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E082B" w14:textId="77777777" w:rsidR="003D2E85" w:rsidRPr="00897F2E" w:rsidRDefault="003D2E85">
      <w:pPr>
        <w:rPr>
          <w:rFonts w:ascii="Meiryo UI" w:eastAsia="Meiryo UI" w:hAnsi="Meiryo UI"/>
          <w:color w:val="000000" w:themeColor="text1"/>
        </w:rPr>
      </w:pPr>
    </w:p>
    <w:p w14:paraId="498E082C" w14:textId="77777777" w:rsidR="00B57E3E" w:rsidRPr="00897F2E" w:rsidRDefault="00B57E3E">
      <w:pPr>
        <w:rPr>
          <w:rFonts w:ascii="Meiryo UI" w:eastAsia="Meiryo UI" w:hAnsi="Meiryo UI"/>
          <w:color w:val="000000" w:themeColor="text1"/>
        </w:rPr>
      </w:pPr>
    </w:p>
    <w:p w14:paraId="498E082D" w14:textId="77777777" w:rsidR="00B57E3E" w:rsidRPr="00897F2E" w:rsidRDefault="00B57E3E">
      <w:pPr>
        <w:rPr>
          <w:rFonts w:ascii="Meiryo UI" w:eastAsia="Meiryo UI" w:hAnsi="Meiryo UI"/>
          <w:color w:val="000000" w:themeColor="text1"/>
        </w:rPr>
      </w:pPr>
    </w:p>
    <w:p w14:paraId="498E082E" w14:textId="3056F836" w:rsidR="00826269" w:rsidRPr="0032244C" w:rsidRDefault="00826269" w:rsidP="0005142A">
      <w:pPr>
        <w:jc w:val="center"/>
        <w:rPr>
          <w:rFonts w:asciiTheme="majorEastAsia" w:eastAsiaTheme="majorEastAsia" w:hAnsiTheme="majorEastAsia"/>
          <w:sz w:val="40"/>
        </w:rPr>
      </w:pPr>
      <w:r w:rsidRPr="0032244C">
        <w:rPr>
          <w:rFonts w:asciiTheme="majorEastAsia" w:eastAsiaTheme="majorEastAsia" w:hAnsiTheme="majorEastAsia" w:hint="eastAsia"/>
          <w:sz w:val="32"/>
        </w:rPr>
        <w:t>独立行政法人国立病院機構</w:t>
      </w:r>
    </w:p>
    <w:p w14:paraId="498E082F" w14:textId="0D5DA61D" w:rsidR="0005142A" w:rsidRPr="0032244C" w:rsidRDefault="00627F81" w:rsidP="0005142A">
      <w:pPr>
        <w:jc w:val="center"/>
        <w:rPr>
          <w:rFonts w:asciiTheme="majorEastAsia" w:eastAsiaTheme="majorEastAsia" w:hAnsiTheme="majorEastAsia"/>
          <w:sz w:val="24"/>
        </w:rPr>
      </w:pPr>
      <w:r w:rsidRPr="0032244C">
        <w:rPr>
          <w:rFonts w:asciiTheme="majorEastAsia" w:eastAsiaTheme="majorEastAsia" w:hAnsiTheme="majorEastAsia" w:hint="eastAsia"/>
          <w:sz w:val="40"/>
        </w:rPr>
        <w:t>岩国</w:t>
      </w:r>
      <w:r w:rsidR="00826269" w:rsidRPr="0032244C">
        <w:rPr>
          <w:rFonts w:asciiTheme="majorEastAsia" w:eastAsiaTheme="majorEastAsia" w:hAnsiTheme="majorEastAsia" w:hint="eastAsia"/>
          <w:sz w:val="40"/>
        </w:rPr>
        <w:t xml:space="preserve">医療センター　</w:t>
      </w:r>
      <w:r w:rsidR="0005142A" w:rsidRPr="0032244C">
        <w:rPr>
          <w:rFonts w:asciiTheme="majorEastAsia" w:eastAsiaTheme="majorEastAsia" w:hAnsiTheme="majorEastAsia" w:hint="eastAsia"/>
          <w:sz w:val="40"/>
        </w:rPr>
        <w:t>特定行為研修</w:t>
      </w:r>
    </w:p>
    <w:p w14:paraId="498E0830" w14:textId="77777777" w:rsidR="0005142A" w:rsidRPr="0032244C" w:rsidRDefault="0005142A" w:rsidP="0005142A">
      <w:pPr>
        <w:rPr>
          <w:rFonts w:asciiTheme="majorEastAsia" w:eastAsiaTheme="majorEastAsia" w:hAnsiTheme="majorEastAsia"/>
        </w:rPr>
      </w:pPr>
    </w:p>
    <w:p w14:paraId="498E0831" w14:textId="77777777" w:rsidR="0005142A" w:rsidRPr="0032244C" w:rsidRDefault="0005142A" w:rsidP="0005142A">
      <w:pPr>
        <w:jc w:val="center"/>
        <w:rPr>
          <w:rFonts w:asciiTheme="majorEastAsia" w:eastAsiaTheme="majorEastAsia" w:hAnsiTheme="majorEastAsia"/>
          <w:b/>
          <w:sz w:val="96"/>
        </w:rPr>
      </w:pPr>
      <w:r w:rsidRPr="0032244C">
        <w:rPr>
          <w:rFonts w:asciiTheme="majorEastAsia" w:eastAsiaTheme="majorEastAsia" w:hAnsiTheme="majorEastAsia" w:hint="eastAsia"/>
          <w:b/>
          <w:sz w:val="96"/>
        </w:rPr>
        <w:t>実</w:t>
      </w:r>
      <w:r w:rsidR="00826269" w:rsidRPr="0032244C">
        <w:rPr>
          <w:rFonts w:asciiTheme="majorEastAsia" w:eastAsiaTheme="majorEastAsia" w:hAnsiTheme="majorEastAsia" w:hint="eastAsia"/>
          <w:b/>
          <w:sz w:val="96"/>
        </w:rPr>
        <w:t xml:space="preserve">　</w:t>
      </w:r>
      <w:r w:rsidRPr="0032244C">
        <w:rPr>
          <w:rFonts w:asciiTheme="majorEastAsia" w:eastAsiaTheme="majorEastAsia" w:hAnsiTheme="majorEastAsia" w:hint="eastAsia"/>
          <w:b/>
          <w:sz w:val="96"/>
        </w:rPr>
        <w:t>習</w:t>
      </w:r>
      <w:r w:rsidR="00826269" w:rsidRPr="0032244C">
        <w:rPr>
          <w:rFonts w:asciiTheme="majorEastAsia" w:eastAsiaTheme="majorEastAsia" w:hAnsiTheme="majorEastAsia" w:hint="eastAsia"/>
          <w:b/>
          <w:sz w:val="96"/>
        </w:rPr>
        <w:t xml:space="preserve">　</w:t>
      </w:r>
      <w:r w:rsidRPr="0032244C">
        <w:rPr>
          <w:rFonts w:asciiTheme="majorEastAsia" w:eastAsiaTheme="majorEastAsia" w:hAnsiTheme="majorEastAsia" w:hint="eastAsia"/>
          <w:b/>
          <w:sz w:val="96"/>
        </w:rPr>
        <w:t>要</w:t>
      </w:r>
      <w:r w:rsidR="00826269" w:rsidRPr="0032244C">
        <w:rPr>
          <w:rFonts w:asciiTheme="majorEastAsia" w:eastAsiaTheme="majorEastAsia" w:hAnsiTheme="majorEastAsia" w:hint="eastAsia"/>
          <w:b/>
          <w:sz w:val="96"/>
        </w:rPr>
        <w:t xml:space="preserve">　</w:t>
      </w:r>
      <w:r w:rsidRPr="0032244C">
        <w:rPr>
          <w:rFonts w:asciiTheme="majorEastAsia" w:eastAsiaTheme="majorEastAsia" w:hAnsiTheme="majorEastAsia" w:hint="eastAsia"/>
          <w:b/>
          <w:sz w:val="96"/>
        </w:rPr>
        <w:t>綱</w:t>
      </w:r>
    </w:p>
    <w:p w14:paraId="498E0832" w14:textId="77777777" w:rsidR="0005142A" w:rsidRPr="0032244C" w:rsidRDefault="0005142A" w:rsidP="0005142A">
      <w:pPr>
        <w:rPr>
          <w:rFonts w:asciiTheme="majorEastAsia" w:eastAsiaTheme="majorEastAsia" w:hAnsiTheme="majorEastAsia"/>
        </w:rPr>
      </w:pPr>
    </w:p>
    <w:p w14:paraId="498E0833" w14:textId="3A3E5F59" w:rsidR="0005142A" w:rsidRPr="0032244C" w:rsidRDefault="00826269" w:rsidP="00826269">
      <w:pPr>
        <w:jc w:val="center"/>
        <w:rPr>
          <w:rFonts w:asciiTheme="majorEastAsia" w:eastAsiaTheme="majorEastAsia" w:hAnsiTheme="majorEastAsia"/>
          <w:b/>
          <w:sz w:val="72"/>
        </w:rPr>
      </w:pPr>
      <w:r w:rsidRPr="0032244C">
        <w:rPr>
          <w:rFonts w:asciiTheme="majorEastAsia" w:eastAsiaTheme="majorEastAsia" w:hAnsiTheme="majorEastAsia" w:hint="eastAsia"/>
          <w:b/>
          <w:sz w:val="72"/>
        </w:rPr>
        <w:t>202</w:t>
      </w:r>
      <w:r w:rsidR="0095796A">
        <w:rPr>
          <w:rFonts w:asciiTheme="majorEastAsia" w:eastAsiaTheme="majorEastAsia" w:hAnsiTheme="majorEastAsia" w:hint="eastAsia"/>
          <w:b/>
          <w:sz w:val="72"/>
        </w:rPr>
        <w:t>6</w:t>
      </w:r>
      <w:r w:rsidRPr="0032244C">
        <w:rPr>
          <w:rFonts w:asciiTheme="majorEastAsia" w:eastAsiaTheme="majorEastAsia" w:hAnsiTheme="majorEastAsia" w:hint="eastAsia"/>
          <w:b/>
          <w:sz w:val="72"/>
        </w:rPr>
        <w:t>年度</w:t>
      </w:r>
    </w:p>
    <w:p w14:paraId="498E0834" w14:textId="77777777" w:rsidR="0005142A" w:rsidRPr="0032244C" w:rsidRDefault="0005142A" w:rsidP="0005142A">
      <w:pPr>
        <w:rPr>
          <w:rFonts w:asciiTheme="majorEastAsia" w:eastAsiaTheme="majorEastAsia" w:hAnsiTheme="majorEastAsia"/>
        </w:rPr>
      </w:pPr>
    </w:p>
    <w:p w14:paraId="498E0835" w14:textId="77777777" w:rsidR="00DB427B" w:rsidRPr="0032244C" w:rsidRDefault="00DB427B" w:rsidP="0005142A">
      <w:pPr>
        <w:rPr>
          <w:rFonts w:asciiTheme="majorEastAsia" w:eastAsiaTheme="majorEastAsia" w:hAnsiTheme="majorEastAsia"/>
        </w:rPr>
      </w:pPr>
    </w:p>
    <w:p w14:paraId="498E0836" w14:textId="77777777" w:rsidR="00DB427B" w:rsidRPr="0032244C" w:rsidRDefault="00DB427B" w:rsidP="0005142A">
      <w:pPr>
        <w:rPr>
          <w:rFonts w:asciiTheme="majorEastAsia" w:eastAsiaTheme="majorEastAsia" w:hAnsiTheme="majorEastAsia"/>
        </w:rPr>
      </w:pPr>
    </w:p>
    <w:p w14:paraId="498E0837" w14:textId="77777777" w:rsidR="00DB427B" w:rsidRPr="0032244C" w:rsidRDefault="00DB427B" w:rsidP="0005142A">
      <w:pPr>
        <w:rPr>
          <w:rFonts w:asciiTheme="majorEastAsia" w:eastAsiaTheme="majorEastAsia" w:hAnsiTheme="majorEastAsia"/>
        </w:rPr>
      </w:pPr>
    </w:p>
    <w:p w14:paraId="498E0838" w14:textId="77777777" w:rsidR="00DB427B" w:rsidRPr="0032244C" w:rsidRDefault="00DB427B" w:rsidP="0005142A">
      <w:pPr>
        <w:rPr>
          <w:rFonts w:asciiTheme="majorEastAsia" w:eastAsiaTheme="majorEastAsia" w:hAnsiTheme="majorEastAsia"/>
        </w:rPr>
      </w:pPr>
    </w:p>
    <w:p w14:paraId="498E0839" w14:textId="77777777" w:rsidR="00DB427B" w:rsidRPr="0032244C" w:rsidRDefault="00DB427B" w:rsidP="0005142A">
      <w:pPr>
        <w:rPr>
          <w:rFonts w:asciiTheme="majorEastAsia" w:eastAsiaTheme="majorEastAsia" w:hAnsiTheme="majorEastAsia"/>
        </w:rPr>
      </w:pPr>
    </w:p>
    <w:p w14:paraId="498E083A" w14:textId="77777777" w:rsidR="00DB427B" w:rsidRPr="0032244C" w:rsidRDefault="00DB427B" w:rsidP="0005142A">
      <w:pPr>
        <w:rPr>
          <w:rFonts w:asciiTheme="majorEastAsia" w:eastAsiaTheme="majorEastAsia" w:hAnsiTheme="majorEastAsia"/>
        </w:rPr>
      </w:pPr>
    </w:p>
    <w:p w14:paraId="498E083B" w14:textId="77777777" w:rsidR="00DB427B" w:rsidRPr="0032244C" w:rsidRDefault="00DB427B" w:rsidP="0005142A">
      <w:pPr>
        <w:rPr>
          <w:rFonts w:asciiTheme="majorEastAsia" w:eastAsiaTheme="majorEastAsia" w:hAnsiTheme="majorEastAsia"/>
        </w:rPr>
      </w:pPr>
    </w:p>
    <w:p w14:paraId="498E083C" w14:textId="77777777" w:rsidR="00DB427B" w:rsidRPr="0032244C" w:rsidRDefault="00DB427B" w:rsidP="0005142A">
      <w:pPr>
        <w:rPr>
          <w:rFonts w:asciiTheme="majorEastAsia" w:eastAsiaTheme="majorEastAsia" w:hAnsiTheme="majorEastAsia"/>
        </w:rPr>
      </w:pPr>
    </w:p>
    <w:p w14:paraId="498E083D" w14:textId="77777777" w:rsidR="00DB427B" w:rsidRPr="0032244C" w:rsidRDefault="00DB427B" w:rsidP="0005142A">
      <w:pPr>
        <w:rPr>
          <w:rFonts w:asciiTheme="majorEastAsia" w:eastAsiaTheme="majorEastAsia" w:hAnsiTheme="majorEastAsia"/>
        </w:rPr>
      </w:pPr>
    </w:p>
    <w:p w14:paraId="498E083E" w14:textId="77777777" w:rsidR="00DB427B" w:rsidRPr="0032244C" w:rsidRDefault="00DB427B" w:rsidP="0005142A">
      <w:pPr>
        <w:rPr>
          <w:rFonts w:asciiTheme="majorEastAsia" w:eastAsiaTheme="majorEastAsia" w:hAnsiTheme="majorEastAsia"/>
        </w:rPr>
      </w:pPr>
    </w:p>
    <w:p w14:paraId="498E083F" w14:textId="77777777" w:rsidR="00DB427B" w:rsidRDefault="00DB427B" w:rsidP="0005142A">
      <w:pPr>
        <w:rPr>
          <w:rFonts w:asciiTheme="majorEastAsia" w:eastAsiaTheme="majorEastAsia" w:hAnsiTheme="majorEastAsia"/>
        </w:rPr>
      </w:pPr>
    </w:p>
    <w:p w14:paraId="55A139E5" w14:textId="77777777" w:rsidR="0032244C" w:rsidRPr="0032244C" w:rsidRDefault="0032244C" w:rsidP="0005142A">
      <w:pPr>
        <w:rPr>
          <w:rFonts w:asciiTheme="majorEastAsia" w:eastAsiaTheme="majorEastAsia" w:hAnsiTheme="majorEastAsia"/>
        </w:rPr>
      </w:pPr>
    </w:p>
    <w:p w14:paraId="498E0840" w14:textId="77777777" w:rsidR="00DB427B" w:rsidRPr="0032244C" w:rsidRDefault="00DB427B" w:rsidP="0005142A">
      <w:pPr>
        <w:rPr>
          <w:rFonts w:asciiTheme="majorEastAsia" w:eastAsiaTheme="majorEastAsia" w:hAnsiTheme="majorEastAsia"/>
        </w:rPr>
      </w:pPr>
    </w:p>
    <w:p w14:paraId="498E0841" w14:textId="77777777" w:rsidR="00DB427B" w:rsidRPr="0032244C" w:rsidRDefault="00DB427B" w:rsidP="0005142A">
      <w:pPr>
        <w:rPr>
          <w:rFonts w:asciiTheme="majorEastAsia" w:eastAsiaTheme="majorEastAsia" w:hAnsiTheme="majorEastAsia"/>
        </w:rPr>
      </w:pPr>
    </w:p>
    <w:p w14:paraId="498E0842" w14:textId="77777777" w:rsidR="00DB427B" w:rsidRPr="0032244C" w:rsidRDefault="00DB427B" w:rsidP="0005142A">
      <w:pPr>
        <w:rPr>
          <w:rFonts w:asciiTheme="majorEastAsia" w:eastAsiaTheme="majorEastAsia" w:hAnsiTheme="majorEastAsia"/>
        </w:rPr>
      </w:pPr>
    </w:p>
    <w:p w14:paraId="498E0843" w14:textId="77777777" w:rsidR="00DB427B" w:rsidRPr="0032244C" w:rsidRDefault="00DB427B" w:rsidP="0005142A">
      <w:pPr>
        <w:rPr>
          <w:rFonts w:asciiTheme="majorEastAsia" w:eastAsiaTheme="majorEastAsia" w:hAnsiTheme="majorEastAsia"/>
        </w:rPr>
      </w:pPr>
    </w:p>
    <w:p w14:paraId="498E0844" w14:textId="77777777" w:rsidR="00DB427B" w:rsidRPr="0032244C" w:rsidRDefault="00DB427B" w:rsidP="0005142A">
      <w:pPr>
        <w:rPr>
          <w:rFonts w:asciiTheme="majorEastAsia" w:eastAsiaTheme="majorEastAsia" w:hAnsiTheme="majorEastAsia"/>
        </w:rPr>
      </w:pPr>
    </w:p>
    <w:p w14:paraId="498E0845" w14:textId="77777777" w:rsidR="00DB427B" w:rsidRPr="0032244C" w:rsidRDefault="00DB427B" w:rsidP="0005142A">
      <w:pPr>
        <w:rPr>
          <w:rFonts w:asciiTheme="majorEastAsia" w:eastAsiaTheme="majorEastAsia" w:hAnsiTheme="majorEastAsia"/>
        </w:rPr>
      </w:pPr>
    </w:p>
    <w:p w14:paraId="498E0846" w14:textId="77777777" w:rsidR="00DB427B" w:rsidRPr="0032244C" w:rsidRDefault="00DB427B" w:rsidP="0005142A">
      <w:pPr>
        <w:rPr>
          <w:rFonts w:asciiTheme="majorEastAsia" w:eastAsiaTheme="majorEastAsia" w:hAnsiTheme="majorEastAsia"/>
        </w:rPr>
      </w:pPr>
    </w:p>
    <w:p w14:paraId="498E0847" w14:textId="77777777" w:rsidR="00DB427B" w:rsidRPr="0032244C" w:rsidRDefault="00DB427B" w:rsidP="0005142A">
      <w:pPr>
        <w:rPr>
          <w:rFonts w:asciiTheme="majorEastAsia" w:eastAsiaTheme="majorEastAsia" w:hAnsiTheme="majorEastAsia"/>
        </w:rPr>
      </w:pPr>
    </w:p>
    <w:p w14:paraId="498E0848" w14:textId="77777777" w:rsidR="0005142A" w:rsidRPr="0032244C" w:rsidRDefault="0005142A" w:rsidP="0005142A">
      <w:pPr>
        <w:rPr>
          <w:rFonts w:asciiTheme="majorEastAsia" w:eastAsiaTheme="majorEastAsia" w:hAnsiTheme="majorEastAsia"/>
        </w:rPr>
      </w:pPr>
    </w:p>
    <w:p w14:paraId="498E0849" w14:textId="77777777" w:rsidR="00AA5CB2" w:rsidRPr="0032244C" w:rsidRDefault="00AA5CB2" w:rsidP="0061100B">
      <w:pPr>
        <w:jc w:val="center"/>
        <w:rPr>
          <w:rFonts w:asciiTheme="majorEastAsia" w:eastAsiaTheme="majorEastAsia" w:hAnsiTheme="majorEastAsia"/>
        </w:rPr>
      </w:pPr>
    </w:p>
    <w:p w14:paraId="498E084A" w14:textId="77777777" w:rsidR="003B20B7" w:rsidRPr="0032244C" w:rsidRDefault="00B57E3E" w:rsidP="0061100B">
      <w:pPr>
        <w:jc w:val="center"/>
        <w:rPr>
          <w:rFonts w:asciiTheme="majorEastAsia" w:eastAsiaTheme="majorEastAsia" w:hAnsiTheme="majorEastAsia"/>
          <w:sz w:val="40"/>
          <w:szCs w:val="40"/>
        </w:rPr>
      </w:pPr>
      <w:r w:rsidRPr="0032244C">
        <w:rPr>
          <w:rFonts w:asciiTheme="majorEastAsia" w:eastAsiaTheme="majorEastAsia" w:hAnsiTheme="majorEastAsia" w:hint="eastAsia"/>
          <w:sz w:val="40"/>
          <w:szCs w:val="40"/>
        </w:rPr>
        <w:lastRenderedPageBreak/>
        <w:t>目　次</w:t>
      </w:r>
    </w:p>
    <w:p w14:paraId="40E1F700" w14:textId="77777777" w:rsidR="0032244C" w:rsidRDefault="0032244C" w:rsidP="0032244C">
      <w:pPr>
        <w:jc w:val="left"/>
        <w:rPr>
          <w:rFonts w:asciiTheme="majorEastAsia" w:eastAsiaTheme="majorEastAsia" w:hAnsiTheme="majorEastAsia"/>
          <w:sz w:val="22"/>
        </w:rPr>
      </w:pPr>
    </w:p>
    <w:p w14:paraId="498E084B" w14:textId="74988129" w:rsidR="00E801FF" w:rsidRPr="0032244C" w:rsidRDefault="0076317A" w:rsidP="0032244C">
      <w:pPr>
        <w:jc w:val="left"/>
        <w:rPr>
          <w:rFonts w:asciiTheme="majorEastAsia" w:eastAsiaTheme="majorEastAsia" w:hAnsiTheme="majorEastAsia"/>
          <w:sz w:val="22"/>
        </w:rPr>
      </w:pPr>
      <w:r w:rsidRPr="0032244C">
        <w:rPr>
          <w:rFonts w:asciiTheme="majorEastAsia" w:eastAsiaTheme="majorEastAsia" w:hAnsiTheme="majorEastAsia" w:hint="eastAsia"/>
          <w:sz w:val="22"/>
        </w:rPr>
        <w:t>１</w:t>
      </w:r>
      <w:r w:rsidR="00D944E5" w:rsidRPr="0032244C">
        <w:rPr>
          <w:rFonts w:asciiTheme="majorEastAsia" w:eastAsiaTheme="majorEastAsia" w:hAnsiTheme="majorEastAsia" w:hint="eastAsia"/>
          <w:sz w:val="22"/>
        </w:rPr>
        <w:t>．</w:t>
      </w:r>
      <w:r w:rsidR="008300CD">
        <w:rPr>
          <w:rFonts w:asciiTheme="majorEastAsia" w:eastAsiaTheme="majorEastAsia" w:hAnsiTheme="majorEastAsia" w:hint="eastAsia"/>
          <w:sz w:val="22"/>
        </w:rPr>
        <w:t xml:space="preserve">実習の目的　　　　　　</w:t>
      </w:r>
      <w:r w:rsidR="0032244C">
        <w:rPr>
          <w:rFonts w:asciiTheme="majorEastAsia" w:eastAsiaTheme="majorEastAsia" w:hAnsiTheme="majorEastAsia" w:hint="eastAsia"/>
          <w:sz w:val="22"/>
        </w:rPr>
        <w:t>・・・・・・・・・・・・・・・・・・・・・・・・・</w:t>
      </w:r>
      <w:r w:rsidR="001D79C8" w:rsidRPr="0032244C">
        <w:rPr>
          <w:rFonts w:asciiTheme="majorEastAsia" w:eastAsiaTheme="majorEastAsia" w:hAnsiTheme="majorEastAsia" w:hint="eastAsia"/>
          <w:sz w:val="22"/>
        </w:rPr>
        <w:t>・・</w:t>
      </w:r>
      <w:r w:rsidR="0032244C" w:rsidRPr="0032244C">
        <w:rPr>
          <w:rFonts w:asciiTheme="majorEastAsia" w:eastAsiaTheme="majorEastAsia" w:hAnsiTheme="majorEastAsia" w:hint="eastAsia"/>
          <w:sz w:val="22"/>
        </w:rPr>
        <w:t xml:space="preserve"> </w:t>
      </w:r>
      <w:r w:rsidR="00F46392" w:rsidRPr="0032244C">
        <w:rPr>
          <w:rFonts w:asciiTheme="majorEastAsia" w:eastAsiaTheme="majorEastAsia" w:hAnsiTheme="majorEastAsia" w:hint="eastAsia"/>
          <w:sz w:val="22"/>
        </w:rPr>
        <w:t>1</w:t>
      </w:r>
    </w:p>
    <w:p w14:paraId="6D664AF0" w14:textId="77777777" w:rsidR="008300CD" w:rsidRDefault="008300CD" w:rsidP="0032244C">
      <w:pPr>
        <w:jc w:val="left"/>
        <w:rPr>
          <w:rFonts w:asciiTheme="majorEastAsia" w:eastAsiaTheme="majorEastAsia" w:hAnsiTheme="majorEastAsia"/>
          <w:sz w:val="22"/>
        </w:rPr>
      </w:pPr>
    </w:p>
    <w:p w14:paraId="498E084C" w14:textId="5DCF1BB1" w:rsidR="00E801FF" w:rsidRPr="0032244C" w:rsidRDefault="009249DD" w:rsidP="0032244C">
      <w:pPr>
        <w:jc w:val="left"/>
        <w:rPr>
          <w:rFonts w:asciiTheme="majorEastAsia" w:eastAsiaTheme="majorEastAsia" w:hAnsiTheme="majorEastAsia"/>
          <w:sz w:val="22"/>
        </w:rPr>
      </w:pPr>
      <w:r w:rsidRPr="0032244C">
        <w:rPr>
          <w:rFonts w:asciiTheme="majorEastAsia" w:eastAsiaTheme="majorEastAsia" w:hAnsiTheme="majorEastAsia" w:hint="eastAsia"/>
          <w:sz w:val="22"/>
        </w:rPr>
        <w:t>２</w:t>
      </w:r>
      <w:r w:rsidR="00E801FF" w:rsidRPr="0032244C">
        <w:rPr>
          <w:rFonts w:asciiTheme="majorEastAsia" w:eastAsiaTheme="majorEastAsia" w:hAnsiTheme="majorEastAsia" w:hint="eastAsia"/>
          <w:sz w:val="22"/>
        </w:rPr>
        <w:t>．</w:t>
      </w:r>
      <w:r w:rsidR="00D936FF" w:rsidRPr="0032244C">
        <w:rPr>
          <w:rFonts w:asciiTheme="majorEastAsia" w:eastAsiaTheme="majorEastAsia" w:hAnsiTheme="majorEastAsia" w:hint="eastAsia"/>
          <w:sz w:val="22"/>
        </w:rPr>
        <w:t>実習における</w:t>
      </w:r>
      <w:r w:rsidR="00E801FF" w:rsidRPr="0032244C">
        <w:rPr>
          <w:rFonts w:asciiTheme="majorEastAsia" w:eastAsiaTheme="majorEastAsia" w:hAnsiTheme="majorEastAsia" w:hint="eastAsia"/>
          <w:sz w:val="22"/>
        </w:rPr>
        <w:t>倫理</w:t>
      </w:r>
      <w:r w:rsidR="00D936FF" w:rsidRPr="0032244C">
        <w:rPr>
          <w:rFonts w:asciiTheme="majorEastAsia" w:eastAsiaTheme="majorEastAsia" w:hAnsiTheme="majorEastAsia" w:hint="eastAsia"/>
          <w:sz w:val="22"/>
        </w:rPr>
        <w:t>・</w:t>
      </w:r>
      <w:r w:rsidR="0032244C">
        <w:rPr>
          <w:rFonts w:asciiTheme="majorEastAsia" w:eastAsiaTheme="majorEastAsia" w:hAnsiTheme="majorEastAsia" w:hint="eastAsia"/>
          <w:sz w:val="22"/>
        </w:rPr>
        <w:t>・</w:t>
      </w:r>
      <w:r w:rsidR="00D936FF" w:rsidRPr="0032244C">
        <w:rPr>
          <w:rFonts w:asciiTheme="majorEastAsia" w:eastAsiaTheme="majorEastAsia" w:hAnsiTheme="majorEastAsia" w:hint="eastAsia"/>
          <w:sz w:val="22"/>
        </w:rPr>
        <w:t>・・・</w:t>
      </w:r>
      <w:r w:rsidR="0061100B" w:rsidRPr="0032244C">
        <w:rPr>
          <w:rFonts w:asciiTheme="majorEastAsia" w:eastAsiaTheme="majorEastAsia" w:hAnsiTheme="majorEastAsia" w:hint="eastAsia"/>
          <w:sz w:val="22"/>
        </w:rPr>
        <w:t>・・・・・・</w:t>
      </w:r>
      <w:r w:rsidR="0076317A" w:rsidRPr="0032244C">
        <w:rPr>
          <w:rFonts w:asciiTheme="majorEastAsia" w:eastAsiaTheme="majorEastAsia" w:hAnsiTheme="majorEastAsia" w:hint="eastAsia"/>
          <w:sz w:val="22"/>
        </w:rPr>
        <w:t>・・・・・・・・・・・・・・・</w:t>
      </w:r>
      <w:r w:rsidR="001D79C8" w:rsidRPr="0032244C">
        <w:rPr>
          <w:rFonts w:asciiTheme="majorEastAsia" w:eastAsiaTheme="majorEastAsia" w:hAnsiTheme="majorEastAsia" w:hint="eastAsia"/>
          <w:sz w:val="22"/>
        </w:rPr>
        <w:t>・・・・</w:t>
      </w:r>
      <w:r w:rsidR="0032244C">
        <w:rPr>
          <w:rFonts w:asciiTheme="majorEastAsia" w:eastAsiaTheme="majorEastAsia" w:hAnsiTheme="majorEastAsia" w:hint="eastAsia"/>
          <w:sz w:val="22"/>
        </w:rPr>
        <w:t xml:space="preserve"> </w:t>
      </w:r>
      <w:r w:rsidRPr="0032244C">
        <w:rPr>
          <w:rFonts w:asciiTheme="majorEastAsia" w:eastAsiaTheme="majorEastAsia" w:hAnsiTheme="majorEastAsia" w:hint="eastAsia"/>
          <w:sz w:val="22"/>
        </w:rPr>
        <w:t>1</w:t>
      </w:r>
    </w:p>
    <w:p w14:paraId="5BC499A6" w14:textId="77777777" w:rsidR="008300CD" w:rsidRDefault="008300CD" w:rsidP="0032244C">
      <w:pPr>
        <w:jc w:val="left"/>
        <w:rPr>
          <w:rFonts w:asciiTheme="majorEastAsia" w:eastAsiaTheme="majorEastAsia" w:hAnsiTheme="majorEastAsia"/>
          <w:sz w:val="22"/>
        </w:rPr>
      </w:pPr>
    </w:p>
    <w:p w14:paraId="498E084D" w14:textId="0855B9C6" w:rsidR="00E801FF" w:rsidRPr="0032244C" w:rsidRDefault="009249DD" w:rsidP="0032244C">
      <w:pPr>
        <w:jc w:val="left"/>
        <w:rPr>
          <w:rFonts w:asciiTheme="majorEastAsia" w:eastAsiaTheme="majorEastAsia" w:hAnsiTheme="majorEastAsia"/>
          <w:sz w:val="22"/>
        </w:rPr>
      </w:pPr>
      <w:r w:rsidRPr="0032244C">
        <w:rPr>
          <w:rFonts w:asciiTheme="majorEastAsia" w:eastAsiaTheme="majorEastAsia" w:hAnsiTheme="majorEastAsia" w:hint="eastAsia"/>
          <w:sz w:val="22"/>
        </w:rPr>
        <w:t>３</w:t>
      </w:r>
      <w:r w:rsidR="00E801FF" w:rsidRPr="0032244C">
        <w:rPr>
          <w:rFonts w:asciiTheme="majorEastAsia" w:eastAsiaTheme="majorEastAsia" w:hAnsiTheme="majorEastAsia" w:hint="eastAsia"/>
          <w:sz w:val="22"/>
        </w:rPr>
        <w:t>．実習の概要</w:t>
      </w:r>
      <w:r w:rsidR="0061100B" w:rsidRPr="0032244C">
        <w:rPr>
          <w:rFonts w:asciiTheme="majorEastAsia" w:eastAsiaTheme="majorEastAsia" w:hAnsiTheme="majorEastAsia" w:hint="eastAsia"/>
          <w:sz w:val="22"/>
        </w:rPr>
        <w:t>・</w:t>
      </w:r>
      <w:r w:rsidR="0076317A" w:rsidRPr="0032244C">
        <w:rPr>
          <w:rFonts w:asciiTheme="majorEastAsia" w:eastAsiaTheme="majorEastAsia" w:hAnsiTheme="majorEastAsia" w:hint="eastAsia"/>
          <w:sz w:val="22"/>
        </w:rPr>
        <w:t>・・・・・・</w:t>
      </w:r>
      <w:r w:rsidR="0032244C">
        <w:rPr>
          <w:rFonts w:asciiTheme="majorEastAsia" w:eastAsiaTheme="majorEastAsia" w:hAnsiTheme="majorEastAsia" w:hint="eastAsia"/>
          <w:sz w:val="22"/>
        </w:rPr>
        <w:t>・</w:t>
      </w:r>
      <w:r w:rsidR="0061100B" w:rsidRPr="0032244C">
        <w:rPr>
          <w:rFonts w:asciiTheme="majorEastAsia" w:eastAsiaTheme="majorEastAsia" w:hAnsiTheme="majorEastAsia" w:hint="eastAsia"/>
          <w:sz w:val="22"/>
        </w:rPr>
        <w:t>・・・・・・・・・・・</w:t>
      </w:r>
      <w:r w:rsidR="0076317A" w:rsidRPr="0032244C">
        <w:rPr>
          <w:rFonts w:asciiTheme="majorEastAsia" w:eastAsiaTheme="majorEastAsia" w:hAnsiTheme="majorEastAsia" w:hint="eastAsia"/>
          <w:sz w:val="22"/>
        </w:rPr>
        <w:t>・・・・・・・・・・</w:t>
      </w:r>
      <w:r w:rsidR="001D79C8" w:rsidRPr="0032244C">
        <w:rPr>
          <w:rFonts w:asciiTheme="majorEastAsia" w:eastAsiaTheme="majorEastAsia" w:hAnsiTheme="majorEastAsia" w:hint="eastAsia"/>
          <w:sz w:val="22"/>
        </w:rPr>
        <w:t>・・・・</w:t>
      </w:r>
      <w:r w:rsidR="0032244C">
        <w:rPr>
          <w:rFonts w:asciiTheme="majorEastAsia" w:eastAsiaTheme="majorEastAsia" w:hAnsiTheme="majorEastAsia" w:hint="eastAsia"/>
          <w:sz w:val="22"/>
        </w:rPr>
        <w:t xml:space="preserve"> </w:t>
      </w:r>
      <w:r w:rsidRPr="0032244C">
        <w:rPr>
          <w:rFonts w:asciiTheme="majorEastAsia" w:eastAsiaTheme="majorEastAsia" w:hAnsiTheme="majorEastAsia" w:hint="eastAsia"/>
          <w:sz w:val="22"/>
        </w:rPr>
        <w:t>1</w:t>
      </w:r>
    </w:p>
    <w:p w14:paraId="6D96CEE0" w14:textId="77777777" w:rsidR="008300CD" w:rsidRDefault="008300CD" w:rsidP="0032244C">
      <w:pPr>
        <w:jc w:val="left"/>
        <w:rPr>
          <w:rFonts w:asciiTheme="majorEastAsia" w:eastAsiaTheme="majorEastAsia" w:hAnsiTheme="majorEastAsia"/>
          <w:sz w:val="22"/>
        </w:rPr>
      </w:pPr>
    </w:p>
    <w:p w14:paraId="498E0850" w14:textId="20476267" w:rsidR="00E801FF" w:rsidRPr="0032244C" w:rsidRDefault="009249DD" w:rsidP="0032244C">
      <w:pPr>
        <w:jc w:val="left"/>
        <w:rPr>
          <w:rFonts w:asciiTheme="majorEastAsia" w:eastAsiaTheme="majorEastAsia" w:hAnsiTheme="majorEastAsia"/>
          <w:sz w:val="22"/>
        </w:rPr>
      </w:pPr>
      <w:r w:rsidRPr="0032244C">
        <w:rPr>
          <w:rFonts w:asciiTheme="majorEastAsia" w:eastAsiaTheme="majorEastAsia" w:hAnsiTheme="majorEastAsia" w:hint="eastAsia"/>
          <w:sz w:val="22"/>
        </w:rPr>
        <w:t>４</w:t>
      </w:r>
      <w:r w:rsidR="00E801FF" w:rsidRPr="0032244C">
        <w:rPr>
          <w:rFonts w:asciiTheme="majorEastAsia" w:eastAsiaTheme="majorEastAsia" w:hAnsiTheme="majorEastAsia" w:hint="eastAsia"/>
          <w:sz w:val="22"/>
        </w:rPr>
        <w:t>．実習</w:t>
      </w:r>
      <w:r w:rsidR="00641EFB" w:rsidRPr="0032244C">
        <w:rPr>
          <w:rFonts w:asciiTheme="majorEastAsia" w:eastAsiaTheme="majorEastAsia" w:hAnsiTheme="majorEastAsia" w:hint="eastAsia"/>
          <w:sz w:val="22"/>
        </w:rPr>
        <w:t>にあたっての</w:t>
      </w:r>
      <w:r w:rsidR="000F29F0" w:rsidRPr="0032244C">
        <w:rPr>
          <w:rFonts w:asciiTheme="majorEastAsia" w:eastAsiaTheme="majorEastAsia" w:hAnsiTheme="majorEastAsia" w:hint="eastAsia"/>
          <w:sz w:val="22"/>
        </w:rPr>
        <w:t>心得・・・・・・・・・・・・・・</w:t>
      </w:r>
      <w:r w:rsidR="0061100B" w:rsidRPr="0032244C">
        <w:rPr>
          <w:rFonts w:asciiTheme="majorEastAsia" w:eastAsiaTheme="majorEastAsia" w:hAnsiTheme="majorEastAsia" w:hint="eastAsia"/>
          <w:sz w:val="22"/>
        </w:rPr>
        <w:t>・</w:t>
      </w:r>
      <w:r w:rsidR="000F29F0" w:rsidRPr="0032244C">
        <w:rPr>
          <w:rFonts w:asciiTheme="majorEastAsia" w:eastAsiaTheme="majorEastAsia" w:hAnsiTheme="majorEastAsia" w:hint="eastAsia"/>
          <w:sz w:val="22"/>
        </w:rPr>
        <w:t>・・・・・</w:t>
      </w:r>
      <w:r w:rsidR="0032244C">
        <w:rPr>
          <w:rFonts w:asciiTheme="majorEastAsia" w:eastAsiaTheme="majorEastAsia" w:hAnsiTheme="majorEastAsia" w:hint="eastAsia"/>
          <w:sz w:val="22"/>
        </w:rPr>
        <w:t>・</w:t>
      </w:r>
      <w:r w:rsidR="000F29F0" w:rsidRPr="0032244C">
        <w:rPr>
          <w:rFonts w:asciiTheme="majorEastAsia" w:eastAsiaTheme="majorEastAsia" w:hAnsiTheme="majorEastAsia" w:hint="eastAsia"/>
          <w:sz w:val="22"/>
        </w:rPr>
        <w:t>・・・・・・・</w:t>
      </w:r>
      <w:r w:rsidR="0032244C">
        <w:rPr>
          <w:rFonts w:asciiTheme="majorEastAsia" w:eastAsiaTheme="majorEastAsia" w:hAnsiTheme="majorEastAsia" w:hint="eastAsia"/>
          <w:sz w:val="22"/>
        </w:rPr>
        <w:t xml:space="preserve"> </w:t>
      </w:r>
      <w:r w:rsidR="008300CD">
        <w:rPr>
          <w:rFonts w:asciiTheme="majorEastAsia" w:eastAsiaTheme="majorEastAsia" w:hAnsiTheme="majorEastAsia" w:hint="eastAsia"/>
          <w:sz w:val="22"/>
        </w:rPr>
        <w:t>1</w:t>
      </w:r>
    </w:p>
    <w:p w14:paraId="498E0851" w14:textId="77777777" w:rsidR="00506C1A" w:rsidRPr="0032244C" w:rsidRDefault="00506C1A" w:rsidP="0032244C">
      <w:pPr>
        <w:ind w:firstLineChars="100" w:firstLine="220"/>
        <w:jc w:val="left"/>
        <w:rPr>
          <w:rFonts w:asciiTheme="majorEastAsia" w:eastAsiaTheme="majorEastAsia" w:hAnsiTheme="majorEastAsia" w:cs="Times New Roman"/>
          <w:sz w:val="22"/>
        </w:rPr>
      </w:pPr>
      <w:r w:rsidRPr="0032244C">
        <w:rPr>
          <w:rFonts w:asciiTheme="majorEastAsia" w:eastAsiaTheme="majorEastAsia" w:hAnsiTheme="majorEastAsia" w:cs="Times New Roman" w:hint="eastAsia"/>
          <w:sz w:val="22"/>
        </w:rPr>
        <w:t>１）守秘義務に関すること</w:t>
      </w:r>
    </w:p>
    <w:p w14:paraId="498E0852" w14:textId="77777777" w:rsidR="00641EFB" w:rsidRPr="0032244C" w:rsidRDefault="00506C1A" w:rsidP="0032244C">
      <w:pPr>
        <w:ind w:firstLineChars="100" w:firstLine="220"/>
        <w:jc w:val="left"/>
        <w:rPr>
          <w:rFonts w:asciiTheme="majorEastAsia" w:eastAsiaTheme="majorEastAsia" w:hAnsiTheme="majorEastAsia" w:cs="Times New Roman"/>
          <w:sz w:val="22"/>
        </w:rPr>
      </w:pPr>
      <w:r w:rsidRPr="0032244C">
        <w:rPr>
          <w:rFonts w:asciiTheme="majorEastAsia" w:eastAsiaTheme="majorEastAsia" w:hAnsiTheme="majorEastAsia" w:cs="Times New Roman" w:hint="eastAsia"/>
          <w:sz w:val="22"/>
        </w:rPr>
        <w:t>２</w:t>
      </w:r>
      <w:r w:rsidR="00641EFB" w:rsidRPr="0032244C">
        <w:rPr>
          <w:rFonts w:asciiTheme="majorEastAsia" w:eastAsiaTheme="majorEastAsia" w:hAnsiTheme="majorEastAsia" w:cs="Times New Roman" w:hint="eastAsia"/>
          <w:sz w:val="22"/>
        </w:rPr>
        <w:t>）実習生としての適切な行動</w:t>
      </w:r>
    </w:p>
    <w:p w14:paraId="498E0853" w14:textId="77777777" w:rsidR="00641EFB" w:rsidRPr="0032244C" w:rsidRDefault="00506C1A" w:rsidP="0032244C">
      <w:pPr>
        <w:ind w:firstLineChars="100" w:firstLine="220"/>
        <w:jc w:val="left"/>
        <w:rPr>
          <w:rFonts w:asciiTheme="majorEastAsia" w:eastAsiaTheme="majorEastAsia" w:hAnsiTheme="majorEastAsia" w:cs="Times New Roman"/>
          <w:sz w:val="22"/>
        </w:rPr>
      </w:pPr>
      <w:r w:rsidRPr="0032244C">
        <w:rPr>
          <w:rFonts w:asciiTheme="majorEastAsia" w:eastAsiaTheme="majorEastAsia" w:hAnsiTheme="majorEastAsia" w:cs="Times New Roman" w:hint="eastAsia"/>
          <w:sz w:val="22"/>
        </w:rPr>
        <w:t>３</w:t>
      </w:r>
      <w:r w:rsidR="00641EFB" w:rsidRPr="0032244C">
        <w:rPr>
          <w:rFonts w:asciiTheme="majorEastAsia" w:eastAsiaTheme="majorEastAsia" w:hAnsiTheme="majorEastAsia" w:cs="Times New Roman" w:hint="eastAsia"/>
          <w:sz w:val="22"/>
        </w:rPr>
        <w:t>）その他</w:t>
      </w:r>
    </w:p>
    <w:p w14:paraId="74823395" w14:textId="77777777" w:rsidR="008300CD" w:rsidRDefault="008300CD" w:rsidP="0032244C">
      <w:pPr>
        <w:jc w:val="left"/>
        <w:rPr>
          <w:rFonts w:asciiTheme="majorEastAsia" w:eastAsiaTheme="majorEastAsia" w:hAnsiTheme="majorEastAsia"/>
          <w:sz w:val="22"/>
        </w:rPr>
      </w:pPr>
    </w:p>
    <w:p w14:paraId="498E0854" w14:textId="4D8B4FD3" w:rsidR="00E801FF" w:rsidRPr="0032244C" w:rsidRDefault="009249DD" w:rsidP="0032244C">
      <w:pPr>
        <w:jc w:val="left"/>
        <w:rPr>
          <w:rFonts w:asciiTheme="majorEastAsia" w:eastAsiaTheme="majorEastAsia" w:hAnsiTheme="majorEastAsia"/>
          <w:sz w:val="22"/>
        </w:rPr>
      </w:pPr>
      <w:r w:rsidRPr="0032244C">
        <w:rPr>
          <w:rFonts w:asciiTheme="majorEastAsia" w:eastAsiaTheme="majorEastAsia" w:hAnsiTheme="majorEastAsia" w:hint="eastAsia"/>
          <w:sz w:val="22"/>
        </w:rPr>
        <w:t>５</w:t>
      </w:r>
      <w:r w:rsidR="00D54741" w:rsidRPr="0032244C">
        <w:rPr>
          <w:rFonts w:asciiTheme="majorEastAsia" w:eastAsiaTheme="majorEastAsia" w:hAnsiTheme="majorEastAsia" w:hint="eastAsia"/>
          <w:sz w:val="22"/>
        </w:rPr>
        <w:t>．追実習・再実習・・・・・</w:t>
      </w:r>
      <w:r w:rsidR="0076317A" w:rsidRPr="0032244C">
        <w:rPr>
          <w:rFonts w:asciiTheme="majorEastAsia" w:eastAsiaTheme="majorEastAsia" w:hAnsiTheme="majorEastAsia" w:hint="eastAsia"/>
          <w:sz w:val="22"/>
        </w:rPr>
        <w:t>・・・・・・・・・</w:t>
      </w:r>
      <w:r w:rsidR="0061100B" w:rsidRPr="0032244C">
        <w:rPr>
          <w:rFonts w:asciiTheme="majorEastAsia" w:eastAsiaTheme="majorEastAsia" w:hAnsiTheme="majorEastAsia" w:hint="eastAsia"/>
          <w:sz w:val="22"/>
        </w:rPr>
        <w:t>・・・・・・</w:t>
      </w:r>
      <w:r w:rsidR="0076317A" w:rsidRPr="0032244C">
        <w:rPr>
          <w:rFonts w:asciiTheme="majorEastAsia" w:eastAsiaTheme="majorEastAsia" w:hAnsiTheme="majorEastAsia" w:hint="eastAsia"/>
          <w:sz w:val="22"/>
        </w:rPr>
        <w:t>・・・・・・・・・・</w:t>
      </w:r>
      <w:r w:rsidR="001D79C8" w:rsidRPr="0032244C">
        <w:rPr>
          <w:rFonts w:asciiTheme="majorEastAsia" w:eastAsiaTheme="majorEastAsia" w:hAnsiTheme="majorEastAsia" w:hint="eastAsia"/>
          <w:sz w:val="22"/>
        </w:rPr>
        <w:t>・</w:t>
      </w:r>
      <w:r w:rsidR="0032244C">
        <w:rPr>
          <w:rFonts w:asciiTheme="majorEastAsia" w:eastAsiaTheme="majorEastAsia" w:hAnsiTheme="majorEastAsia" w:hint="eastAsia"/>
          <w:sz w:val="22"/>
        </w:rPr>
        <w:t xml:space="preserve"> </w:t>
      </w:r>
      <w:r w:rsidR="008300CD">
        <w:rPr>
          <w:rFonts w:asciiTheme="majorEastAsia" w:eastAsiaTheme="majorEastAsia" w:hAnsiTheme="majorEastAsia" w:hint="eastAsia"/>
          <w:sz w:val="22"/>
        </w:rPr>
        <w:t>3</w:t>
      </w:r>
    </w:p>
    <w:p w14:paraId="58DB6525" w14:textId="77777777" w:rsidR="008300CD" w:rsidRDefault="008300CD" w:rsidP="0032244C">
      <w:pPr>
        <w:jc w:val="left"/>
        <w:rPr>
          <w:rFonts w:asciiTheme="majorEastAsia" w:eastAsiaTheme="majorEastAsia" w:hAnsiTheme="majorEastAsia"/>
          <w:sz w:val="22"/>
        </w:rPr>
      </w:pPr>
    </w:p>
    <w:p w14:paraId="498E0855" w14:textId="4201C47A" w:rsidR="00E801FF" w:rsidRPr="0032244C" w:rsidRDefault="009249DD" w:rsidP="0032244C">
      <w:pPr>
        <w:jc w:val="left"/>
        <w:rPr>
          <w:rFonts w:asciiTheme="majorEastAsia" w:eastAsiaTheme="majorEastAsia" w:hAnsiTheme="majorEastAsia"/>
          <w:sz w:val="22"/>
        </w:rPr>
      </w:pPr>
      <w:r w:rsidRPr="0032244C">
        <w:rPr>
          <w:rFonts w:asciiTheme="majorEastAsia" w:eastAsiaTheme="majorEastAsia" w:hAnsiTheme="majorEastAsia" w:hint="eastAsia"/>
          <w:sz w:val="22"/>
        </w:rPr>
        <w:t>６</w:t>
      </w:r>
      <w:r w:rsidR="00E801FF" w:rsidRPr="0032244C">
        <w:rPr>
          <w:rFonts w:asciiTheme="majorEastAsia" w:eastAsiaTheme="majorEastAsia" w:hAnsiTheme="majorEastAsia" w:hint="eastAsia"/>
          <w:sz w:val="22"/>
        </w:rPr>
        <w:t>．実習に</w:t>
      </w:r>
      <w:r w:rsidR="00641EFB" w:rsidRPr="0032244C">
        <w:rPr>
          <w:rFonts w:asciiTheme="majorEastAsia" w:eastAsiaTheme="majorEastAsia" w:hAnsiTheme="majorEastAsia" w:hint="eastAsia"/>
          <w:sz w:val="22"/>
        </w:rPr>
        <w:t>係る緊急時の対応・・・・・・・・・</w:t>
      </w:r>
      <w:r w:rsidR="0061100B" w:rsidRPr="0032244C">
        <w:rPr>
          <w:rFonts w:asciiTheme="majorEastAsia" w:eastAsiaTheme="majorEastAsia" w:hAnsiTheme="majorEastAsia" w:hint="eastAsia"/>
          <w:sz w:val="22"/>
        </w:rPr>
        <w:t>・・・・</w:t>
      </w:r>
      <w:r w:rsidR="00641EFB" w:rsidRPr="0032244C">
        <w:rPr>
          <w:rFonts w:asciiTheme="majorEastAsia" w:eastAsiaTheme="majorEastAsia" w:hAnsiTheme="majorEastAsia" w:hint="eastAsia"/>
          <w:sz w:val="22"/>
        </w:rPr>
        <w:t>・・・・・</w:t>
      </w:r>
      <w:r w:rsidR="00D9199D" w:rsidRPr="0032244C">
        <w:rPr>
          <w:rFonts w:asciiTheme="majorEastAsia" w:eastAsiaTheme="majorEastAsia" w:hAnsiTheme="majorEastAsia" w:hint="eastAsia"/>
          <w:sz w:val="22"/>
        </w:rPr>
        <w:t>・・・・・・・・・</w:t>
      </w:r>
      <w:r w:rsidR="0032244C">
        <w:rPr>
          <w:rFonts w:asciiTheme="majorEastAsia" w:eastAsiaTheme="majorEastAsia" w:hAnsiTheme="majorEastAsia" w:hint="eastAsia"/>
          <w:sz w:val="22"/>
        </w:rPr>
        <w:t xml:space="preserve"> </w:t>
      </w:r>
      <w:r w:rsidR="008300CD">
        <w:rPr>
          <w:rFonts w:asciiTheme="majorEastAsia" w:eastAsiaTheme="majorEastAsia" w:hAnsiTheme="majorEastAsia" w:hint="eastAsia"/>
          <w:sz w:val="22"/>
        </w:rPr>
        <w:t>3</w:t>
      </w:r>
    </w:p>
    <w:p w14:paraId="498E0856" w14:textId="77777777" w:rsidR="00641EFB" w:rsidRPr="0032244C" w:rsidRDefault="00641EFB" w:rsidP="0032244C">
      <w:pPr>
        <w:ind w:firstLineChars="100" w:firstLine="220"/>
        <w:jc w:val="left"/>
        <w:rPr>
          <w:rFonts w:asciiTheme="majorEastAsia" w:eastAsiaTheme="majorEastAsia" w:hAnsiTheme="majorEastAsia"/>
          <w:kern w:val="0"/>
          <w:sz w:val="22"/>
        </w:rPr>
      </w:pPr>
      <w:r w:rsidRPr="0032244C">
        <w:rPr>
          <w:rFonts w:asciiTheme="majorEastAsia" w:eastAsiaTheme="majorEastAsia" w:hAnsiTheme="majorEastAsia" w:hint="eastAsia"/>
          <w:kern w:val="0"/>
          <w:sz w:val="22"/>
        </w:rPr>
        <w:t>１）医療事故発生時の対応</w:t>
      </w:r>
    </w:p>
    <w:p w14:paraId="498E0857" w14:textId="77777777" w:rsidR="00E801FF" w:rsidRPr="0032244C" w:rsidRDefault="00641EFB" w:rsidP="0032244C">
      <w:pPr>
        <w:ind w:firstLineChars="100" w:firstLine="220"/>
        <w:jc w:val="left"/>
        <w:rPr>
          <w:rFonts w:asciiTheme="majorEastAsia" w:eastAsiaTheme="majorEastAsia" w:hAnsiTheme="majorEastAsia"/>
          <w:sz w:val="22"/>
        </w:rPr>
      </w:pPr>
      <w:r w:rsidRPr="0032244C">
        <w:rPr>
          <w:rFonts w:asciiTheme="majorEastAsia" w:eastAsiaTheme="majorEastAsia" w:hAnsiTheme="majorEastAsia" w:hint="eastAsia"/>
          <w:kern w:val="0"/>
          <w:sz w:val="22"/>
        </w:rPr>
        <w:t>２）</w:t>
      </w:r>
      <w:r w:rsidR="00E801FF" w:rsidRPr="0032244C">
        <w:rPr>
          <w:rFonts w:asciiTheme="majorEastAsia" w:eastAsiaTheme="majorEastAsia" w:hAnsiTheme="majorEastAsia" w:hint="eastAsia"/>
          <w:sz w:val="22"/>
        </w:rPr>
        <w:t>インシデント・アクシデント</w:t>
      </w:r>
      <w:r w:rsidR="00D9199D" w:rsidRPr="0032244C">
        <w:rPr>
          <w:rFonts w:asciiTheme="majorEastAsia" w:eastAsiaTheme="majorEastAsia" w:hAnsiTheme="majorEastAsia" w:hint="eastAsia"/>
          <w:sz w:val="22"/>
        </w:rPr>
        <w:t>発生時の対応</w:t>
      </w:r>
    </w:p>
    <w:p w14:paraId="498E0858" w14:textId="77777777" w:rsidR="00641EFB" w:rsidRPr="0032244C" w:rsidRDefault="00641EFB" w:rsidP="0032244C">
      <w:pPr>
        <w:ind w:firstLineChars="100" w:firstLine="220"/>
        <w:jc w:val="left"/>
        <w:rPr>
          <w:rFonts w:asciiTheme="majorEastAsia" w:eastAsiaTheme="majorEastAsia" w:hAnsiTheme="majorEastAsia"/>
          <w:kern w:val="0"/>
          <w:sz w:val="22"/>
        </w:rPr>
      </w:pPr>
      <w:r w:rsidRPr="0032244C">
        <w:rPr>
          <w:rFonts w:asciiTheme="majorEastAsia" w:eastAsiaTheme="majorEastAsia" w:hAnsiTheme="majorEastAsia" w:hint="eastAsia"/>
          <w:sz w:val="22"/>
        </w:rPr>
        <w:t>３）針刺し・血液曝露発時の対応</w:t>
      </w:r>
    </w:p>
    <w:p w14:paraId="45413233" w14:textId="77777777" w:rsidR="008300CD" w:rsidRDefault="008300CD" w:rsidP="0032244C">
      <w:pPr>
        <w:jc w:val="left"/>
        <w:rPr>
          <w:rFonts w:asciiTheme="majorEastAsia" w:eastAsiaTheme="majorEastAsia" w:hAnsiTheme="majorEastAsia"/>
          <w:sz w:val="22"/>
        </w:rPr>
      </w:pPr>
    </w:p>
    <w:p w14:paraId="498E0859" w14:textId="73C41AB3" w:rsidR="00E801FF" w:rsidRPr="0032244C" w:rsidRDefault="009249DD" w:rsidP="0032244C">
      <w:pPr>
        <w:jc w:val="left"/>
        <w:rPr>
          <w:rFonts w:asciiTheme="majorEastAsia" w:eastAsiaTheme="majorEastAsia" w:hAnsiTheme="majorEastAsia"/>
          <w:sz w:val="22"/>
        </w:rPr>
      </w:pPr>
      <w:r w:rsidRPr="0032244C">
        <w:rPr>
          <w:rFonts w:asciiTheme="majorEastAsia" w:eastAsiaTheme="majorEastAsia" w:hAnsiTheme="majorEastAsia" w:hint="eastAsia"/>
          <w:sz w:val="22"/>
        </w:rPr>
        <w:t>７</w:t>
      </w:r>
      <w:r w:rsidR="0076317A" w:rsidRPr="0032244C">
        <w:rPr>
          <w:rFonts w:asciiTheme="majorEastAsia" w:eastAsiaTheme="majorEastAsia" w:hAnsiTheme="majorEastAsia" w:hint="eastAsia"/>
          <w:sz w:val="22"/>
        </w:rPr>
        <w:t>．</w:t>
      </w:r>
      <w:r w:rsidR="00E801FF" w:rsidRPr="0032244C">
        <w:rPr>
          <w:rFonts w:asciiTheme="majorEastAsia" w:eastAsiaTheme="majorEastAsia" w:hAnsiTheme="majorEastAsia" w:hint="eastAsia"/>
          <w:sz w:val="22"/>
        </w:rPr>
        <w:t>感染症</w:t>
      </w:r>
      <w:r w:rsidR="00D9199D" w:rsidRPr="0032244C">
        <w:rPr>
          <w:rFonts w:asciiTheme="majorEastAsia" w:eastAsiaTheme="majorEastAsia" w:hAnsiTheme="majorEastAsia" w:hint="eastAsia"/>
          <w:sz w:val="22"/>
        </w:rPr>
        <w:t>へ</w:t>
      </w:r>
      <w:r w:rsidR="00E801FF" w:rsidRPr="0032244C">
        <w:rPr>
          <w:rFonts w:asciiTheme="majorEastAsia" w:eastAsiaTheme="majorEastAsia" w:hAnsiTheme="majorEastAsia" w:hint="eastAsia"/>
          <w:sz w:val="22"/>
        </w:rPr>
        <w:t>の対応</w:t>
      </w:r>
      <w:r w:rsidR="001D79C8" w:rsidRPr="0032244C">
        <w:rPr>
          <w:rFonts w:asciiTheme="majorEastAsia" w:eastAsiaTheme="majorEastAsia" w:hAnsiTheme="majorEastAsia" w:hint="eastAsia"/>
          <w:sz w:val="22"/>
        </w:rPr>
        <w:t>・・・</w:t>
      </w:r>
      <w:r w:rsidR="007274E7" w:rsidRPr="0032244C">
        <w:rPr>
          <w:rFonts w:asciiTheme="majorEastAsia" w:eastAsiaTheme="majorEastAsia" w:hAnsiTheme="majorEastAsia" w:hint="eastAsia"/>
          <w:sz w:val="22"/>
        </w:rPr>
        <w:t>・・・・・・・・・・・</w:t>
      </w:r>
      <w:r w:rsidR="0061100B" w:rsidRPr="0032244C">
        <w:rPr>
          <w:rFonts w:asciiTheme="majorEastAsia" w:eastAsiaTheme="majorEastAsia" w:hAnsiTheme="majorEastAsia" w:hint="eastAsia"/>
          <w:sz w:val="22"/>
        </w:rPr>
        <w:t>・・・・・・・・・</w:t>
      </w:r>
      <w:r w:rsidR="007274E7" w:rsidRPr="0032244C">
        <w:rPr>
          <w:rFonts w:asciiTheme="majorEastAsia" w:eastAsiaTheme="majorEastAsia" w:hAnsiTheme="majorEastAsia" w:hint="eastAsia"/>
          <w:sz w:val="22"/>
        </w:rPr>
        <w:t>・・・・・・・・</w:t>
      </w:r>
      <w:r w:rsidR="0032244C">
        <w:rPr>
          <w:rFonts w:asciiTheme="majorEastAsia" w:eastAsiaTheme="majorEastAsia" w:hAnsiTheme="majorEastAsia" w:hint="eastAsia"/>
          <w:sz w:val="22"/>
        </w:rPr>
        <w:t xml:space="preserve"> </w:t>
      </w:r>
      <w:r w:rsidR="008300CD">
        <w:rPr>
          <w:rFonts w:asciiTheme="majorEastAsia" w:eastAsiaTheme="majorEastAsia" w:hAnsiTheme="majorEastAsia" w:hint="eastAsia"/>
          <w:sz w:val="22"/>
        </w:rPr>
        <w:t>3</w:t>
      </w:r>
    </w:p>
    <w:p w14:paraId="498E085A" w14:textId="77777777" w:rsidR="0040696E" w:rsidRPr="0032244C" w:rsidRDefault="0040696E" w:rsidP="0032244C">
      <w:pPr>
        <w:ind w:leftChars="100" w:left="584" w:hangingChars="170" w:hanging="374"/>
        <w:jc w:val="left"/>
        <w:rPr>
          <w:rFonts w:asciiTheme="majorEastAsia" w:eastAsiaTheme="majorEastAsia" w:hAnsiTheme="majorEastAsia" w:cs="Times New Roman"/>
          <w:sz w:val="22"/>
        </w:rPr>
      </w:pPr>
      <w:r w:rsidRPr="0032244C">
        <w:rPr>
          <w:rFonts w:asciiTheme="majorEastAsia" w:eastAsiaTheme="majorEastAsia" w:hAnsiTheme="majorEastAsia" w:cs="Times New Roman" w:hint="eastAsia"/>
          <w:sz w:val="22"/>
        </w:rPr>
        <w:t>１）</w:t>
      </w:r>
      <w:r w:rsidR="00D9199D" w:rsidRPr="0032244C">
        <w:rPr>
          <w:rFonts w:asciiTheme="majorEastAsia" w:eastAsiaTheme="majorEastAsia" w:hAnsiTheme="majorEastAsia" w:cs="Times New Roman" w:hint="eastAsia"/>
          <w:sz w:val="22"/>
        </w:rPr>
        <w:t>区分別科目</w:t>
      </w:r>
      <w:r w:rsidR="00DC144F" w:rsidRPr="0032244C">
        <w:rPr>
          <w:rFonts w:asciiTheme="majorEastAsia" w:eastAsiaTheme="majorEastAsia" w:hAnsiTheme="majorEastAsia" w:cs="Times New Roman" w:hint="eastAsia"/>
          <w:sz w:val="22"/>
        </w:rPr>
        <w:t>実習前に確認が必要な諸検査</w:t>
      </w:r>
    </w:p>
    <w:p w14:paraId="498E085B" w14:textId="77777777" w:rsidR="0040696E" w:rsidRPr="0032244C" w:rsidRDefault="0040696E" w:rsidP="0032244C">
      <w:pPr>
        <w:ind w:leftChars="100" w:left="584" w:hangingChars="170" w:hanging="374"/>
        <w:jc w:val="left"/>
        <w:rPr>
          <w:rFonts w:asciiTheme="majorEastAsia" w:eastAsiaTheme="majorEastAsia" w:hAnsiTheme="majorEastAsia" w:cs="Times New Roman"/>
          <w:sz w:val="22"/>
        </w:rPr>
      </w:pPr>
      <w:r w:rsidRPr="0032244C">
        <w:rPr>
          <w:rFonts w:asciiTheme="majorEastAsia" w:eastAsiaTheme="majorEastAsia" w:hAnsiTheme="majorEastAsia" w:cs="Times New Roman" w:hint="eastAsia"/>
          <w:sz w:val="22"/>
        </w:rPr>
        <w:t>２）自宅待機時の対応</w:t>
      </w:r>
    </w:p>
    <w:p w14:paraId="498E085C" w14:textId="77777777" w:rsidR="00E801FF" w:rsidRPr="0032244C" w:rsidRDefault="0040696E" w:rsidP="0032244C">
      <w:pPr>
        <w:ind w:leftChars="100" w:left="584" w:hangingChars="170" w:hanging="374"/>
        <w:jc w:val="left"/>
        <w:rPr>
          <w:rFonts w:asciiTheme="majorEastAsia" w:eastAsiaTheme="majorEastAsia" w:hAnsiTheme="majorEastAsia" w:cs="Times New Roman"/>
          <w:sz w:val="22"/>
        </w:rPr>
      </w:pPr>
      <w:r w:rsidRPr="0032244C">
        <w:rPr>
          <w:rFonts w:asciiTheme="majorEastAsia" w:eastAsiaTheme="majorEastAsia" w:hAnsiTheme="majorEastAsia" w:cs="Times New Roman" w:hint="eastAsia"/>
          <w:sz w:val="22"/>
        </w:rPr>
        <w:t>３）感染予防</w:t>
      </w:r>
    </w:p>
    <w:p w14:paraId="4A5B46D7" w14:textId="77777777" w:rsidR="008300CD" w:rsidRDefault="008300CD" w:rsidP="0032244C">
      <w:pPr>
        <w:tabs>
          <w:tab w:val="left" w:pos="5760"/>
        </w:tabs>
        <w:jc w:val="left"/>
        <w:rPr>
          <w:rFonts w:asciiTheme="majorEastAsia" w:eastAsiaTheme="majorEastAsia" w:hAnsiTheme="majorEastAsia"/>
          <w:sz w:val="22"/>
        </w:rPr>
      </w:pPr>
    </w:p>
    <w:p w14:paraId="498E085D" w14:textId="712F9B07" w:rsidR="00E801FF" w:rsidRPr="0032244C" w:rsidRDefault="009249DD" w:rsidP="0032244C">
      <w:pPr>
        <w:tabs>
          <w:tab w:val="left" w:pos="5760"/>
        </w:tabs>
        <w:jc w:val="left"/>
        <w:rPr>
          <w:rFonts w:asciiTheme="majorEastAsia" w:eastAsiaTheme="majorEastAsia" w:hAnsiTheme="majorEastAsia"/>
          <w:sz w:val="22"/>
        </w:rPr>
      </w:pPr>
      <w:r w:rsidRPr="0032244C">
        <w:rPr>
          <w:rFonts w:asciiTheme="majorEastAsia" w:eastAsiaTheme="majorEastAsia" w:hAnsiTheme="majorEastAsia" w:hint="eastAsia"/>
          <w:sz w:val="22"/>
        </w:rPr>
        <w:t>８</w:t>
      </w:r>
      <w:r w:rsidR="00E801FF" w:rsidRPr="0032244C">
        <w:rPr>
          <w:rFonts w:asciiTheme="majorEastAsia" w:eastAsiaTheme="majorEastAsia" w:hAnsiTheme="majorEastAsia" w:hint="eastAsia"/>
          <w:sz w:val="22"/>
        </w:rPr>
        <w:t>．実習を行</w:t>
      </w:r>
      <w:r w:rsidR="00D944E5" w:rsidRPr="0032244C">
        <w:rPr>
          <w:rFonts w:asciiTheme="majorEastAsia" w:eastAsiaTheme="majorEastAsia" w:hAnsiTheme="majorEastAsia" w:hint="eastAsia"/>
          <w:sz w:val="22"/>
        </w:rPr>
        <w:t>うにあ</w:t>
      </w:r>
      <w:r w:rsidR="00E801FF" w:rsidRPr="0032244C">
        <w:rPr>
          <w:rFonts w:asciiTheme="majorEastAsia" w:eastAsiaTheme="majorEastAsia" w:hAnsiTheme="majorEastAsia" w:hint="eastAsia"/>
          <w:sz w:val="22"/>
        </w:rPr>
        <w:t>たり患者に対する説明</w:t>
      </w:r>
      <w:r w:rsidR="00641EFB" w:rsidRPr="0032244C">
        <w:rPr>
          <w:rFonts w:asciiTheme="majorEastAsia" w:eastAsiaTheme="majorEastAsia" w:hAnsiTheme="majorEastAsia" w:hint="eastAsia"/>
          <w:sz w:val="22"/>
        </w:rPr>
        <w:t>・・・</w:t>
      </w:r>
      <w:r w:rsidR="001D79C8" w:rsidRPr="0032244C">
        <w:rPr>
          <w:rFonts w:asciiTheme="majorEastAsia" w:eastAsiaTheme="majorEastAsia" w:hAnsiTheme="majorEastAsia" w:hint="eastAsia"/>
          <w:sz w:val="22"/>
        </w:rPr>
        <w:t>・・</w:t>
      </w:r>
      <w:r w:rsidR="0061100B" w:rsidRPr="0032244C">
        <w:rPr>
          <w:rFonts w:asciiTheme="majorEastAsia" w:eastAsiaTheme="majorEastAsia" w:hAnsiTheme="majorEastAsia" w:hint="eastAsia"/>
          <w:sz w:val="22"/>
        </w:rPr>
        <w:t>・・・・・</w:t>
      </w:r>
      <w:r w:rsidR="001D79C8" w:rsidRPr="0032244C">
        <w:rPr>
          <w:rFonts w:asciiTheme="majorEastAsia" w:eastAsiaTheme="majorEastAsia" w:hAnsiTheme="majorEastAsia" w:hint="eastAsia"/>
          <w:sz w:val="22"/>
        </w:rPr>
        <w:t>・・・</w:t>
      </w:r>
      <w:r w:rsidR="0076317A" w:rsidRPr="0032244C">
        <w:rPr>
          <w:rFonts w:asciiTheme="majorEastAsia" w:eastAsiaTheme="majorEastAsia" w:hAnsiTheme="majorEastAsia" w:hint="eastAsia"/>
          <w:sz w:val="22"/>
        </w:rPr>
        <w:t>・</w:t>
      </w:r>
      <w:r w:rsidR="000F29F0" w:rsidRPr="0032244C">
        <w:rPr>
          <w:rFonts w:asciiTheme="majorEastAsia" w:eastAsiaTheme="majorEastAsia" w:hAnsiTheme="majorEastAsia" w:hint="eastAsia"/>
          <w:sz w:val="22"/>
        </w:rPr>
        <w:t>・・・・・・・</w:t>
      </w:r>
      <w:r w:rsidR="0032244C">
        <w:rPr>
          <w:rFonts w:asciiTheme="majorEastAsia" w:eastAsiaTheme="majorEastAsia" w:hAnsiTheme="majorEastAsia" w:hint="eastAsia"/>
          <w:sz w:val="22"/>
        </w:rPr>
        <w:t xml:space="preserve"> </w:t>
      </w:r>
      <w:r w:rsidRPr="0032244C">
        <w:rPr>
          <w:rFonts w:asciiTheme="majorEastAsia" w:eastAsiaTheme="majorEastAsia" w:hAnsiTheme="majorEastAsia" w:hint="eastAsia"/>
          <w:sz w:val="22"/>
        </w:rPr>
        <w:t>4</w:t>
      </w:r>
    </w:p>
    <w:p w14:paraId="498E085E" w14:textId="77777777" w:rsidR="0040696E" w:rsidRPr="0032244C" w:rsidRDefault="00E801FF" w:rsidP="0032244C">
      <w:pPr>
        <w:ind w:leftChars="100" w:left="584" w:hangingChars="170" w:hanging="374"/>
        <w:jc w:val="left"/>
        <w:rPr>
          <w:rFonts w:asciiTheme="majorEastAsia" w:eastAsiaTheme="majorEastAsia" w:hAnsiTheme="majorEastAsia"/>
          <w:sz w:val="22"/>
        </w:rPr>
      </w:pPr>
      <w:r w:rsidRPr="0032244C">
        <w:rPr>
          <w:rFonts w:asciiTheme="majorEastAsia" w:eastAsiaTheme="majorEastAsia" w:hAnsiTheme="majorEastAsia" w:hint="eastAsia"/>
          <w:sz w:val="22"/>
        </w:rPr>
        <w:t>１）</w:t>
      </w:r>
      <w:r w:rsidR="0040696E" w:rsidRPr="0032244C">
        <w:rPr>
          <w:rFonts w:asciiTheme="majorEastAsia" w:eastAsiaTheme="majorEastAsia" w:hAnsiTheme="majorEastAsia" w:hint="eastAsia"/>
          <w:sz w:val="22"/>
        </w:rPr>
        <w:t>患者選定</w:t>
      </w:r>
    </w:p>
    <w:p w14:paraId="498E085F" w14:textId="77777777" w:rsidR="0040696E" w:rsidRPr="0032244C" w:rsidRDefault="00E801FF" w:rsidP="0032244C">
      <w:pPr>
        <w:ind w:leftChars="100" w:left="584" w:hangingChars="170" w:hanging="374"/>
        <w:jc w:val="left"/>
        <w:rPr>
          <w:rFonts w:asciiTheme="majorEastAsia" w:eastAsiaTheme="majorEastAsia" w:hAnsiTheme="majorEastAsia"/>
          <w:sz w:val="22"/>
        </w:rPr>
      </w:pPr>
      <w:r w:rsidRPr="0032244C">
        <w:rPr>
          <w:rFonts w:asciiTheme="majorEastAsia" w:eastAsiaTheme="majorEastAsia" w:hAnsiTheme="majorEastAsia" w:hint="eastAsia"/>
          <w:sz w:val="22"/>
        </w:rPr>
        <w:t>２）</w:t>
      </w:r>
      <w:r w:rsidR="0040696E" w:rsidRPr="0032244C">
        <w:rPr>
          <w:rFonts w:asciiTheme="majorEastAsia" w:eastAsiaTheme="majorEastAsia" w:hAnsiTheme="majorEastAsia" w:hint="eastAsia"/>
          <w:sz w:val="22"/>
        </w:rPr>
        <w:t>説明と同意</w:t>
      </w:r>
    </w:p>
    <w:p w14:paraId="2A0F3158" w14:textId="77777777" w:rsidR="008300CD" w:rsidRDefault="008300CD" w:rsidP="0032244C">
      <w:pPr>
        <w:jc w:val="left"/>
        <w:rPr>
          <w:rFonts w:asciiTheme="majorEastAsia" w:eastAsiaTheme="majorEastAsia" w:hAnsiTheme="majorEastAsia"/>
          <w:sz w:val="22"/>
        </w:rPr>
      </w:pPr>
    </w:p>
    <w:p w14:paraId="498E0860" w14:textId="2AB98424" w:rsidR="00E801FF" w:rsidRPr="0032244C" w:rsidRDefault="009249DD" w:rsidP="0032244C">
      <w:pPr>
        <w:jc w:val="left"/>
        <w:rPr>
          <w:rFonts w:asciiTheme="majorEastAsia" w:eastAsiaTheme="majorEastAsia" w:hAnsiTheme="majorEastAsia"/>
          <w:sz w:val="22"/>
        </w:rPr>
      </w:pPr>
      <w:r w:rsidRPr="0032244C">
        <w:rPr>
          <w:rFonts w:asciiTheme="majorEastAsia" w:eastAsiaTheme="majorEastAsia" w:hAnsiTheme="majorEastAsia" w:hint="eastAsia"/>
          <w:sz w:val="22"/>
        </w:rPr>
        <w:t>９</w:t>
      </w:r>
      <w:r w:rsidR="00E801FF" w:rsidRPr="0032244C">
        <w:rPr>
          <w:rFonts w:asciiTheme="majorEastAsia" w:eastAsiaTheme="majorEastAsia" w:hAnsiTheme="majorEastAsia" w:hint="eastAsia"/>
          <w:sz w:val="22"/>
        </w:rPr>
        <w:t>．診療録の閲覧と記録</w:t>
      </w:r>
      <w:r w:rsidR="004912AE" w:rsidRPr="0032244C">
        <w:rPr>
          <w:rFonts w:asciiTheme="majorEastAsia" w:eastAsiaTheme="majorEastAsia" w:hAnsiTheme="majorEastAsia" w:hint="eastAsia"/>
          <w:sz w:val="22"/>
        </w:rPr>
        <w:t>・・・・</w:t>
      </w:r>
      <w:r w:rsidR="001D79C8" w:rsidRPr="0032244C">
        <w:rPr>
          <w:rFonts w:asciiTheme="majorEastAsia" w:eastAsiaTheme="majorEastAsia" w:hAnsiTheme="majorEastAsia" w:hint="eastAsia"/>
          <w:sz w:val="22"/>
        </w:rPr>
        <w:t>・・</w:t>
      </w:r>
      <w:r w:rsidR="0076317A" w:rsidRPr="0032244C">
        <w:rPr>
          <w:rFonts w:asciiTheme="majorEastAsia" w:eastAsiaTheme="majorEastAsia" w:hAnsiTheme="majorEastAsia" w:hint="eastAsia"/>
          <w:sz w:val="22"/>
        </w:rPr>
        <w:t>・</w:t>
      </w:r>
      <w:r w:rsidR="0061100B" w:rsidRPr="0032244C">
        <w:rPr>
          <w:rFonts w:asciiTheme="majorEastAsia" w:eastAsiaTheme="majorEastAsia" w:hAnsiTheme="majorEastAsia" w:hint="eastAsia"/>
          <w:sz w:val="22"/>
        </w:rPr>
        <w:t>・・・・・・・・・・・・・・・</w:t>
      </w:r>
      <w:r w:rsidR="007274E7" w:rsidRPr="0032244C">
        <w:rPr>
          <w:rFonts w:asciiTheme="majorEastAsia" w:eastAsiaTheme="majorEastAsia" w:hAnsiTheme="majorEastAsia" w:hint="eastAsia"/>
          <w:sz w:val="22"/>
        </w:rPr>
        <w:t>・・・・・・・</w:t>
      </w:r>
      <w:r w:rsidR="0032244C">
        <w:rPr>
          <w:rFonts w:asciiTheme="majorEastAsia" w:eastAsiaTheme="majorEastAsia" w:hAnsiTheme="majorEastAsia" w:hint="eastAsia"/>
          <w:sz w:val="22"/>
        </w:rPr>
        <w:t xml:space="preserve"> </w:t>
      </w:r>
      <w:r w:rsidR="008300CD">
        <w:rPr>
          <w:rFonts w:asciiTheme="majorEastAsia" w:eastAsiaTheme="majorEastAsia" w:hAnsiTheme="majorEastAsia" w:hint="eastAsia"/>
          <w:sz w:val="22"/>
        </w:rPr>
        <w:t>4</w:t>
      </w:r>
    </w:p>
    <w:p w14:paraId="498E0861" w14:textId="77777777" w:rsidR="0055324B" w:rsidRPr="0032244C" w:rsidRDefault="0055324B" w:rsidP="0032244C">
      <w:pPr>
        <w:ind w:leftChars="100" w:left="584" w:hangingChars="170" w:hanging="374"/>
        <w:jc w:val="left"/>
        <w:rPr>
          <w:rFonts w:asciiTheme="majorEastAsia" w:eastAsiaTheme="majorEastAsia" w:hAnsiTheme="majorEastAsia"/>
          <w:sz w:val="22"/>
        </w:rPr>
      </w:pPr>
      <w:r w:rsidRPr="0032244C">
        <w:rPr>
          <w:rFonts w:asciiTheme="majorEastAsia" w:eastAsiaTheme="majorEastAsia" w:hAnsiTheme="majorEastAsia" w:hint="eastAsia"/>
          <w:sz w:val="22"/>
        </w:rPr>
        <w:t>１）診療録の閲覧</w:t>
      </w:r>
    </w:p>
    <w:p w14:paraId="498E0862" w14:textId="77777777" w:rsidR="0055324B" w:rsidRPr="0032244C" w:rsidRDefault="0055324B" w:rsidP="0032244C">
      <w:pPr>
        <w:ind w:leftChars="100" w:left="584" w:hangingChars="170" w:hanging="374"/>
        <w:jc w:val="left"/>
        <w:rPr>
          <w:rFonts w:asciiTheme="majorEastAsia" w:eastAsiaTheme="majorEastAsia" w:hAnsiTheme="majorEastAsia"/>
          <w:sz w:val="22"/>
        </w:rPr>
      </w:pPr>
      <w:r w:rsidRPr="0032244C">
        <w:rPr>
          <w:rFonts w:asciiTheme="majorEastAsia" w:eastAsiaTheme="majorEastAsia" w:hAnsiTheme="majorEastAsia" w:hint="eastAsia"/>
          <w:sz w:val="22"/>
        </w:rPr>
        <w:t>２）受講生の診療録への記録</w:t>
      </w:r>
    </w:p>
    <w:p w14:paraId="498E0863" w14:textId="77777777" w:rsidR="0055324B" w:rsidRPr="0032244C" w:rsidRDefault="0055324B" w:rsidP="0032244C">
      <w:pPr>
        <w:ind w:leftChars="100" w:left="584" w:hangingChars="170" w:hanging="374"/>
        <w:jc w:val="left"/>
        <w:rPr>
          <w:rFonts w:asciiTheme="majorEastAsia" w:eastAsiaTheme="majorEastAsia" w:hAnsiTheme="majorEastAsia"/>
          <w:sz w:val="22"/>
        </w:rPr>
      </w:pPr>
      <w:r w:rsidRPr="0032244C">
        <w:rPr>
          <w:rFonts w:asciiTheme="majorEastAsia" w:eastAsiaTheme="majorEastAsia" w:hAnsiTheme="majorEastAsia" w:hint="eastAsia"/>
          <w:sz w:val="22"/>
        </w:rPr>
        <w:t>３）実習レポートの保管</w:t>
      </w:r>
    </w:p>
    <w:p w14:paraId="1CE956AF" w14:textId="77777777" w:rsidR="008300CD" w:rsidRDefault="008300CD" w:rsidP="0032244C">
      <w:pPr>
        <w:jc w:val="left"/>
        <w:rPr>
          <w:rFonts w:asciiTheme="majorEastAsia" w:eastAsiaTheme="majorEastAsia" w:hAnsiTheme="majorEastAsia"/>
          <w:sz w:val="22"/>
        </w:rPr>
      </w:pPr>
    </w:p>
    <w:p w14:paraId="498E0864" w14:textId="23E4D5C3" w:rsidR="00E801FF" w:rsidRPr="0032244C" w:rsidRDefault="009249DD" w:rsidP="0032244C">
      <w:pPr>
        <w:jc w:val="left"/>
        <w:rPr>
          <w:rFonts w:asciiTheme="majorEastAsia" w:eastAsiaTheme="majorEastAsia" w:hAnsiTheme="majorEastAsia"/>
          <w:sz w:val="22"/>
        </w:rPr>
      </w:pPr>
      <w:r w:rsidRPr="0032244C">
        <w:rPr>
          <w:rFonts w:asciiTheme="majorEastAsia" w:eastAsiaTheme="majorEastAsia" w:hAnsiTheme="majorEastAsia" w:hint="eastAsia"/>
          <w:sz w:val="22"/>
        </w:rPr>
        <w:t>１０</w:t>
      </w:r>
      <w:r w:rsidR="00E801FF" w:rsidRPr="0032244C">
        <w:rPr>
          <w:rFonts w:asciiTheme="majorEastAsia" w:eastAsiaTheme="majorEastAsia" w:hAnsiTheme="majorEastAsia" w:hint="eastAsia"/>
          <w:sz w:val="22"/>
        </w:rPr>
        <w:t>．指導体制</w:t>
      </w:r>
      <w:r w:rsidR="004912AE" w:rsidRPr="0032244C">
        <w:rPr>
          <w:rFonts w:asciiTheme="majorEastAsia" w:eastAsiaTheme="majorEastAsia" w:hAnsiTheme="majorEastAsia" w:hint="eastAsia"/>
          <w:sz w:val="22"/>
        </w:rPr>
        <w:t>・・・・</w:t>
      </w:r>
      <w:r w:rsidR="001D79C8" w:rsidRPr="0032244C">
        <w:rPr>
          <w:rFonts w:asciiTheme="majorEastAsia" w:eastAsiaTheme="majorEastAsia" w:hAnsiTheme="majorEastAsia" w:hint="eastAsia"/>
          <w:sz w:val="22"/>
        </w:rPr>
        <w:t>・・・・・・・・</w:t>
      </w:r>
      <w:r w:rsidR="0061100B" w:rsidRPr="0032244C">
        <w:rPr>
          <w:rFonts w:asciiTheme="majorEastAsia" w:eastAsiaTheme="majorEastAsia" w:hAnsiTheme="majorEastAsia" w:hint="eastAsia"/>
          <w:sz w:val="22"/>
        </w:rPr>
        <w:t>・・・・・・・・・・・</w:t>
      </w:r>
      <w:r w:rsidR="00506C1A" w:rsidRPr="0032244C">
        <w:rPr>
          <w:rFonts w:asciiTheme="majorEastAsia" w:eastAsiaTheme="majorEastAsia" w:hAnsiTheme="majorEastAsia" w:hint="eastAsia"/>
          <w:sz w:val="22"/>
        </w:rPr>
        <w:t>・・・・・・・・・・</w:t>
      </w:r>
      <w:r w:rsidR="0032244C">
        <w:rPr>
          <w:rFonts w:asciiTheme="majorEastAsia" w:eastAsiaTheme="majorEastAsia" w:hAnsiTheme="majorEastAsia" w:hint="eastAsia"/>
          <w:sz w:val="22"/>
        </w:rPr>
        <w:t xml:space="preserve"> </w:t>
      </w:r>
      <w:r w:rsidR="008300CD">
        <w:rPr>
          <w:rFonts w:asciiTheme="majorEastAsia" w:eastAsiaTheme="majorEastAsia" w:hAnsiTheme="majorEastAsia" w:hint="eastAsia"/>
          <w:sz w:val="22"/>
        </w:rPr>
        <w:t>4</w:t>
      </w:r>
    </w:p>
    <w:p w14:paraId="63E7C2CD" w14:textId="77777777" w:rsidR="008300CD" w:rsidRDefault="008300CD" w:rsidP="0032244C">
      <w:pPr>
        <w:jc w:val="left"/>
        <w:rPr>
          <w:rFonts w:asciiTheme="majorEastAsia" w:eastAsiaTheme="majorEastAsia" w:hAnsiTheme="majorEastAsia"/>
          <w:sz w:val="22"/>
        </w:rPr>
      </w:pPr>
    </w:p>
    <w:p w14:paraId="498E0866" w14:textId="0840BCDA" w:rsidR="00E801FF" w:rsidRPr="0032244C" w:rsidRDefault="009249DD" w:rsidP="0032244C">
      <w:pPr>
        <w:jc w:val="left"/>
        <w:rPr>
          <w:rFonts w:asciiTheme="majorEastAsia" w:eastAsiaTheme="majorEastAsia" w:hAnsiTheme="majorEastAsia"/>
          <w:sz w:val="22"/>
        </w:rPr>
      </w:pPr>
      <w:r w:rsidRPr="0032244C">
        <w:rPr>
          <w:rFonts w:asciiTheme="majorEastAsia" w:eastAsiaTheme="majorEastAsia" w:hAnsiTheme="majorEastAsia" w:hint="eastAsia"/>
          <w:sz w:val="22"/>
        </w:rPr>
        <w:t>１１</w:t>
      </w:r>
      <w:r w:rsidR="00E801FF" w:rsidRPr="0032244C">
        <w:rPr>
          <w:rFonts w:asciiTheme="majorEastAsia" w:eastAsiaTheme="majorEastAsia" w:hAnsiTheme="majorEastAsia" w:hint="eastAsia"/>
          <w:sz w:val="22"/>
        </w:rPr>
        <w:t>．実習レポート</w:t>
      </w:r>
      <w:r w:rsidR="004912AE" w:rsidRPr="0032244C">
        <w:rPr>
          <w:rFonts w:asciiTheme="majorEastAsia" w:eastAsiaTheme="majorEastAsia" w:hAnsiTheme="majorEastAsia" w:hint="eastAsia"/>
          <w:sz w:val="22"/>
        </w:rPr>
        <w:t>・・・・・</w:t>
      </w:r>
      <w:r w:rsidR="001D79C8" w:rsidRPr="0032244C">
        <w:rPr>
          <w:rFonts w:asciiTheme="majorEastAsia" w:eastAsiaTheme="majorEastAsia" w:hAnsiTheme="majorEastAsia" w:hint="eastAsia"/>
          <w:sz w:val="22"/>
        </w:rPr>
        <w:t>・・・・・・</w:t>
      </w:r>
      <w:r w:rsidR="0061100B" w:rsidRPr="0032244C">
        <w:rPr>
          <w:rFonts w:asciiTheme="majorEastAsia" w:eastAsiaTheme="majorEastAsia" w:hAnsiTheme="majorEastAsia" w:hint="eastAsia"/>
          <w:sz w:val="22"/>
        </w:rPr>
        <w:t>・・・・・・・</w:t>
      </w:r>
      <w:r w:rsidR="007274E7" w:rsidRPr="0032244C">
        <w:rPr>
          <w:rFonts w:asciiTheme="majorEastAsia" w:eastAsiaTheme="majorEastAsia" w:hAnsiTheme="majorEastAsia" w:hint="eastAsia"/>
          <w:sz w:val="22"/>
        </w:rPr>
        <w:t>・・・・・・・・・・・・・</w:t>
      </w:r>
      <w:r w:rsidR="0032244C">
        <w:rPr>
          <w:rFonts w:asciiTheme="majorEastAsia" w:eastAsiaTheme="majorEastAsia" w:hAnsiTheme="majorEastAsia" w:hint="eastAsia"/>
          <w:sz w:val="22"/>
        </w:rPr>
        <w:t xml:space="preserve"> </w:t>
      </w:r>
      <w:r w:rsidR="0025193C">
        <w:rPr>
          <w:rFonts w:asciiTheme="majorEastAsia" w:eastAsiaTheme="majorEastAsia" w:hAnsiTheme="majorEastAsia" w:hint="eastAsia"/>
          <w:sz w:val="22"/>
        </w:rPr>
        <w:t>5</w:t>
      </w:r>
    </w:p>
    <w:p w14:paraId="498E0867" w14:textId="77777777" w:rsidR="00EC58E7" w:rsidRPr="0032244C" w:rsidRDefault="00EC58E7" w:rsidP="0032244C">
      <w:pPr>
        <w:ind w:leftChars="100" w:left="584" w:hangingChars="170" w:hanging="374"/>
        <w:jc w:val="left"/>
        <w:rPr>
          <w:rFonts w:asciiTheme="majorEastAsia" w:eastAsiaTheme="majorEastAsia" w:hAnsiTheme="majorEastAsia"/>
          <w:sz w:val="22"/>
        </w:rPr>
      </w:pPr>
      <w:r w:rsidRPr="0032244C">
        <w:rPr>
          <w:rFonts w:asciiTheme="majorEastAsia" w:eastAsiaTheme="majorEastAsia" w:hAnsiTheme="majorEastAsia" w:hint="eastAsia"/>
          <w:sz w:val="22"/>
        </w:rPr>
        <w:t>１）形式</w:t>
      </w:r>
    </w:p>
    <w:p w14:paraId="498E0868" w14:textId="77777777" w:rsidR="00EC58E7" w:rsidRPr="0032244C" w:rsidRDefault="00EC58E7" w:rsidP="0032244C">
      <w:pPr>
        <w:ind w:leftChars="100" w:left="584" w:hangingChars="170" w:hanging="374"/>
        <w:jc w:val="left"/>
        <w:rPr>
          <w:rFonts w:asciiTheme="majorEastAsia" w:eastAsiaTheme="majorEastAsia" w:hAnsiTheme="majorEastAsia"/>
          <w:sz w:val="22"/>
        </w:rPr>
      </w:pPr>
      <w:r w:rsidRPr="0032244C">
        <w:rPr>
          <w:rFonts w:asciiTheme="majorEastAsia" w:eastAsiaTheme="majorEastAsia" w:hAnsiTheme="majorEastAsia" w:hint="eastAsia"/>
          <w:sz w:val="22"/>
        </w:rPr>
        <w:lastRenderedPageBreak/>
        <w:t>２）レポート提出期限</w:t>
      </w:r>
    </w:p>
    <w:p w14:paraId="498E0869" w14:textId="77777777" w:rsidR="00EC58E7" w:rsidRPr="0032244C" w:rsidRDefault="00EC58E7" w:rsidP="0032244C">
      <w:pPr>
        <w:ind w:leftChars="100" w:left="584" w:hangingChars="170" w:hanging="374"/>
        <w:jc w:val="left"/>
        <w:rPr>
          <w:rFonts w:asciiTheme="majorEastAsia" w:eastAsiaTheme="majorEastAsia" w:hAnsiTheme="majorEastAsia"/>
          <w:sz w:val="22"/>
        </w:rPr>
      </w:pPr>
      <w:r w:rsidRPr="0032244C">
        <w:rPr>
          <w:rFonts w:asciiTheme="majorEastAsia" w:eastAsiaTheme="majorEastAsia" w:hAnsiTheme="majorEastAsia" w:hint="eastAsia"/>
          <w:sz w:val="22"/>
        </w:rPr>
        <w:t>３）提出場所</w:t>
      </w:r>
    </w:p>
    <w:p w14:paraId="498E086A" w14:textId="77777777" w:rsidR="00E801FF" w:rsidRPr="0032244C" w:rsidRDefault="00506C1A" w:rsidP="0032244C">
      <w:pPr>
        <w:ind w:leftChars="100" w:left="584" w:hangingChars="170" w:hanging="374"/>
        <w:jc w:val="left"/>
        <w:rPr>
          <w:rFonts w:asciiTheme="majorEastAsia" w:eastAsiaTheme="majorEastAsia" w:hAnsiTheme="majorEastAsia"/>
          <w:sz w:val="22"/>
        </w:rPr>
      </w:pPr>
      <w:r w:rsidRPr="0032244C">
        <w:rPr>
          <w:rFonts w:asciiTheme="majorEastAsia" w:eastAsiaTheme="majorEastAsia" w:hAnsiTheme="majorEastAsia" w:hint="eastAsia"/>
          <w:sz w:val="22"/>
        </w:rPr>
        <w:t>４</w:t>
      </w:r>
      <w:r w:rsidR="00EC58E7" w:rsidRPr="0032244C">
        <w:rPr>
          <w:rFonts w:asciiTheme="majorEastAsia" w:eastAsiaTheme="majorEastAsia" w:hAnsiTheme="majorEastAsia" w:hint="eastAsia"/>
          <w:sz w:val="22"/>
        </w:rPr>
        <w:t>）区分別科目</w:t>
      </w:r>
    </w:p>
    <w:p w14:paraId="40112DF4" w14:textId="77777777" w:rsidR="008300CD" w:rsidRDefault="008300CD" w:rsidP="0032244C">
      <w:pPr>
        <w:jc w:val="left"/>
        <w:rPr>
          <w:rFonts w:asciiTheme="majorEastAsia" w:eastAsiaTheme="majorEastAsia" w:hAnsiTheme="majorEastAsia"/>
          <w:sz w:val="22"/>
        </w:rPr>
      </w:pPr>
    </w:p>
    <w:p w14:paraId="498E086B" w14:textId="4D292F87" w:rsidR="00E801FF" w:rsidRPr="0032244C" w:rsidRDefault="009249DD" w:rsidP="0032244C">
      <w:pPr>
        <w:jc w:val="left"/>
        <w:rPr>
          <w:rFonts w:asciiTheme="majorEastAsia" w:eastAsiaTheme="majorEastAsia" w:hAnsiTheme="majorEastAsia"/>
          <w:sz w:val="22"/>
        </w:rPr>
      </w:pPr>
      <w:r w:rsidRPr="0032244C">
        <w:rPr>
          <w:rFonts w:asciiTheme="majorEastAsia" w:eastAsiaTheme="majorEastAsia" w:hAnsiTheme="majorEastAsia" w:hint="eastAsia"/>
          <w:sz w:val="22"/>
        </w:rPr>
        <w:t>１２</w:t>
      </w:r>
      <w:r w:rsidR="00E801FF" w:rsidRPr="0032244C">
        <w:rPr>
          <w:rFonts w:asciiTheme="majorEastAsia" w:eastAsiaTheme="majorEastAsia" w:hAnsiTheme="majorEastAsia" w:hint="eastAsia"/>
          <w:sz w:val="22"/>
        </w:rPr>
        <w:t>．実習評価</w:t>
      </w:r>
      <w:r w:rsidR="004912AE" w:rsidRPr="0032244C">
        <w:rPr>
          <w:rFonts w:asciiTheme="majorEastAsia" w:eastAsiaTheme="majorEastAsia" w:hAnsiTheme="majorEastAsia" w:hint="eastAsia"/>
          <w:sz w:val="22"/>
        </w:rPr>
        <w:t>・・・・・・・・・・・・・・</w:t>
      </w:r>
      <w:r w:rsidR="001D79C8" w:rsidRPr="0032244C">
        <w:rPr>
          <w:rFonts w:asciiTheme="majorEastAsia" w:eastAsiaTheme="majorEastAsia" w:hAnsiTheme="majorEastAsia" w:hint="eastAsia"/>
          <w:sz w:val="22"/>
        </w:rPr>
        <w:t>・・・・</w:t>
      </w:r>
      <w:r w:rsidR="0061100B" w:rsidRPr="0032244C">
        <w:rPr>
          <w:rFonts w:asciiTheme="majorEastAsia" w:eastAsiaTheme="majorEastAsia" w:hAnsiTheme="majorEastAsia" w:hint="eastAsia"/>
          <w:sz w:val="22"/>
        </w:rPr>
        <w:t>・・・</w:t>
      </w:r>
      <w:r w:rsidR="007274E7" w:rsidRPr="0032244C">
        <w:rPr>
          <w:rFonts w:asciiTheme="majorEastAsia" w:eastAsiaTheme="majorEastAsia" w:hAnsiTheme="majorEastAsia" w:hint="eastAsia"/>
          <w:sz w:val="22"/>
        </w:rPr>
        <w:t>・・・・・・・・・・・・</w:t>
      </w:r>
      <w:r w:rsidR="0032244C">
        <w:rPr>
          <w:rFonts w:asciiTheme="majorEastAsia" w:eastAsiaTheme="majorEastAsia" w:hAnsiTheme="majorEastAsia" w:hint="eastAsia"/>
          <w:sz w:val="22"/>
        </w:rPr>
        <w:t xml:space="preserve"> </w:t>
      </w:r>
      <w:r w:rsidR="008300CD">
        <w:rPr>
          <w:rFonts w:asciiTheme="majorEastAsia" w:eastAsiaTheme="majorEastAsia" w:hAnsiTheme="majorEastAsia" w:hint="eastAsia"/>
          <w:sz w:val="22"/>
        </w:rPr>
        <w:t>5</w:t>
      </w:r>
    </w:p>
    <w:p w14:paraId="498E086C" w14:textId="77777777" w:rsidR="00E801FF" w:rsidRPr="0032244C" w:rsidRDefault="00E801FF" w:rsidP="0032244C">
      <w:pPr>
        <w:ind w:leftChars="100" w:left="584" w:hangingChars="170" w:hanging="374"/>
        <w:jc w:val="left"/>
        <w:rPr>
          <w:rFonts w:asciiTheme="majorEastAsia" w:eastAsiaTheme="majorEastAsia" w:hAnsiTheme="majorEastAsia"/>
          <w:sz w:val="22"/>
        </w:rPr>
      </w:pPr>
      <w:r w:rsidRPr="0032244C">
        <w:rPr>
          <w:rFonts w:asciiTheme="majorEastAsia" w:eastAsiaTheme="majorEastAsia" w:hAnsiTheme="majorEastAsia" w:hint="eastAsia"/>
          <w:sz w:val="22"/>
        </w:rPr>
        <w:t>１）評価の方針</w:t>
      </w:r>
    </w:p>
    <w:p w14:paraId="498E086D" w14:textId="77777777" w:rsidR="00E801FF" w:rsidRPr="0032244C" w:rsidRDefault="00506C1A" w:rsidP="0032244C">
      <w:pPr>
        <w:ind w:leftChars="100" w:left="584" w:hangingChars="170" w:hanging="374"/>
        <w:jc w:val="left"/>
        <w:rPr>
          <w:rFonts w:asciiTheme="majorEastAsia" w:eastAsiaTheme="majorEastAsia" w:hAnsiTheme="majorEastAsia"/>
          <w:sz w:val="22"/>
        </w:rPr>
      </w:pPr>
      <w:r w:rsidRPr="0032244C">
        <w:rPr>
          <w:rFonts w:asciiTheme="majorEastAsia" w:eastAsiaTheme="majorEastAsia" w:hAnsiTheme="majorEastAsia" w:hint="eastAsia"/>
          <w:sz w:val="22"/>
        </w:rPr>
        <w:t>２</w:t>
      </w:r>
      <w:r w:rsidR="000A1BB7" w:rsidRPr="0032244C">
        <w:rPr>
          <w:rFonts w:asciiTheme="majorEastAsia" w:eastAsiaTheme="majorEastAsia" w:hAnsiTheme="majorEastAsia" w:hint="eastAsia"/>
          <w:sz w:val="22"/>
        </w:rPr>
        <w:t>）評定</w:t>
      </w:r>
      <w:r w:rsidR="00E801FF" w:rsidRPr="0032244C">
        <w:rPr>
          <w:rFonts w:asciiTheme="majorEastAsia" w:eastAsiaTheme="majorEastAsia" w:hAnsiTheme="majorEastAsia" w:hint="eastAsia"/>
          <w:sz w:val="22"/>
        </w:rPr>
        <w:t>基準</w:t>
      </w:r>
    </w:p>
    <w:p w14:paraId="498E086E" w14:textId="77777777" w:rsidR="00730D2D" w:rsidRPr="0032244C" w:rsidRDefault="00506C1A" w:rsidP="0032244C">
      <w:pPr>
        <w:ind w:leftChars="100" w:left="584" w:hangingChars="170" w:hanging="374"/>
        <w:jc w:val="left"/>
        <w:rPr>
          <w:rFonts w:asciiTheme="majorEastAsia" w:eastAsiaTheme="majorEastAsia" w:hAnsiTheme="majorEastAsia"/>
          <w:sz w:val="22"/>
        </w:rPr>
      </w:pPr>
      <w:r w:rsidRPr="0032244C">
        <w:rPr>
          <w:rFonts w:asciiTheme="majorEastAsia" w:eastAsiaTheme="majorEastAsia" w:hAnsiTheme="majorEastAsia" w:hint="eastAsia"/>
          <w:sz w:val="22"/>
        </w:rPr>
        <w:t>３</w:t>
      </w:r>
      <w:r w:rsidR="00730D2D" w:rsidRPr="0032244C">
        <w:rPr>
          <w:rFonts w:asciiTheme="majorEastAsia" w:eastAsiaTheme="majorEastAsia" w:hAnsiTheme="majorEastAsia" w:hint="eastAsia"/>
          <w:sz w:val="22"/>
        </w:rPr>
        <w:t>）再実習</w:t>
      </w:r>
    </w:p>
    <w:p w14:paraId="498E086F" w14:textId="77777777" w:rsidR="0061100B" w:rsidRPr="0032244C" w:rsidRDefault="0061100B" w:rsidP="0032244C">
      <w:pPr>
        <w:ind w:leftChars="100" w:left="584" w:hangingChars="170" w:hanging="374"/>
        <w:jc w:val="left"/>
        <w:rPr>
          <w:rFonts w:asciiTheme="majorEastAsia" w:eastAsiaTheme="majorEastAsia" w:hAnsiTheme="majorEastAsia"/>
          <w:sz w:val="22"/>
        </w:rPr>
      </w:pPr>
    </w:p>
    <w:p w14:paraId="498E0870" w14:textId="13FFF7B8" w:rsidR="00E801FF" w:rsidRPr="0032244C" w:rsidRDefault="009249DD" w:rsidP="0032244C">
      <w:pPr>
        <w:jc w:val="left"/>
        <w:rPr>
          <w:rFonts w:asciiTheme="majorEastAsia" w:eastAsiaTheme="majorEastAsia" w:hAnsiTheme="majorEastAsia"/>
          <w:sz w:val="22"/>
        </w:rPr>
      </w:pPr>
      <w:r w:rsidRPr="0032244C">
        <w:rPr>
          <w:rFonts w:asciiTheme="majorEastAsia" w:eastAsiaTheme="majorEastAsia" w:hAnsiTheme="majorEastAsia" w:hint="eastAsia"/>
          <w:sz w:val="22"/>
        </w:rPr>
        <w:t>１３</w:t>
      </w:r>
      <w:r w:rsidR="00641EFB" w:rsidRPr="0032244C">
        <w:rPr>
          <w:rFonts w:asciiTheme="majorEastAsia" w:eastAsiaTheme="majorEastAsia" w:hAnsiTheme="majorEastAsia" w:hint="eastAsia"/>
          <w:sz w:val="22"/>
        </w:rPr>
        <w:t>．実習の概要</w:t>
      </w:r>
      <w:r w:rsidR="001D79C8" w:rsidRPr="0032244C">
        <w:rPr>
          <w:rFonts w:asciiTheme="majorEastAsia" w:eastAsiaTheme="majorEastAsia" w:hAnsiTheme="majorEastAsia" w:hint="eastAsia"/>
          <w:sz w:val="22"/>
        </w:rPr>
        <w:t>・・・・・・</w:t>
      </w:r>
      <w:r w:rsidR="0061100B" w:rsidRPr="0032244C">
        <w:rPr>
          <w:rFonts w:asciiTheme="majorEastAsia" w:eastAsiaTheme="majorEastAsia" w:hAnsiTheme="majorEastAsia" w:hint="eastAsia"/>
          <w:sz w:val="22"/>
        </w:rPr>
        <w:t>・・・・・・・・・・・・・・・・</w:t>
      </w:r>
      <w:r w:rsidR="007274E7" w:rsidRPr="0032244C">
        <w:rPr>
          <w:rFonts w:asciiTheme="majorEastAsia" w:eastAsiaTheme="majorEastAsia" w:hAnsiTheme="majorEastAsia" w:hint="eastAsia"/>
          <w:sz w:val="22"/>
        </w:rPr>
        <w:t>・・・・・</w:t>
      </w:r>
      <w:r w:rsidR="001D79C8" w:rsidRPr="0032244C">
        <w:rPr>
          <w:rFonts w:asciiTheme="majorEastAsia" w:eastAsiaTheme="majorEastAsia" w:hAnsiTheme="majorEastAsia" w:hint="eastAsia"/>
          <w:sz w:val="22"/>
        </w:rPr>
        <w:t>・・・・・</w:t>
      </w:r>
      <w:r w:rsidR="0032244C">
        <w:rPr>
          <w:rFonts w:asciiTheme="majorEastAsia" w:eastAsiaTheme="majorEastAsia" w:hAnsiTheme="majorEastAsia" w:hint="eastAsia"/>
          <w:sz w:val="22"/>
        </w:rPr>
        <w:t xml:space="preserve"> </w:t>
      </w:r>
      <w:r w:rsidR="008300CD">
        <w:rPr>
          <w:rFonts w:asciiTheme="majorEastAsia" w:eastAsiaTheme="majorEastAsia" w:hAnsiTheme="majorEastAsia" w:hint="eastAsia"/>
          <w:sz w:val="22"/>
        </w:rPr>
        <w:t>6</w:t>
      </w:r>
    </w:p>
    <w:p w14:paraId="498E0871" w14:textId="77777777" w:rsidR="00641EFB" w:rsidRPr="0032244C" w:rsidRDefault="00641EFB" w:rsidP="0032244C">
      <w:pPr>
        <w:ind w:leftChars="100" w:left="584" w:hangingChars="170" w:hanging="374"/>
        <w:jc w:val="left"/>
        <w:rPr>
          <w:rFonts w:asciiTheme="majorEastAsia" w:eastAsiaTheme="majorEastAsia" w:hAnsiTheme="majorEastAsia"/>
          <w:sz w:val="22"/>
          <w:bdr w:val="single" w:sz="4" w:space="0" w:color="auto"/>
        </w:rPr>
      </w:pPr>
      <w:r w:rsidRPr="0032244C">
        <w:rPr>
          <w:rFonts w:asciiTheme="majorEastAsia" w:eastAsiaTheme="majorEastAsia" w:hAnsiTheme="majorEastAsia" w:hint="eastAsia"/>
          <w:sz w:val="22"/>
          <w:bdr w:val="single" w:sz="4" w:space="0" w:color="auto"/>
        </w:rPr>
        <w:t>共通科目</w:t>
      </w:r>
    </w:p>
    <w:p w14:paraId="498E0872" w14:textId="08C03C81" w:rsidR="00E801FF" w:rsidRPr="0032244C" w:rsidRDefault="00641EFB" w:rsidP="0032244C">
      <w:pPr>
        <w:ind w:leftChars="100" w:left="584" w:hangingChars="170" w:hanging="374"/>
        <w:jc w:val="left"/>
        <w:rPr>
          <w:rFonts w:asciiTheme="majorEastAsia" w:eastAsiaTheme="majorEastAsia" w:hAnsiTheme="majorEastAsia"/>
          <w:sz w:val="22"/>
        </w:rPr>
      </w:pPr>
      <w:r w:rsidRPr="0032244C">
        <w:rPr>
          <w:rFonts w:asciiTheme="majorEastAsia" w:eastAsiaTheme="majorEastAsia" w:hAnsiTheme="majorEastAsia" w:hint="eastAsia"/>
          <w:sz w:val="22"/>
        </w:rPr>
        <w:t>１）臨床推論</w:t>
      </w:r>
    </w:p>
    <w:p w14:paraId="498E0873" w14:textId="169C9E1D" w:rsidR="00E801FF" w:rsidRDefault="0093505C" w:rsidP="0032244C">
      <w:pPr>
        <w:ind w:leftChars="100" w:left="584" w:hangingChars="170" w:hanging="374"/>
        <w:jc w:val="left"/>
        <w:rPr>
          <w:rFonts w:asciiTheme="majorEastAsia" w:eastAsiaTheme="majorEastAsia" w:hAnsiTheme="majorEastAsia"/>
          <w:sz w:val="22"/>
        </w:rPr>
      </w:pPr>
      <w:r>
        <w:rPr>
          <w:rFonts w:asciiTheme="majorEastAsia" w:eastAsiaTheme="majorEastAsia" w:hAnsiTheme="majorEastAsia" w:hint="eastAsia"/>
          <w:sz w:val="22"/>
        </w:rPr>
        <w:t>２</w:t>
      </w:r>
      <w:r w:rsidR="00E801FF" w:rsidRPr="0032244C">
        <w:rPr>
          <w:rFonts w:asciiTheme="majorEastAsia" w:eastAsiaTheme="majorEastAsia" w:hAnsiTheme="majorEastAsia" w:hint="eastAsia"/>
          <w:sz w:val="22"/>
        </w:rPr>
        <w:t>）フィジカルアセスメント</w:t>
      </w:r>
    </w:p>
    <w:p w14:paraId="2E670324" w14:textId="77777777" w:rsidR="0093505C" w:rsidRDefault="0093505C" w:rsidP="0032244C">
      <w:pPr>
        <w:ind w:leftChars="100" w:left="584" w:hangingChars="170" w:hanging="374"/>
        <w:jc w:val="left"/>
        <w:rPr>
          <w:rFonts w:asciiTheme="majorEastAsia" w:eastAsiaTheme="majorEastAsia" w:hAnsiTheme="majorEastAsia"/>
          <w:sz w:val="22"/>
        </w:rPr>
      </w:pPr>
      <w:r>
        <w:rPr>
          <w:rFonts w:asciiTheme="majorEastAsia" w:eastAsiaTheme="majorEastAsia" w:hAnsiTheme="majorEastAsia" w:hint="eastAsia"/>
          <w:sz w:val="22"/>
        </w:rPr>
        <w:t>３）医療安全学</w:t>
      </w:r>
    </w:p>
    <w:p w14:paraId="498E0875" w14:textId="61FD6A53" w:rsidR="00E801FF" w:rsidRPr="0032244C" w:rsidRDefault="0093505C" w:rsidP="0032244C">
      <w:pPr>
        <w:ind w:leftChars="100" w:left="584" w:hangingChars="170" w:hanging="374"/>
        <w:jc w:val="left"/>
        <w:rPr>
          <w:rFonts w:asciiTheme="majorEastAsia" w:eastAsiaTheme="majorEastAsia" w:hAnsiTheme="majorEastAsia"/>
          <w:sz w:val="22"/>
        </w:rPr>
      </w:pPr>
      <w:r>
        <w:rPr>
          <w:rFonts w:asciiTheme="majorEastAsia" w:eastAsiaTheme="majorEastAsia" w:hAnsiTheme="majorEastAsia" w:hint="eastAsia"/>
          <w:sz w:val="22"/>
        </w:rPr>
        <w:t>４）</w:t>
      </w:r>
      <w:r w:rsidR="00E801FF" w:rsidRPr="0032244C">
        <w:rPr>
          <w:rFonts w:asciiTheme="majorEastAsia" w:eastAsiaTheme="majorEastAsia" w:hAnsiTheme="majorEastAsia" w:hint="eastAsia"/>
          <w:sz w:val="22"/>
        </w:rPr>
        <w:t>特定行為実践</w:t>
      </w:r>
    </w:p>
    <w:p w14:paraId="498E0876" w14:textId="77777777" w:rsidR="0061100B" w:rsidRPr="0032244C" w:rsidRDefault="0061100B" w:rsidP="0032244C">
      <w:pPr>
        <w:ind w:leftChars="100" w:left="584" w:hangingChars="170" w:hanging="374"/>
        <w:jc w:val="left"/>
        <w:rPr>
          <w:rFonts w:asciiTheme="majorEastAsia" w:eastAsiaTheme="majorEastAsia" w:hAnsiTheme="majorEastAsia"/>
          <w:sz w:val="22"/>
        </w:rPr>
      </w:pPr>
    </w:p>
    <w:p w14:paraId="498E0877" w14:textId="77777777" w:rsidR="00641EFB" w:rsidRPr="0032244C" w:rsidRDefault="00641EFB" w:rsidP="0032244C">
      <w:pPr>
        <w:ind w:leftChars="100" w:left="584" w:hangingChars="170" w:hanging="374"/>
        <w:jc w:val="left"/>
        <w:rPr>
          <w:rFonts w:asciiTheme="majorEastAsia" w:eastAsiaTheme="majorEastAsia" w:hAnsiTheme="majorEastAsia"/>
          <w:sz w:val="22"/>
          <w:bdr w:val="single" w:sz="4" w:space="0" w:color="auto"/>
        </w:rPr>
      </w:pPr>
      <w:r w:rsidRPr="0032244C">
        <w:rPr>
          <w:rFonts w:asciiTheme="majorEastAsia" w:eastAsiaTheme="majorEastAsia" w:hAnsiTheme="majorEastAsia" w:hint="eastAsia"/>
          <w:sz w:val="22"/>
          <w:bdr w:val="single" w:sz="4" w:space="0" w:color="auto"/>
        </w:rPr>
        <w:t>区分別科目</w:t>
      </w:r>
    </w:p>
    <w:p w14:paraId="4AA027B3" w14:textId="4E6E2B11" w:rsidR="000D40D0" w:rsidRDefault="00315204" w:rsidP="0032244C">
      <w:pPr>
        <w:ind w:leftChars="100" w:left="584" w:hangingChars="170" w:hanging="374"/>
        <w:jc w:val="left"/>
        <w:rPr>
          <w:rFonts w:asciiTheme="majorEastAsia" w:eastAsiaTheme="majorEastAsia" w:hAnsiTheme="majorEastAsia"/>
          <w:sz w:val="22"/>
        </w:rPr>
      </w:pPr>
      <w:r>
        <w:rPr>
          <w:rFonts w:asciiTheme="majorEastAsia" w:eastAsiaTheme="majorEastAsia" w:hAnsiTheme="majorEastAsia" w:hint="eastAsia"/>
          <w:sz w:val="22"/>
        </w:rPr>
        <w:t>５</w:t>
      </w:r>
      <w:r w:rsidR="007D6E3A" w:rsidRPr="0032244C">
        <w:rPr>
          <w:rFonts w:asciiTheme="majorEastAsia" w:eastAsiaTheme="majorEastAsia" w:hAnsiTheme="majorEastAsia" w:hint="eastAsia"/>
          <w:sz w:val="22"/>
        </w:rPr>
        <w:t>）</w:t>
      </w:r>
      <w:r w:rsidRPr="00315204">
        <w:rPr>
          <w:rFonts w:asciiTheme="majorEastAsia" w:eastAsiaTheme="majorEastAsia" w:hAnsiTheme="majorEastAsia" w:hint="eastAsia"/>
          <w:sz w:val="22"/>
        </w:rPr>
        <w:t>経口用気管チューブ又は経鼻用気管チューブの位置の調整</w:t>
      </w:r>
    </w:p>
    <w:p w14:paraId="384A7027" w14:textId="4020C947" w:rsidR="00315204" w:rsidRDefault="00315204" w:rsidP="0032244C">
      <w:pPr>
        <w:ind w:leftChars="100" w:left="584" w:hangingChars="170" w:hanging="374"/>
        <w:jc w:val="left"/>
        <w:rPr>
          <w:rFonts w:asciiTheme="majorEastAsia" w:eastAsiaTheme="majorEastAsia" w:hAnsiTheme="majorEastAsia"/>
          <w:sz w:val="22"/>
        </w:rPr>
      </w:pPr>
      <w:r>
        <w:rPr>
          <w:rFonts w:asciiTheme="majorEastAsia" w:eastAsiaTheme="majorEastAsia" w:hAnsiTheme="majorEastAsia" w:hint="eastAsia"/>
          <w:sz w:val="22"/>
        </w:rPr>
        <w:t>６）</w:t>
      </w:r>
      <w:r w:rsidRPr="00315204">
        <w:rPr>
          <w:rFonts w:asciiTheme="majorEastAsia" w:eastAsiaTheme="majorEastAsia" w:hAnsiTheme="majorEastAsia" w:hint="eastAsia"/>
          <w:sz w:val="22"/>
        </w:rPr>
        <w:t>侵襲的陽圧換気の設定の変更</w:t>
      </w:r>
    </w:p>
    <w:p w14:paraId="11A8D2CC" w14:textId="46D0D8FA" w:rsidR="00315204" w:rsidRDefault="00315204" w:rsidP="0032244C">
      <w:pPr>
        <w:ind w:leftChars="100" w:left="584" w:hangingChars="170" w:hanging="374"/>
        <w:jc w:val="left"/>
        <w:rPr>
          <w:rFonts w:asciiTheme="majorEastAsia" w:eastAsiaTheme="majorEastAsia" w:hAnsiTheme="majorEastAsia"/>
          <w:sz w:val="22"/>
        </w:rPr>
      </w:pPr>
      <w:r>
        <w:rPr>
          <w:rFonts w:asciiTheme="majorEastAsia" w:eastAsiaTheme="majorEastAsia" w:hAnsiTheme="majorEastAsia" w:hint="eastAsia"/>
          <w:sz w:val="22"/>
        </w:rPr>
        <w:t>７）</w:t>
      </w:r>
      <w:r w:rsidRPr="00315204">
        <w:rPr>
          <w:rFonts w:asciiTheme="majorEastAsia" w:eastAsiaTheme="majorEastAsia" w:hAnsiTheme="majorEastAsia" w:hint="eastAsia"/>
          <w:sz w:val="22"/>
        </w:rPr>
        <w:t>非侵襲的陽圧換気の設定の変更</w:t>
      </w:r>
    </w:p>
    <w:p w14:paraId="453A3738" w14:textId="759115DC" w:rsidR="00315204" w:rsidRDefault="00315204" w:rsidP="0032244C">
      <w:pPr>
        <w:ind w:leftChars="100" w:left="584" w:hangingChars="170" w:hanging="374"/>
        <w:jc w:val="left"/>
        <w:rPr>
          <w:rFonts w:asciiTheme="majorEastAsia" w:eastAsiaTheme="majorEastAsia" w:hAnsiTheme="majorEastAsia"/>
          <w:sz w:val="22"/>
        </w:rPr>
      </w:pPr>
      <w:r>
        <w:rPr>
          <w:rFonts w:asciiTheme="majorEastAsia" w:eastAsiaTheme="majorEastAsia" w:hAnsiTheme="majorEastAsia" w:hint="eastAsia"/>
          <w:sz w:val="22"/>
        </w:rPr>
        <w:t>８）</w:t>
      </w:r>
      <w:r w:rsidRPr="00315204">
        <w:rPr>
          <w:rFonts w:asciiTheme="majorEastAsia" w:eastAsiaTheme="majorEastAsia" w:hAnsiTheme="majorEastAsia" w:hint="eastAsia"/>
          <w:sz w:val="22"/>
        </w:rPr>
        <w:t>人工呼吸器管理がなされている者に対する鎮静薬の投与量の調整</w:t>
      </w:r>
    </w:p>
    <w:p w14:paraId="35314127" w14:textId="2EB32874" w:rsidR="00315204" w:rsidRDefault="00315204" w:rsidP="0032244C">
      <w:pPr>
        <w:ind w:leftChars="100" w:left="584" w:hangingChars="170" w:hanging="374"/>
        <w:jc w:val="left"/>
        <w:rPr>
          <w:rFonts w:asciiTheme="majorEastAsia" w:eastAsiaTheme="majorEastAsia" w:hAnsiTheme="majorEastAsia"/>
          <w:sz w:val="22"/>
        </w:rPr>
      </w:pPr>
      <w:r>
        <w:rPr>
          <w:rFonts w:asciiTheme="majorEastAsia" w:eastAsiaTheme="majorEastAsia" w:hAnsiTheme="majorEastAsia" w:hint="eastAsia"/>
          <w:sz w:val="22"/>
        </w:rPr>
        <w:t>９）</w:t>
      </w:r>
      <w:r w:rsidRPr="00315204">
        <w:rPr>
          <w:rFonts w:asciiTheme="majorEastAsia" w:eastAsiaTheme="majorEastAsia" w:hAnsiTheme="majorEastAsia" w:hint="eastAsia"/>
          <w:sz w:val="22"/>
        </w:rPr>
        <w:t>人工呼吸器からの離脱</w:t>
      </w:r>
    </w:p>
    <w:p w14:paraId="72165B7D" w14:textId="70AE1F05" w:rsidR="00315204" w:rsidRDefault="00315204" w:rsidP="0032244C">
      <w:pPr>
        <w:ind w:leftChars="100" w:left="584" w:hangingChars="170" w:hanging="374"/>
        <w:jc w:val="left"/>
        <w:rPr>
          <w:rFonts w:asciiTheme="majorEastAsia" w:eastAsiaTheme="majorEastAsia" w:hAnsiTheme="majorEastAsia"/>
          <w:sz w:val="22"/>
        </w:rPr>
      </w:pPr>
      <w:r>
        <w:rPr>
          <w:rFonts w:asciiTheme="majorEastAsia" w:eastAsiaTheme="majorEastAsia" w:hAnsiTheme="majorEastAsia" w:hint="eastAsia"/>
          <w:sz w:val="22"/>
        </w:rPr>
        <w:t>１０）</w:t>
      </w:r>
      <w:r w:rsidRPr="00315204">
        <w:rPr>
          <w:rFonts w:asciiTheme="majorEastAsia" w:eastAsiaTheme="majorEastAsia" w:hAnsiTheme="majorEastAsia" w:hint="eastAsia"/>
          <w:sz w:val="22"/>
        </w:rPr>
        <w:t>直接動脈穿刺法による採血</w:t>
      </w:r>
    </w:p>
    <w:p w14:paraId="36431318" w14:textId="25B50305" w:rsidR="00315204" w:rsidRDefault="00315204" w:rsidP="0032244C">
      <w:pPr>
        <w:ind w:leftChars="100" w:left="584" w:hangingChars="170" w:hanging="374"/>
        <w:jc w:val="left"/>
        <w:rPr>
          <w:rFonts w:asciiTheme="majorEastAsia" w:eastAsiaTheme="majorEastAsia" w:hAnsiTheme="majorEastAsia"/>
          <w:sz w:val="22"/>
        </w:rPr>
      </w:pPr>
      <w:r>
        <w:rPr>
          <w:rFonts w:asciiTheme="majorEastAsia" w:eastAsiaTheme="majorEastAsia" w:hAnsiTheme="majorEastAsia" w:hint="eastAsia"/>
          <w:sz w:val="22"/>
        </w:rPr>
        <w:t>１１）</w:t>
      </w:r>
      <w:r w:rsidRPr="00315204">
        <w:rPr>
          <w:rFonts w:asciiTheme="majorEastAsia" w:eastAsiaTheme="majorEastAsia" w:hAnsiTheme="majorEastAsia" w:hint="eastAsia"/>
          <w:sz w:val="22"/>
        </w:rPr>
        <w:t>橈骨動脈ラインの確保</w:t>
      </w:r>
    </w:p>
    <w:p w14:paraId="5812F7A6" w14:textId="7428D6EB" w:rsidR="00315204" w:rsidRDefault="00315204" w:rsidP="0032244C">
      <w:pPr>
        <w:ind w:leftChars="100" w:left="584" w:hangingChars="170" w:hanging="374"/>
        <w:jc w:val="left"/>
        <w:rPr>
          <w:rFonts w:asciiTheme="majorEastAsia" w:eastAsiaTheme="majorEastAsia" w:hAnsiTheme="majorEastAsia"/>
          <w:sz w:val="22"/>
        </w:rPr>
      </w:pPr>
      <w:r>
        <w:rPr>
          <w:rFonts w:asciiTheme="majorEastAsia" w:eastAsiaTheme="majorEastAsia" w:hAnsiTheme="majorEastAsia" w:hint="eastAsia"/>
          <w:sz w:val="22"/>
        </w:rPr>
        <w:t>１２）</w:t>
      </w:r>
      <w:r w:rsidRPr="00315204">
        <w:rPr>
          <w:rFonts w:asciiTheme="majorEastAsia" w:eastAsiaTheme="majorEastAsia" w:hAnsiTheme="majorEastAsia" w:hint="eastAsia"/>
          <w:sz w:val="22"/>
        </w:rPr>
        <w:t>脱水症状に対する輸液による補正</w:t>
      </w:r>
    </w:p>
    <w:p w14:paraId="5242E733" w14:textId="3341DF42" w:rsidR="00315204" w:rsidRPr="0032244C" w:rsidRDefault="00315204" w:rsidP="0032244C">
      <w:pPr>
        <w:ind w:leftChars="100" w:left="584" w:hangingChars="170" w:hanging="374"/>
        <w:jc w:val="left"/>
        <w:rPr>
          <w:rFonts w:asciiTheme="majorEastAsia" w:eastAsiaTheme="majorEastAsia" w:hAnsiTheme="majorEastAsia"/>
          <w:sz w:val="22"/>
        </w:rPr>
      </w:pPr>
      <w:r w:rsidRPr="00315204">
        <w:rPr>
          <w:rFonts w:asciiTheme="majorEastAsia" w:eastAsiaTheme="majorEastAsia" w:hAnsiTheme="majorEastAsia" w:hint="eastAsia"/>
          <w:sz w:val="22"/>
        </w:rPr>
        <w:t>１３）抗けいれん剤の臨時の投与</w:t>
      </w:r>
    </w:p>
    <w:p w14:paraId="40BE8237" w14:textId="6B453BB8" w:rsidR="007F5D45" w:rsidRPr="0032244C" w:rsidRDefault="007F5D45" w:rsidP="003D7A70">
      <w:pPr>
        <w:jc w:val="left"/>
        <w:rPr>
          <w:rFonts w:asciiTheme="majorEastAsia" w:eastAsiaTheme="majorEastAsia" w:hAnsiTheme="majorEastAsia"/>
          <w:b/>
          <w:sz w:val="24"/>
          <w:szCs w:val="32"/>
        </w:rPr>
        <w:sectPr w:rsidR="007F5D45" w:rsidRPr="0032244C" w:rsidSect="00BE55A6">
          <w:footerReference w:type="default" r:id="rId8"/>
          <w:type w:val="continuous"/>
          <w:pgSz w:w="11906" w:h="16838"/>
          <w:pgMar w:top="1276" w:right="1134" w:bottom="851" w:left="1559" w:header="567" w:footer="992" w:gutter="0"/>
          <w:pgNumType w:start="0"/>
          <w:cols w:space="425"/>
          <w:docGrid w:type="lines" w:linePitch="360"/>
        </w:sectPr>
      </w:pPr>
      <w:r w:rsidRPr="0032244C">
        <w:rPr>
          <w:rFonts w:asciiTheme="majorEastAsia" w:eastAsiaTheme="majorEastAsia" w:hAnsiTheme="majorEastAsia" w:hint="eastAsia"/>
          <w:b/>
          <w:sz w:val="24"/>
          <w:szCs w:val="32"/>
        </w:rPr>
        <w:t xml:space="preserve">　</w:t>
      </w:r>
    </w:p>
    <w:p w14:paraId="498E0889" w14:textId="090BD870" w:rsidR="00992DDF" w:rsidRPr="0032244C" w:rsidRDefault="004912AE" w:rsidP="003D7A70">
      <w:pPr>
        <w:jc w:val="left"/>
        <w:rPr>
          <w:rFonts w:asciiTheme="majorEastAsia" w:eastAsiaTheme="majorEastAsia" w:hAnsiTheme="majorEastAsia"/>
          <w:b/>
          <w:sz w:val="24"/>
          <w:szCs w:val="32"/>
        </w:rPr>
      </w:pPr>
      <w:r w:rsidRPr="0032244C">
        <w:rPr>
          <w:rFonts w:asciiTheme="majorEastAsia" w:eastAsiaTheme="majorEastAsia" w:hAnsiTheme="majorEastAsia" w:hint="eastAsia"/>
          <w:b/>
          <w:sz w:val="24"/>
          <w:szCs w:val="32"/>
        </w:rPr>
        <w:lastRenderedPageBreak/>
        <w:t>１</w:t>
      </w:r>
      <w:r w:rsidR="005A172F" w:rsidRPr="0032244C">
        <w:rPr>
          <w:rFonts w:asciiTheme="majorEastAsia" w:eastAsiaTheme="majorEastAsia" w:hAnsiTheme="majorEastAsia" w:hint="eastAsia"/>
          <w:b/>
          <w:sz w:val="24"/>
          <w:szCs w:val="32"/>
        </w:rPr>
        <w:t>．</w:t>
      </w:r>
      <w:r w:rsidR="00D936FF" w:rsidRPr="0032244C">
        <w:rPr>
          <w:rFonts w:asciiTheme="majorEastAsia" w:eastAsiaTheme="majorEastAsia" w:hAnsiTheme="majorEastAsia" w:hint="eastAsia"/>
          <w:b/>
          <w:sz w:val="24"/>
          <w:szCs w:val="32"/>
        </w:rPr>
        <w:t>実習</w:t>
      </w:r>
      <w:r w:rsidR="008300CD">
        <w:rPr>
          <w:rFonts w:asciiTheme="majorEastAsia" w:eastAsiaTheme="majorEastAsia" w:hAnsiTheme="majorEastAsia" w:hint="eastAsia"/>
          <w:b/>
          <w:sz w:val="24"/>
          <w:szCs w:val="32"/>
        </w:rPr>
        <w:t>の</w:t>
      </w:r>
      <w:r w:rsidR="00992DDF" w:rsidRPr="0032244C">
        <w:rPr>
          <w:rFonts w:asciiTheme="majorEastAsia" w:eastAsiaTheme="majorEastAsia" w:hAnsiTheme="majorEastAsia" w:hint="eastAsia"/>
          <w:b/>
          <w:sz w:val="24"/>
          <w:szCs w:val="32"/>
        </w:rPr>
        <w:t>目的</w:t>
      </w:r>
    </w:p>
    <w:p w14:paraId="498E088A" w14:textId="77777777" w:rsidR="00281F62" w:rsidRPr="0032244C" w:rsidRDefault="00281F62" w:rsidP="004C5A1C">
      <w:pPr>
        <w:ind w:leftChars="135" w:left="283" w:firstLineChars="100" w:firstLine="210"/>
        <w:jc w:val="left"/>
        <w:rPr>
          <w:rFonts w:asciiTheme="majorEastAsia" w:eastAsiaTheme="majorEastAsia" w:hAnsiTheme="majorEastAsia"/>
        </w:rPr>
      </w:pPr>
      <w:r w:rsidRPr="0032244C">
        <w:rPr>
          <w:rFonts w:asciiTheme="majorEastAsia" w:eastAsiaTheme="majorEastAsia" w:hAnsiTheme="majorEastAsia" w:hint="eastAsia"/>
        </w:rPr>
        <w:t>特定行為研修</w:t>
      </w:r>
      <w:r w:rsidR="003D7A70" w:rsidRPr="0032244C">
        <w:rPr>
          <w:rFonts w:asciiTheme="majorEastAsia" w:eastAsiaTheme="majorEastAsia" w:hAnsiTheme="majorEastAsia" w:hint="eastAsia"/>
        </w:rPr>
        <w:t>における講義、あるいは演習</w:t>
      </w:r>
      <w:r w:rsidRPr="0032244C">
        <w:rPr>
          <w:rFonts w:asciiTheme="majorEastAsia" w:eastAsiaTheme="majorEastAsia" w:hAnsiTheme="majorEastAsia" w:hint="eastAsia"/>
        </w:rPr>
        <w:t>において学んだ知識や技術の</w:t>
      </w:r>
      <w:r w:rsidR="002328A9" w:rsidRPr="0032244C">
        <w:rPr>
          <w:rFonts w:asciiTheme="majorEastAsia" w:eastAsiaTheme="majorEastAsia" w:hAnsiTheme="majorEastAsia" w:hint="eastAsia"/>
        </w:rPr>
        <w:t>理解度</w:t>
      </w:r>
      <w:r w:rsidR="002878B0" w:rsidRPr="0032244C">
        <w:rPr>
          <w:rFonts w:asciiTheme="majorEastAsia" w:eastAsiaTheme="majorEastAsia" w:hAnsiTheme="majorEastAsia" w:hint="eastAsia"/>
        </w:rPr>
        <w:t>や判断力、知識を補い、安全に</w:t>
      </w:r>
      <w:r w:rsidRPr="0032244C">
        <w:rPr>
          <w:rFonts w:asciiTheme="majorEastAsia" w:eastAsiaTheme="majorEastAsia" w:hAnsiTheme="majorEastAsia" w:hint="eastAsia"/>
        </w:rPr>
        <w:t>特定行為を実践できる能力を養うこと、</w:t>
      </w:r>
      <w:r w:rsidR="002328A9" w:rsidRPr="0032244C">
        <w:rPr>
          <w:rFonts w:asciiTheme="majorEastAsia" w:eastAsiaTheme="majorEastAsia" w:hAnsiTheme="majorEastAsia" w:hint="eastAsia"/>
        </w:rPr>
        <w:t>患者中心の医療を展開していくための自らの役割を確認すること、</w:t>
      </w:r>
      <w:r w:rsidRPr="0032244C">
        <w:rPr>
          <w:rFonts w:asciiTheme="majorEastAsia" w:eastAsiaTheme="majorEastAsia" w:hAnsiTheme="majorEastAsia" w:hint="eastAsia"/>
        </w:rPr>
        <w:t>チーム医療の一員として自らの役割を確認することを目的として実習を行う。</w:t>
      </w:r>
    </w:p>
    <w:p w14:paraId="498E088B" w14:textId="77777777" w:rsidR="00281F62" w:rsidRPr="0032244C" w:rsidRDefault="00281F62" w:rsidP="002328A9">
      <w:pPr>
        <w:jc w:val="left"/>
        <w:rPr>
          <w:rFonts w:asciiTheme="majorEastAsia" w:eastAsiaTheme="majorEastAsia" w:hAnsiTheme="majorEastAsia"/>
        </w:rPr>
      </w:pPr>
    </w:p>
    <w:p w14:paraId="498E088C" w14:textId="77777777" w:rsidR="00992DDF" w:rsidRPr="0032244C" w:rsidRDefault="003D7A70" w:rsidP="00C27488">
      <w:pPr>
        <w:jc w:val="left"/>
        <w:rPr>
          <w:rFonts w:asciiTheme="majorEastAsia" w:eastAsiaTheme="majorEastAsia" w:hAnsiTheme="majorEastAsia"/>
          <w:b/>
          <w:sz w:val="24"/>
          <w:szCs w:val="32"/>
        </w:rPr>
      </w:pPr>
      <w:r w:rsidRPr="0032244C">
        <w:rPr>
          <w:rFonts w:asciiTheme="majorEastAsia" w:eastAsiaTheme="majorEastAsia" w:hAnsiTheme="majorEastAsia" w:hint="eastAsia"/>
          <w:b/>
          <w:sz w:val="24"/>
          <w:szCs w:val="32"/>
        </w:rPr>
        <w:t>２</w:t>
      </w:r>
      <w:r w:rsidR="00992DDF" w:rsidRPr="0032244C">
        <w:rPr>
          <w:rFonts w:asciiTheme="majorEastAsia" w:eastAsiaTheme="majorEastAsia" w:hAnsiTheme="majorEastAsia" w:hint="eastAsia"/>
          <w:b/>
          <w:sz w:val="24"/>
          <w:szCs w:val="32"/>
        </w:rPr>
        <w:t>．</w:t>
      </w:r>
      <w:r w:rsidR="00D936FF" w:rsidRPr="0032244C">
        <w:rPr>
          <w:rFonts w:asciiTheme="majorEastAsia" w:eastAsiaTheme="majorEastAsia" w:hAnsiTheme="majorEastAsia" w:hint="eastAsia"/>
          <w:b/>
          <w:sz w:val="24"/>
          <w:szCs w:val="32"/>
        </w:rPr>
        <w:t>実習における</w:t>
      </w:r>
      <w:r w:rsidR="00992DDF" w:rsidRPr="0032244C">
        <w:rPr>
          <w:rFonts w:asciiTheme="majorEastAsia" w:eastAsiaTheme="majorEastAsia" w:hAnsiTheme="majorEastAsia" w:hint="eastAsia"/>
          <w:b/>
          <w:sz w:val="24"/>
          <w:szCs w:val="32"/>
        </w:rPr>
        <w:t>倫理</w:t>
      </w:r>
    </w:p>
    <w:p w14:paraId="498E088D" w14:textId="63A9778B" w:rsidR="00621EE7" w:rsidRPr="0032244C" w:rsidRDefault="00B25A43" w:rsidP="004C5A1C">
      <w:pPr>
        <w:ind w:leftChars="135" w:left="283" w:firstLineChars="100" w:firstLine="210"/>
        <w:rPr>
          <w:rFonts w:asciiTheme="majorEastAsia" w:eastAsiaTheme="majorEastAsia" w:hAnsiTheme="majorEastAsia"/>
        </w:rPr>
      </w:pPr>
      <w:r w:rsidRPr="0032244C">
        <w:rPr>
          <w:rFonts w:asciiTheme="majorEastAsia" w:eastAsiaTheme="majorEastAsia" w:hAnsiTheme="majorEastAsia" w:hint="eastAsia"/>
        </w:rPr>
        <w:t>受講生は実習において学</w:t>
      </w:r>
      <w:r w:rsidR="00931613" w:rsidRPr="0032244C">
        <w:rPr>
          <w:rFonts w:asciiTheme="majorEastAsia" w:eastAsiaTheme="majorEastAsia" w:hAnsiTheme="majorEastAsia" w:hint="eastAsia"/>
        </w:rPr>
        <w:t>修</w:t>
      </w:r>
      <w:r w:rsidRPr="0032244C">
        <w:rPr>
          <w:rFonts w:asciiTheme="majorEastAsia" w:eastAsiaTheme="majorEastAsia" w:hAnsiTheme="majorEastAsia" w:hint="eastAsia"/>
        </w:rPr>
        <w:t>者であるとともに、看護者として特定行為を実践する。そのため、臨地実習においては日本看護協会の「看護者の倫理綱領20</w:t>
      </w:r>
      <w:r w:rsidR="0029354C" w:rsidRPr="0032244C">
        <w:rPr>
          <w:rFonts w:asciiTheme="majorEastAsia" w:eastAsiaTheme="majorEastAsia" w:hAnsiTheme="majorEastAsia" w:hint="eastAsia"/>
        </w:rPr>
        <w:t>21</w:t>
      </w:r>
      <w:r w:rsidRPr="0032244C">
        <w:rPr>
          <w:rFonts w:asciiTheme="majorEastAsia" w:eastAsiaTheme="majorEastAsia" w:hAnsiTheme="majorEastAsia" w:hint="eastAsia"/>
        </w:rPr>
        <w:t>」を倫理的行動の指針とする。また、実習においては現実に</w:t>
      </w:r>
      <w:r w:rsidR="00D944E5" w:rsidRPr="0032244C">
        <w:rPr>
          <w:rFonts w:asciiTheme="majorEastAsia" w:eastAsiaTheme="majorEastAsia" w:hAnsiTheme="majorEastAsia" w:hint="eastAsia"/>
        </w:rPr>
        <w:t>起</w:t>
      </w:r>
      <w:r w:rsidRPr="0032244C">
        <w:rPr>
          <w:rFonts w:asciiTheme="majorEastAsia" w:eastAsiaTheme="majorEastAsia" w:hAnsiTheme="majorEastAsia" w:hint="eastAsia"/>
        </w:rPr>
        <w:t>こっている倫理的課題について考え、倫理的感性を高める。</w:t>
      </w:r>
    </w:p>
    <w:p w14:paraId="498E088E" w14:textId="77777777" w:rsidR="00656E34" w:rsidRPr="0032244C" w:rsidRDefault="00656E34" w:rsidP="00CF486B">
      <w:pPr>
        <w:jc w:val="left"/>
        <w:rPr>
          <w:rFonts w:asciiTheme="majorEastAsia" w:eastAsiaTheme="majorEastAsia" w:hAnsiTheme="majorEastAsia"/>
          <w:szCs w:val="32"/>
        </w:rPr>
      </w:pPr>
    </w:p>
    <w:p w14:paraId="498E088F" w14:textId="77777777" w:rsidR="00C27488" w:rsidRPr="0032244C" w:rsidRDefault="003D7A70" w:rsidP="00C27488">
      <w:pPr>
        <w:jc w:val="left"/>
        <w:rPr>
          <w:rFonts w:asciiTheme="majorEastAsia" w:eastAsiaTheme="majorEastAsia" w:hAnsiTheme="majorEastAsia"/>
          <w:b/>
          <w:sz w:val="24"/>
          <w:szCs w:val="32"/>
        </w:rPr>
      </w:pPr>
      <w:r w:rsidRPr="0032244C">
        <w:rPr>
          <w:rFonts w:asciiTheme="majorEastAsia" w:eastAsiaTheme="majorEastAsia" w:hAnsiTheme="majorEastAsia" w:hint="eastAsia"/>
          <w:b/>
          <w:sz w:val="24"/>
          <w:szCs w:val="32"/>
        </w:rPr>
        <w:t>３</w:t>
      </w:r>
      <w:r w:rsidR="00C27488" w:rsidRPr="0032244C">
        <w:rPr>
          <w:rFonts w:asciiTheme="majorEastAsia" w:eastAsiaTheme="majorEastAsia" w:hAnsiTheme="majorEastAsia" w:hint="eastAsia"/>
          <w:b/>
          <w:sz w:val="24"/>
          <w:szCs w:val="32"/>
        </w:rPr>
        <w:t>．実習の概要</w:t>
      </w:r>
    </w:p>
    <w:p w14:paraId="498E0890" w14:textId="39392915" w:rsidR="0064675E" w:rsidRPr="0032244C" w:rsidRDefault="00353529" w:rsidP="00EB2C0A">
      <w:pPr>
        <w:ind w:leftChars="135" w:left="283" w:firstLineChars="100" w:firstLine="210"/>
        <w:jc w:val="left"/>
        <w:rPr>
          <w:rFonts w:asciiTheme="majorEastAsia" w:eastAsiaTheme="majorEastAsia" w:hAnsiTheme="majorEastAsia"/>
        </w:rPr>
      </w:pPr>
      <w:r w:rsidRPr="0032244C">
        <w:rPr>
          <w:rFonts w:asciiTheme="majorEastAsia" w:eastAsiaTheme="majorEastAsia" w:hAnsiTheme="majorEastAsia" w:hint="eastAsia"/>
          <w:szCs w:val="32"/>
        </w:rPr>
        <w:t>実習は、共通科目と区分別科目に分かれる。</w:t>
      </w:r>
      <w:r w:rsidR="00EB2C0A" w:rsidRPr="0032244C">
        <w:rPr>
          <w:rFonts w:asciiTheme="majorEastAsia" w:eastAsiaTheme="majorEastAsia" w:hAnsiTheme="majorEastAsia" w:hint="eastAsia"/>
          <w:szCs w:val="32"/>
        </w:rPr>
        <w:t>実習時間数、実習場所、規定症例数、指導者に関しては「受講生便覧」を参照のこと。</w:t>
      </w:r>
      <w:r w:rsidR="00EB2C0A" w:rsidRPr="0032244C">
        <w:rPr>
          <w:rFonts w:asciiTheme="majorEastAsia" w:eastAsiaTheme="majorEastAsia" w:hAnsiTheme="majorEastAsia" w:hint="eastAsia"/>
        </w:rPr>
        <w:t>実習期間に関しては、</w:t>
      </w:r>
      <w:r w:rsidR="00937AE7">
        <w:rPr>
          <w:rFonts w:asciiTheme="majorEastAsia" w:eastAsiaTheme="majorEastAsia" w:hAnsiTheme="majorEastAsia" w:hint="eastAsia"/>
        </w:rPr>
        <w:t>研修責任者より</w:t>
      </w:r>
      <w:r w:rsidR="00EB2C0A" w:rsidRPr="0032244C">
        <w:rPr>
          <w:rFonts w:asciiTheme="majorEastAsia" w:eastAsiaTheme="majorEastAsia" w:hAnsiTheme="majorEastAsia" w:hint="eastAsia"/>
        </w:rPr>
        <w:t>実習開始約</w:t>
      </w:r>
      <w:r w:rsidR="009C0B94">
        <w:rPr>
          <w:rFonts w:asciiTheme="majorEastAsia" w:eastAsiaTheme="majorEastAsia" w:hAnsiTheme="majorEastAsia" w:hint="eastAsia"/>
        </w:rPr>
        <w:t>１</w:t>
      </w:r>
      <w:r w:rsidR="00EB2C0A" w:rsidRPr="0032244C">
        <w:rPr>
          <w:rFonts w:asciiTheme="majorEastAsia" w:eastAsiaTheme="majorEastAsia" w:hAnsiTheme="majorEastAsia" w:hint="eastAsia"/>
        </w:rPr>
        <w:t>か月前</w:t>
      </w:r>
      <w:r w:rsidR="00DD4FD4">
        <w:rPr>
          <w:rFonts w:asciiTheme="majorEastAsia" w:eastAsiaTheme="majorEastAsia" w:hAnsiTheme="majorEastAsia" w:hint="eastAsia"/>
        </w:rPr>
        <w:t>までにその詳しい日程等が改めて</w:t>
      </w:r>
      <w:r w:rsidR="00EB2C0A" w:rsidRPr="0032244C">
        <w:rPr>
          <w:rFonts w:asciiTheme="majorEastAsia" w:eastAsiaTheme="majorEastAsia" w:hAnsiTheme="majorEastAsia" w:hint="eastAsia"/>
        </w:rPr>
        <w:t>連絡</w:t>
      </w:r>
      <w:r w:rsidR="00DD4FD4">
        <w:rPr>
          <w:rFonts w:asciiTheme="majorEastAsia" w:eastAsiaTheme="majorEastAsia" w:hAnsiTheme="majorEastAsia" w:hint="eastAsia"/>
        </w:rPr>
        <w:t>される</w:t>
      </w:r>
      <w:r w:rsidR="00EB2C0A" w:rsidRPr="0032244C">
        <w:rPr>
          <w:rFonts w:asciiTheme="majorEastAsia" w:eastAsiaTheme="majorEastAsia" w:hAnsiTheme="majorEastAsia" w:hint="eastAsia"/>
        </w:rPr>
        <w:t>。</w:t>
      </w:r>
    </w:p>
    <w:p w14:paraId="498E0891" w14:textId="77777777" w:rsidR="003D0649" w:rsidRPr="00DD4FD4" w:rsidRDefault="003D0649">
      <w:pPr>
        <w:rPr>
          <w:rFonts w:asciiTheme="majorEastAsia" w:eastAsiaTheme="majorEastAsia" w:hAnsiTheme="majorEastAsia"/>
        </w:rPr>
      </w:pPr>
    </w:p>
    <w:p w14:paraId="498E0892" w14:textId="77777777" w:rsidR="00992DDF" w:rsidRPr="0032244C" w:rsidRDefault="00D113E5" w:rsidP="00C27488">
      <w:pPr>
        <w:jc w:val="left"/>
        <w:rPr>
          <w:rFonts w:asciiTheme="majorEastAsia" w:eastAsiaTheme="majorEastAsia" w:hAnsiTheme="majorEastAsia"/>
          <w:b/>
          <w:sz w:val="24"/>
          <w:szCs w:val="32"/>
        </w:rPr>
      </w:pPr>
      <w:r w:rsidRPr="0032244C">
        <w:rPr>
          <w:rFonts w:asciiTheme="majorEastAsia" w:eastAsiaTheme="majorEastAsia" w:hAnsiTheme="majorEastAsia" w:hint="eastAsia"/>
          <w:b/>
          <w:sz w:val="24"/>
          <w:szCs w:val="32"/>
        </w:rPr>
        <w:t>4</w:t>
      </w:r>
      <w:r w:rsidR="00992DDF" w:rsidRPr="0032244C">
        <w:rPr>
          <w:rFonts w:asciiTheme="majorEastAsia" w:eastAsiaTheme="majorEastAsia" w:hAnsiTheme="majorEastAsia" w:hint="eastAsia"/>
          <w:b/>
          <w:sz w:val="24"/>
          <w:szCs w:val="32"/>
        </w:rPr>
        <w:t>．実習</w:t>
      </w:r>
      <w:r w:rsidR="005A01F0" w:rsidRPr="0032244C">
        <w:rPr>
          <w:rFonts w:asciiTheme="majorEastAsia" w:eastAsiaTheme="majorEastAsia" w:hAnsiTheme="majorEastAsia" w:hint="eastAsia"/>
          <w:b/>
          <w:sz w:val="24"/>
          <w:szCs w:val="32"/>
        </w:rPr>
        <w:t>にあたっての</w:t>
      </w:r>
      <w:r w:rsidR="00992DDF" w:rsidRPr="0032244C">
        <w:rPr>
          <w:rFonts w:asciiTheme="majorEastAsia" w:eastAsiaTheme="majorEastAsia" w:hAnsiTheme="majorEastAsia" w:hint="eastAsia"/>
          <w:b/>
          <w:sz w:val="24"/>
          <w:szCs w:val="32"/>
        </w:rPr>
        <w:t>心得</w:t>
      </w:r>
    </w:p>
    <w:p w14:paraId="498E0893" w14:textId="77777777" w:rsidR="00367EC5" w:rsidRPr="0032244C" w:rsidRDefault="00367EC5" w:rsidP="00367EC5">
      <w:pPr>
        <w:ind w:firstLineChars="100" w:firstLine="210"/>
        <w:jc w:val="left"/>
        <w:rPr>
          <w:rFonts w:asciiTheme="majorEastAsia" w:eastAsiaTheme="majorEastAsia" w:hAnsiTheme="majorEastAsia"/>
        </w:rPr>
      </w:pPr>
      <w:r w:rsidRPr="0032244C">
        <w:rPr>
          <w:rFonts w:asciiTheme="majorEastAsia" w:eastAsiaTheme="majorEastAsia" w:hAnsiTheme="majorEastAsia" w:hint="eastAsia"/>
          <w:szCs w:val="21"/>
        </w:rPr>
        <w:t>１）</w:t>
      </w:r>
      <w:r w:rsidRPr="0032244C">
        <w:rPr>
          <w:rFonts w:asciiTheme="majorEastAsia" w:eastAsiaTheme="majorEastAsia" w:hAnsiTheme="majorEastAsia" w:hint="eastAsia"/>
        </w:rPr>
        <w:t>守秘義務に関すること</w:t>
      </w:r>
    </w:p>
    <w:p w14:paraId="498E0894" w14:textId="77777777" w:rsidR="00367EC5" w:rsidRPr="0032244C" w:rsidRDefault="00367EC5" w:rsidP="0029650A">
      <w:pPr>
        <w:ind w:leftChars="270" w:left="567" w:firstLineChars="100" w:firstLine="210"/>
        <w:jc w:val="left"/>
        <w:rPr>
          <w:rFonts w:asciiTheme="majorEastAsia" w:eastAsiaTheme="majorEastAsia" w:hAnsiTheme="majorEastAsia"/>
          <w:szCs w:val="21"/>
        </w:rPr>
      </w:pPr>
      <w:r w:rsidRPr="0032244C">
        <w:rPr>
          <w:rFonts w:asciiTheme="majorEastAsia" w:eastAsiaTheme="majorEastAsia" w:hAnsiTheme="majorEastAsia" w:hint="eastAsia"/>
        </w:rPr>
        <w:t>個人情報の保護に関する法律の施行および、「看護記録および診療情報の取り扱いに関する指針」（看護協会2005/01/26）に則り、受講生が作成した実習記録の管理責任は研修責任者および受講生が負うことになる。また、担当患者の個人情報の流出に関する責任は、実習担当医師や施設管理者にまで及ぶ場合がある。以上から、実習に臨む受講生は、関わりをもった患者や家族等の情報の管理を下記の点に留意して自らの責任において徹底しなければならない。</w:t>
      </w:r>
    </w:p>
    <w:p w14:paraId="498E0895" w14:textId="77777777" w:rsidR="00367EC5" w:rsidRPr="0032244C" w:rsidRDefault="00367EC5" w:rsidP="00367EC5">
      <w:pPr>
        <w:ind w:leftChars="167" w:left="918" w:hangingChars="270" w:hanging="567"/>
        <w:rPr>
          <w:rFonts w:asciiTheme="majorEastAsia" w:eastAsiaTheme="majorEastAsia" w:hAnsiTheme="majorEastAsia" w:cs="Times New Roman"/>
        </w:rPr>
      </w:pPr>
      <w:r w:rsidRPr="0032244C">
        <w:rPr>
          <w:rFonts w:asciiTheme="majorEastAsia" w:eastAsiaTheme="majorEastAsia" w:hAnsiTheme="majorEastAsia" w:cs="Times New Roman" w:hint="eastAsia"/>
        </w:rPr>
        <w:t>（１）</w:t>
      </w:r>
      <w:r w:rsidRPr="0032244C">
        <w:rPr>
          <w:rFonts w:asciiTheme="majorEastAsia" w:eastAsiaTheme="majorEastAsia" w:hAnsiTheme="majorEastAsia" w:hint="eastAsia"/>
        </w:rPr>
        <w:t>学修上の必要性がある場合においてのみ、情報の共有が認められる。</w:t>
      </w:r>
    </w:p>
    <w:p w14:paraId="498E0896" w14:textId="77777777" w:rsidR="00367EC5" w:rsidRPr="0032244C" w:rsidRDefault="00367EC5" w:rsidP="00367EC5">
      <w:pPr>
        <w:ind w:leftChars="167" w:left="991" w:hangingChars="305" w:hanging="640"/>
        <w:rPr>
          <w:rFonts w:asciiTheme="majorEastAsia" w:eastAsiaTheme="majorEastAsia" w:hAnsiTheme="majorEastAsia" w:cs="Times New Roman"/>
        </w:rPr>
      </w:pPr>
      <w:r w:rsidRPr="0032244C">
        <w:rPr>
          <w:rFonts w:asciiTheme="majorEastAsia" w:eastAsiaTheme="majorEastAsia" w:hAnsiTheme="majorEastAsia" w:cs="Times New Roman" w:hint="eastAsia"/>
        </w:rPr>
        <w:t>（２）</w:t>
      </w:r>
      <w:r w:rsidRPr="0032244C">
        <w:rPr>
          <w:rFonts w:asciiTheme="majorEastAsia" w:eastAsiaTheme="majorEastAsia" w:hAnsiTheme="majorEastAsia" w:hint="eastAsia"/>
        </w:rPr>
        <w:t>受講生は、将来にわたって対象者の個人情報の口外、診療記録や看護記録の無断での閲覧とコピー、電子機器による写真撮影、実習記録の不用意な公開等の個人情報の不適切な管理</w:t>
      </w:r>
      <w:r w:rsidR="006D2696" w:rsidRPr="0032244C">
        <w:rPr>
          <w:rFonts w:asciiTheme="majorEastAsia" w:eastAsiaTheme="majorEastAsia" w:hAnsiTheme="majorEastAsia" w:hint="eastAsia"/>
        </w:rPr>
        <w:t>は行わない</w:t>
      </w:r>
      <w:r w:rsidRPr="0032244C">
        <w:rPr>
          <w:rFonts w:asciiTheme="majorEastAsia" w:eastAsiaTheme="majorEastAsia" w:hAnsiTheme="majorEastAsia" w:hint="eastAsia"/>
        </w:rPr>
        <w:t>。</w:t>
      </w:r>
    </w:p>
    <w:p w14:paraId="498E0897" w14:textId="77777777" w:rsidR="00367EC5" w:rsidRPr="0032244C" w:rsidRDefault="00367EC5" w:rsidP="00367EC5">
      <w:pPr>
        <w:ind w:leftChars="167" w:left="991" w:hangingChars="305" w:hanging="640"/>
        <w:rPr>
          <w:rFonts w:asciiTheme="majorEastAsia" w:eastAsiaTheme="majorEastAsia" w:hAnsiTheme="majorEastAsia" w:cs="Times New Roman"/>
        </w:rPr>
      </w:pPr>
      <w:r w:rsidRPr="0032244C">
        <w:rPr>
          <w:rFonts w:asciiTheme="majorEastAsia" w:eastAsiaTheme="majorEastAsia" w:hAnsiTheme="majorEastAsia" w:hint="eastAsia"/>
          <w:szCs w:val="32"/>
        </w:rPr>
        <w:t>（３）</w:t>
      </w:r>
      <w:r w:rsidRPr="0032244C">
        <w:rPr>
          <w:rFonts w:asciiTheme="majorEastAsia" w:eastAsiaTheme="majorEastAsia" w:hAnsiTheme="majorEastAsia" w:hint="eastAsia"/>
        </w:rPr>
        <w:t>電子カルテ等の電子情報の閲覧が必要な場合は、実習指導者に申し出て指示に従う。原則としてコピーはしない。</w:t>
      </w:r>
    </w:p>
    <w:p w14:paraId="498E0898" w14:textId="77777777" w:rsidR="00367EC5" w:rsidRPr="0032244C" w:rsidRDefault="00367EC5" w:rsidP="00367EC5">
      <w:pPr>
        <w:ind w:leftChars="167" w:left="991" w:hangingChars="305" w:hanging="640"/>
        <w:rPr>
          <w:rFonts w:asciiTheme="majorEastAsia" w:eastAsiaTheme="majorEastAsia" w:hAnsiTheme="majorEastAsia"/>
        </w:rPr>
      </w:pPr>
      <w:r w:rsidRPr="0032244C">
        <w:rPr>
          <w:rFonts w:asciiTheme="majorEastAsia" w:eastAsiaTheme="majorEastAsia" w:hAnsiTheme="majorEastAsia" w:cs="Times New Roman" w:hint="eastAsia"/>
        </w:rPr>
        <w:t>（４）</w:t>
      </w:r>
      <w:r w:rsidRPr="0032244C">
        <w:rPr>
          <w:rFonts w:asciiTheme="majorEastAsia" w:eastAsiaTheme="majorEastAsia" w:hAnsiTheme="majorEastAsia" w:hint="eastAsia"/>
        </w:rPr>
        <w:t>実習記録の記載と保管に関しては、以下の事項を遵守する。なお、実習記録とは以下のものとする。</w:t>
      </w:r>
    </w:p>
    <w:p w14:paraId="498E0899" w14:textId="77777777" w:rsidR="00367EC5" w:rsidRPr="0032244C" w:rsidRDefault="00367EC5" w:rsidP="00394086">
      <w:pPr>
        <w:ind w:leftChars="540" w:left="1134"/>
        <w:rPr>
          <w:rFonts w:asciiTheme="majorEastAsia" w:eastAsiaTheme="majorEastAsia" w:hAnsiTheme="majorEastAsia"/>
        </w:rPr>
      </w:pPr>
      <w:r w:rsidRPr="0032244C">
        <w:rPr>
          <w:rFonts w:asciiTheme="majorEastAsia" w:eastAsiaTheme="majorEastAsia" w:hAnsiTheme="majorEastAsia" w:hint="eastAsia"/>
        </w:rPr>
        <w:t>○ 実習記録用紙に記載する記録内容</w:t>
      </w:r>
    </w:p>
    <w:p w14:paraId="498E089A" w14:textId="77777777" w:rsidR="00367EC5" w:rsidRPr="0032244C" w:rsidRDefault="00367EC5" w:rsidP="00394086">
      <w:pPr>
        <w:ind w:leftChars="540" w:left="1134"/>
        <w:rPr>
          <w:rFonts w:asciiTheme="majorEastAsia" w:eastAsiaTheme="majorEastAsia" w:hAnsiTheme="majorEastAsia"/>
        </w:rPr>
      </w:pPr>
      <w:r w:rsidRPr="0032244C">
        <w:rPr>
          <w:rFonts w:asciiTheme="majorEastAsia" w:eastAsiaTheme="majorEastAsia" w:hAnsiTheme="majorEastAsia" w:hint="eastAsia"/>
        </w:rPr>
        <w:t>○ 患者の情報が書かれているメモやノート</w:t>
      </w:r>
    </w:p>
    <w:p w14:paraId="498E089B" w14:textId="77777777" w:rsidR="00367EC5" w:rsidRPr="0032244C" w:rsidRDefault="00367EC5" w:rsidP="00394086">
      <w:pPr>
        <w:ind w:leftChars="540" w:left="1134"/>
        <w:rPr>
          <w:rFonts w:asciiTheme="majorEastAsia" w:eastAsiaTheme="majorEastAsia" w:hAnsiTheme="majorEastAsia"/>
        </w:rPr>
      </w:pPr>
      <w:r w:rsidRPr="0032244C">
        <w:rPr>
          <w:rFonts w:asciiTheme="majorEastAsia" w:eastAsiaTheme="majorEastAsia" w:hAnsiTheme="majorEastAsia" w:hint="eastAsia"/>
        </w:rPr>
        <w:t>○ レポートに使用するための各種資料</w:t>
      </w:r>
    </w:p>
    <w:p w14:paraId="498E089C" w14:textId="77777777" w:rsidR="00367EC5" w:rsidRPr="0032244C" w:rsidRDefault="00367EC5" w:rsidP="00394086">
      <w:pPr>
        <w:ind w:leftChars="540" w:left="1134"/>
        <w:rPr>
          <w:rFonts w:asciiTheme="majorEastAsia" w:eastAsiaTheme="majorEastAsia" w:hAnsiTheme="majorEastAsia"/>
        </w:rPr>
      </w:pPr>
      <w:r w:rsidRPr="0032244C">
        <w:rPr>
          <w:rFonts w:asciiTheme="majorEastAsia" w:eastAsiaTheme="majorEastAsia" w:hAnsiTheme="majorEastAsia" w:hint="eastAsia"/>
        </w:rPr>
        <w:t>○ 記録内容を保存したUSBメモリー・ハードディスク</w:t>
      </w:r>
    </w:p>
    <w:p w14:paraId="498E089D" w14:textId="77777777" w:rsidR="00367EC5" w:rsidRPr="0032244C" w:rsidRDefault="00394086" w:rsidP="00394086">
      <w:pPr>
        <w:ind w:leftChars="405" w:left="850"/>
        <w:jc w:val="left"/>
        <w:rPr>
          <w:rFonts w:asciiTheme="majorEastAsia" w:eastAsiaTheme="majorEastAsia" w:hAnsiTheme="majorEastAsia"/>
        </w:rPr>
      </w:pPr>
      <w:r w:rsidRPr="0032244C">
        <w:rPr>
          <w:rFonts w:asciiTheme="majorEastAsia" w:eastAsiaTheme="majorEastAsia" w:hAnsiTheme="majorEastAsia" w:hint="eastAsia"/>
        </w:rPr>
        <w:t xml:space="preserve">① </w:t>
      </w:r>
      <w:r w:rsidR="00367EC5" w:rsidRPr="0032244C">
        <w:rPr>
          <w:rFonts w:asciiTheme="majorEastAsia" w:eastAsiaTheme="majorEastAsia" w:hAnsiTheme="majorEastAsia" w:hint="eastAsia"/>
        </w:rPr>
        <w:t>実習記録の記載について</w:t>
      </w:r>
    </w:p>
    <w:p w14:paraId="498E089E" w14:textId="77777777" w:rsidR="00367EC5" w:rsidRPr="0032244C" w:rsidRDefault="00367EC5" w:rsidP="00394086">
      <w:pPr>
        <w:ind w:leftChars="540" w:left="1417" w:hangingChars="135" w:hanging="283"/>
        <w:rPr>
          <w:rFonts w:asciiTheme="majorEastAsia" w:eastAsiaTheme="majorEastAsia" w:hAnsiTheme="majorEastAsia"/>
        </w:rPr>
      </w:pPr>
      <w:r w:rsidRPr="0032244C">
        <w:rPr>
          <w:rFonts w:asciiTheme="majorEastAsia" w:eastAsiaTheme="majorEastAsia" w:hAnsiTheme="majorEastAsia" w:hint="eastAsia"/>
        </w:rPr>
        <w:t>○ 患者氏名の記載については、イニシャルや脱字組み合わせの記載を避け、個人名とは関係ないアルファベットを</w:t>
      </w:r>
      <w:r w:rsidR="003A66EC" w:rsidRPr="0032244C">
        <w:rPr>
          <w:rFonts w:asciiTheme="majorEastAsia" w:eastAsiaTheme="majorEastAsia" w:hAnsiTheme="majorEastAsia" w:hint="eastAsia"/>
        </w:rPr>
        <w:t>使用</w:t>
      </w:r>
      <w:r w:rsidR="00F21570" w:rsidRPr="0032244C">
        <w:rPr>
          <w:rFonts w:asciiTheme="majorEastAsia" w:eastAsiaTheme="majorEastAsia" w:hAnsiTheme="majorEastAsia" w:hint="eastAsia"/>
        </w:rPr>
        <w:t>し、</w:t>
      </w:r>
      <w:r w:rsidRPr="0032244C">
        <w:rPr>
          <w:rFonts w:asciiTheme="majorEastAsia" w:eastAsiaTheme="majorEastAsia" w:hAnsiTheme="majorEastAsia" w:hint="eastAsia"/>
        </w:rPr>
        <w:t>患者ID</w:t>
      </w:r>
      <w:r w:rsidR="00E246AB" w:rsidRPr="0032244C">
        <w:rPr>
          <w:rFonts w:asciiTheme="majorEastAsia" w:eastAsiaTheme="majorEastAsia" w:hAnsiTheme="majorEastAsia" w:hint="eastAsia"/>
        </w:rPr>
        <w:t>は書かない</w:t>
      </w:r>
    </w:p>
    <w:p w14:paraId="498E089F" w14:textId="77777777" w:rsidR="00367EC5" w:rsidRPr="0032244C" w:rsidRDefault="00367EC5" w:rsidP="00394086">
      <w:pPr>
        <w:ind w:leftChars="540" w:left="1134"/>
        <w:rPr>
          <w:rFonts w:asciiTheme="majorEastAsia" w:eastAsiaTheme="majorEastAsia" w:hAnsiTheme="majorEastAsia"/>
        </w:rPr>
      </w:pPr>
      <w:r w:rsidRPr="0032244C">
        <w:rPr>
          <w:rFonts w:asciiTheme="majorEastAsia" w:eastAsiaTheme="majorEastAsia" w:hAnsiTheme="majorEastAsia" w:hint="eastAsia"/>
        </w:rPr>
        <w:t>○ 住所・</w:t>
      </w:r>
      <w:r w:rsidR="00E246AB" w:rsidRPr="0032244C">
        <w:rPr>
          <w:rFonts w:asciiTheme="majorEastAsia" w:eastAsiaTheme="majorEastAsia" w:hAnsiTheme="majorEastAsia" w:hint="eastAsia"/>
        </w:rPr>
        <w:t>電話番号および施設名・病棟名などの固有名詞は記載しない</w:t>
      </w:r>
    </w:p>
    <w:p w14:paraId="498E08A0" w14:textId="77777777" w:rsidR="00367EC5" w:rsidRPr="0032244C" w:rsidRDefault="00367EC5" w:rsidP="00394086">
      <w:pPr>
        <w:ind w:leftChars="540" w:left="1134"/>
        <w:rPr>
          <w:rFonts w:asciiTheme="majorEastAsia" w:eastAsiaTheme="majorEastAsia" w:hAnsiTheme="majorEastAsia"/>
        </w:rPr>
      </w:pPr>
      <w:r w:rsidRPr="0032244C">
        <w:rPr>
          <w:rFonts w:asciiTheme="majorEastAsia" w:eastAsiaTheme="majorEastAsia" w:hAnsiTheme="majorEastAsia" w:hint="eastAsia"/>
        </w:rPr>
        <w:lastRenderedPageBreak/>
        <w:t xml:space="preserve">○ </w:t>
      </w:r>
      <w:r w:rsidR="00E246AB" w:rsidRPr="0032244C">
        <w:rPr>
          <w:rFonts w:asciiTheme="majorEastAsia" w:eastAsiaTheme="majorEastAsia" w:hAnsiTheme="majorEastAsia" w:hint="eastAsia"/>
        </w:rPr>
        <w:t>原則として年齢、日付の詳細な数字の記載は避ける</w:t>
      </w:r>
    </w:p>
    <w:p w14:paraId="498E08A1" w14:textId="77777777" w:rsidR="00367EC5" w:rsidRPr="0032244C" w:rsidRDefault="00367EC5" w:rsidP="00394086">
      <w:pPr>
        <w:ind w:leftChars="540" w:left="1134"/>
        <w:rPr>
          <w:rFonts w:asciiTheme="majorEastAsia" w:eastAsiaTheme="majorEastAsia" w:hAnsiTheme="majorEastAsia"/>
        </w:rPr>
      </w:pPr>
      <w:r w:rsidRPr="0032244C">
        <w:rPr>
          <w:rFonts w:asciiTheme="majorEastAsia" w:eastAsiaTheme="majorEastAsia" w:hAnsiTheme="majorEastAsia" w:hint="eastAsia"/>
        </w:rPr>
        <w:t>○ 実習目的に関係のない個人情報は、記録用紙やメモに転</w:t>
      </w:r>
      <w:r w:rsidR="0086369E" w:rsidRPr="0032244C">
        <w:rPr>
          <w:rFonts w:asciiTheme="majorEastAsia" w:eastAsiaTheme="majorEastAsia" w:hAnsiTheme="majorEastAsia" w:hint="eastAsia"/>
        </w:rPr>
        <w:t>記</w:t>
      </w:r>
      <w:r w:rsidR="00E246AB" w:rsidRPr="0032244C">
        <w:rPr>
          <w:rFonts w:asciiTheme="majorEastAsia" w:eastAsiaTheme="majorEastAsia" w:hAnsiTheme="majorEastAsia" w:hint="eastAsia"/>
        </w:rPr>
        <w:t>しない</w:t>
      </w:r>
    </w:p>
    <w:p w14:paraId="498E08A2" w14:textId="77777777" w:rsidR="00367EC5" w:rsidRPr="0032244C" w:rsidRDefault="00394086" w:rsidP="00394086">
      <w:pPr>
        <w:ind w:leftChars="405" w:left="850"/>
        <w:rPr>
          <w:rFonts w:asciiTheme="majorEastAsia" w:eastAsiaTheme="majorEastAsia" w:hAnsiTheme="majorEastAsia"/>
        </w:rPr>
      </w:pPr>
      <w:r w:rsidRPr="0032244C">
        <w:rPr>
          <w:rFonts w:asciiTheme="majorEastAsia" w:eastAsiaTheme="majorEastAsia" w:hAnsiTheme="majorEastAsia" w:hint="eastAsia"/>
        </w:rPr>
        <w:t xml:space="preserve">② </w:t>
      </w:r>
      <w:r w:rsidR="00367EC5" w:rsidRPr="0032244C">
        <w:rPr>
          <w:rFonts w:asciiTheme="majorEastAsia" w:eastAsiaTheme="majorEastAsia" w:hAnsiTheme="majorEastAsia" w:hint="eastAsia"/>
        </w:rPr>
        <w:t>記録物の持ち運びについて</w:t>
      </w:r>
    </w:p>
    <w:p w14:paraId="498E08A3" w14:textId="77777777" w:rsidR="00367EC5" w:rsidRPr="0032244C" w:rsidRDefault="00367EC5" w:rsidP="00394086">
      <w:pPr>
        <w:ind w:leftChars="540" w:left="1134"/>
        <w:rPr>
          <w:rFonts w:asciiTheme="majorEastAsia" w:eastAsiaTheme="majorEastAsia" w:hAnsiTheme="majorEastAsia"/>
        </w:rPr>
      </w:pPr>
      <w:r w:rsidRPr="0032244C">
        <w:rPr>
          <w:rFonts w:asciiTheme="majorEastAsia" w:eastAsiaTheme="majorEastAsia" w:hAnsiTheme="majorEastAsia" w:hint="eastAsia"/>
        </w:rPr>
        <w:t xml:space="preserve">○ </w:t>
      </w:r>
      <w:r w:rsidR="00E246AB" w:rsidRPr="0032244C">
        <w:rPr>
          <w:rFonts w:asciiTheme="majorEastAsia" w:eastAsiaTheme="majorEastAsia" w:hAnsiTheme="majorEastAsia" w:hint="eastAsia"/>
        </w:rPr>
        <w:t>記録類は散乱しないよう、ファイリングする</w:t>
      </w:r>
    </w:p>
    <w:p w14:paraId="498E08A4" w14:textId="77777777" w:rsidR="00367EC5" w:rsidRPr="0032244C" w:rsidRDefault="00367EC5" w:rsidP="00394086">
      <w:pPr>
        <w:ind w:leftChars="540" w:left="1134"/>
        <w:rPr>
          <w:rFonts w:asciiTheme="majorEastAsia" w:eastAsiaTheme="majorEastAsia" w:hAnsiTheme="majorEastAsia"/>
        </w:rPr>
      </w:pPr>
      <w:r w:rsidRPr="0032244C">
        <w:rPr>
          <w:rFonts w:asciiTheme="majorEastAsia" w:eastAsiaTheme="majorEastAsia" w:hAnsiTheme="majorEastAsia" w:hint="eastAsia"/>
        </w:rPr>
        <w:t xml:space="preserve">○ </w:t>
      </w:r>
      <w:r w:rsidR="00E246AB" w:rsidRPr="0032244C">
        <w:rPr>
          <w:rFonts w:asciiTheme="majorEastAsia" w:eastAsiaTheme="majorEastAsia" w:hAnsiTheme="majorEastAsia" w:hint="eastAsia"/>
        </w:rPr>
        <w:t>表紙をつけるなどして記録内容が第三者の目にふれないようにする</w:t>
      </w:r>
    </w:p>
    <w:p w14:paraId="498E08A5" w14:textId="77777777" w:rsidR="00367EC5" w:rsidRPr="0032244C" w:rsidRDefault="00367EC5" w:rsidP="00394086">
      <w:pPr>
        <w:ind w:leftChars="540" w:left="1134"/>
        <w:rPr>
          <w:rFonts w:asciiTheme="majorEastAsia" w:eastAsiaTheme="majorEastAsia" w:hAnsiTheme="majorEastAsia"/>
        </w:rPr>
      </w:pPr>
      <w:r w:rsidRPr="0032244C">
        <w:rPr>
          <w:rFonts w:asciiTheme="majorEastAsia" w:eastAsiaTheme="majorEastAsia" w:hAnsiTheme="majorEastAsia" w:hint="eastAsia"/>
        </w:rPr>
        <w:t>○ 持ち</w:t>
      </w:r>
      <w:r w:rsidR="00E246AB" w:rsidRPr="0032244C">
        <w:rPr>
          <w:rFonts w:asciiTheme="majorEastAsia" w:eastAsiaTheme="majorEastAsia" w:hAnsiTheme="majorEastAsia" w:hint="eastAsia"/>
        </w:rPr>
        <w:t>運びの際は、一括して袋などに入れて紛失しないよう扱いに注意する</w:t>
      </w:r>
    </w:p>
    <w:p w14:paraId="498E08A6" w14:textId="77777777" w:rsidR="00367EC5" w:rsidRPr="0032244C" w:rsidRDefault="00367EC5" w:rsidP="00394086">
      <w:pPr>
        <w:ind w:leftChars="540" w:left="1134"/>
        <w:rPr>
          <w:rFonts w:asciiTheme="majorEastAsia" w:eastAsiaTheme="majorEastAsia" w:hAnsiTheme="majorEastAsia"/>
        </w:rPr>
      </w:pPr>
      <w:r w:rsidRPr="0032244C">
        <w:rPr>
          <w:rFonts w:asciiTheme="majorEastAsia" w:eastAsiaTheme="majorEastAsia" w:hAnsiTheme="majorEastAsia" w:hint="eastAsia"/>
        </w:rPr>
        <w:t xml:space="preserve">○ </w:t>
      </w:r>
      <w:r w:rsidR="00E246AB" w:rsidRPr="0032244C">
        <w:rPr>
          <w:rFonts w:asciiTheme="majorEastAsia" w:eastAsiaTheme="majorEastAsia" w:hAnsiTheme="majorEastAsia" w:hint="eastAsia"/>
        </w:rPr>
        <w:t>実習場への出入りの際は、持ち込み・持ち出しの物品を確認する</w:t>
      </w:r>
    </w:p>
    <w:p w14:paraId="498E08A7" w14:textId="77777777" w:rsidR="00367EC5" w:rsidRPr="0032244C" w:rsidRDefault="00367EC5" w:rsidP="00394086">
      <w:pPr>
        <w:ind w:leftChars="540" w:left="1134"/>
        <w:rPr>
          <w:rFonts w:asciiTheme="majorEastAsia" w:eastAsiaTheme="majorEastAsia" w:hAnsiTheme="majorEastAsia"/>
        </w:rPr>
      </w:pPr>
      <w:r w:rsidRPr="0032244C">
        <w:rPr>
          <w:rFonts w:asciiTheme="majorEastAsia" w:eastAsiaTheme="majorEastAsia" w:hAnsiTheme="majorEastAsia" w:hint="eastAsia"/>
        </w:rPr>
        <w:t xml:space="preserve">○ </w:t>
      </w:r>
      <w:r w:rsidR="00E246AB" w:rsidRPr="0032244C">
        <w:rPr>
          <w:rFonts w:asciiTheme="majorEastAsia" w:eastAsiaTheme="majorEastAsia" w:hAnsiTheme="majorEastAsia" w:hint="eastAsia"/>
        </w:rPr>
        <w:t>記録物は、置き忘れのないようにする</w:t>
      </w:r>
    </w:p>
    <w:p w14:paraId="498E08A8" w14:textId="77777777" w:rsidR="003D0649" w:rsidRPr="0032244C" w:rsidRDefault="00367EC5" w:rsidP="001810A0">
      <w:pPr>
        <w:ind w:leftChars="540" w:left="1134"/>
        <w:rPr>
          <w:rFonts w:asciiTheme="majorEastAsia" w:eastAsiaTheme="majorEastAsia" w:hAnsiTheme="majorEastAsia"/>
        </w:rPr>
      </w:pPr>
      <w:r w:rsidRPr="0032244C">
        <w:rPr>
          <w:rFonts w:asciiTheme="majorEastAsia" w:eastAsiaTheme="majorEastAsia" w:hAnsiTheme="majorEastAsia" w:hint="eastAsia"/>
        </w:rPr>
        <w:t>○ 公共</w:t>
      </w:r>
      <w:r w:rsidR="00E246AB" w:rsidRPr="0032244C">
        <w:rPr>
          <w:rFonts w:asciiTheme="majorEastAsia" w:eastAsiaTheme="majorEastAsia" w:hAnsiTheme="majorEastAsia" w:hint="eastAsia"/>
        </w:rPr>
        <w:t>の場では実習記録を開かない</w:t>
      </w:r>
    </w:p>
    <w:p w14:paraId="498E08A9" w14:textId="77777777" w:rsidR="00367EC5" w:rsidRPr="0032244C" w:rsidRDefault="00394086" w:rsidP="00394086">
      <w:pPr>
        <w:ind w:leftChars="405" w:left="850"/>
        <w:jc w:val="left"/>
        <w:rPr>
          <w:rFonts w:asciiTheme="majorEastAsia" w:eastAsiaTheme="majorEastAsia" w:hAnsiTheme="majorEastAsia"/>
        </w:rPr>
      </w:pPr>
      <w:r w:rsidRPr="0032244C">
        <w:rPr>
          <w:rFonts w:asciiTheme="majorEastAsia" w:eastAsiaTheme="majorEastAsia" w:hAnsiTheme="majorEastAsia" w:hint="eastAsia"/>
        </w:rPr>
        <w:t xml:space="preserve">③ </w:t>
      </w:r>
      <w:r w:rsidR="00367EC5" w:rsidRPr="0032244C">
        <w:rPr>
          <w:rFonts w:asciiTheme="majorEastAsia" w:eastAsiaTheme="majorEastAsia" w:hAnsiTheme="majorEastAsia" w:hint="eastAsia"/>
        </w:rPr>
        <w:t>実習記録の電子化について</w:t>
      </w:r>
    </w:p>
    <w:p w14:paraId="498E08AA" w14:textId="77777777" w:rsidR="00367EC5" w:rsidRPr="0032244C" w:rsidRDefault="00367EC5" w:rsidP="00394086">
      <w:pPr>
        <w:pStyle w:val="a4"/>
        <w:ind w:leftChars="0" w:left="1134" w:firstLineChars="100" w:firstLine="210"/>
        <w:jc w:val="left"/>
        <w:rPr>
          <w:rFonts w:asciiTheme="majorEastAsia" w:eastAsiaTheme="majorEastAsia" w:hAnsiTheme="majorEastAsia"/>
          <w:szCs w:val="21"/>
        </w:rPr>
      </w:pPr>
      <w:r w:rsidRPr="0032244C">
        <w:rPr>
          <w:rFonts w:asciiTheme="majorEastAsia" w:eastAsiaTheme="majorEastAsia" w:hAnsiTheme="majorEastAsia" w:hint="eastAsia"/>
          <w:szCs w:val="21"/>
        </w:rPr>
        <w:t>電子化によりUSBメモリーの紛失、ファイルのパスワード不使用、ウイルス感染によるデータの流出など高いリスクを負うことを常に意識し、以下のルールを遵守し、適正に取り扱うことが求められる。</w:t>
      </w:r>
    </w:p>
    <w:p w14:paraId="498E08AB" w14:textId="77777777" w:rsidR="00367EC5" w:rsidRPr="0032244C" w:rsidRDefault="00367EC5" w:rsidP="00394086">
      <w:pPr>
        <w:ind w:leftChars="540" w:left="1417" w:hangingChars="135" w:hanging="283"/>
        <w:rPr>
          <w:rFonts w:asciiTheme="majorEastAsia" w:eastAsiaTheme="majorEastAsia" w:hAnsiTheme="majorEastAsia"/>
          <w:szCs w:val="21"/>
        </w:rPr>
      </w:pPr>
      <w:r w:rsidRPr="0032244C">
        <w:rPr>
          <w:rFonts w:asciiTheme="majorEastAsia" w:eastAsiaTheme="majorEastAsia" w:hAnsiTheme="majorEastAsia" w:hint="eastAsia"/>
          <w:szCs w:val="21"/>
        </w:rPr>
        <w:t>○ 実習記録</w:t>
      </w:r>
      <w:proofErr w:type="gramStart"/>
      <w:r w:rsidRPr="0032244C">
        <w:rPr>
          <w:rFonts w:asciiTheme="majorEastAsia" w:eastAsiaTheme="majorEastAsia" w:hAnsiTheme="majorEastAsia" w:hint="eastAsia"/>
          <w:szCs w:val="21"/>
        </w:rPr>
        <w:t>を</w:t>
      </w:r>
      <w:proofErr w:type="gramEnd"/>
      <w:r w:rsidRPr="0032244C">
        <w:rPr>
          <w:rFonts w:asciiTheme="majorEastAsia" w:eastAsiaTheme="majorEastAsia" w:hAnsiTheme="majorEastAsia" w:hint="eastAsia"/>
          <w:szCs w:val="21"/>
        </w:rPr>
        <w:t>パソ</w:t>
      </w:r>
      <w:r w:rsidR="00E246AB" w:rsidRPr="0032244C">
        <w:rPr>
          <w:rFonts w:asciiTheme="majorEastAsia" w:eastAsiaTheme="majorEastAsia" w:hAnsiTheme="majorEastAsia" w:hint="eastAsia"/>
          <w:szCs w:val="21"/>
        </w:rPr>
        <w:t>コン</w:t>
      </w:r>
      <w:proofErr w:type="gramStart"/>
      <w:r w:rsidR="00E246AB" w:rsidRPr="0032244C">
        <w:rPr>
          <w:rFonts w:asciiTheme="majorEastAsia" w:eastAsiaTheme="majorEastAsia" w:hAnsiTheme="majorEastAsia" w:hint="eastAsia"/>
          <w:szCs w:val="21"/>
        </w:rPr>
        <w:t>を</w:t>
      </w:r>
      <w:proofErr w:type="gramEnd"/>
      <w:r w:rsidR="00E246AB" w:rsidRPr="0032244C">
        <w:rPr>
          <w:rFonts w:asciiTheme="majorEastAsia" w:eastAsiaTheme="majorEastAsia" w:hAnsiTheme="majorEastAsia" w:hint="eastAsia"/>
          <w:szCs w:val="21"/>
        </w:rPr>
        <w:t>使用して記載する場合、全てのデータにはパスワードをかける</w:t>
      </w:r>
    </w:p>
    <w:p w14:paraId="498E08AC" w14:textId="77777777" w:rsidR="00367EC5" w:rsidRPr="0032244C" w:rsidRDefault="00367EC5" w:rsidP="001810A0">
      <w:pPr>
        <w:ind w:leftChars="540" w:left="1417" w:hangingChars="135" w:hanging="283"/>
        <w:rPr>
          <w:rFonts w:asciiTheme="majorEastAsia" w:eastAsiaTheme="majorEastAsia" w:hAnsiTheme="majorEastAsia"/>
          <w:szCs w:val="21"/>
        </w:rPr>
      </w:pPr>
      <w:r w:rsidRPr="0032244C">
        <w:rPr>
          <w:rFonts w:asciiTheme="majorEastAsia" w:eastAsiaTheme="majorEastAsia" w:hAnsiTheme="majorEastAsia" w:hint="eastAsia"/>
          <w:szCs w:val="21"/>
        </w:rPr>
        <w:t>○</w:t>
      </w:r>
      <w:r w:rsidR="001810A0" w:rsidRPr="0032244C">
        <w:rPr>
          <w:rFonts w:asciiTheme="majorEastAsia" w:eastAsiaTheme="majorEastAsia" w:hAnsiTheme="majorEastAsia" w:hint="eastAsia"/>
          <w:szCs w:val="21"/>
        </w:rPr>
        <w:t xml:space="preserve"> 記録に使用するパソコンは、ウイルス対策ソフトがインストールされたものを使用する</w:t>
      </w:r>
    </w:p>
    <w:p w14:paraId="498E08AD" w14:textId="77777777" w:rsidR="00367EC5" w:rsidRPr="0032244C" w:rsidRDefault="00367EC5" w:rsidP="00394086">
      <w:pPr>
        <w:ind w:leftChars="540" w:left="1134"/>
        <w:rPr>
          <w:rFonts w:asciiTheme="majorEastAsia" w:eastAsiaTheme="majorEastAsia" w:hAnsiTheme="majorEastAsia"/>
          <w:szCs w:val="21"/>
        </w:rPr>
      </w:pPr>
      <w:r w:rsidRPr="0032244C">
        <w:rPr>
          <w:rFonts w:asciiTheme="majorEastAsia" w:eastAsiaTheme="majorEastAsia" w:hAnsiTheme="majorEastAsia" w:hint="eastAsia"/>
          <w:szCs w:val="21"/>
        </w:rPr>
        <w:t xml:space="preserve">○ </w:t>
      </w:r>
      <w:r w:rsidR="00E246AB" w:rsidRPr="0032244C">
        <w:rPr>
          <w:rFonts w:asciiTheme="majorEastAsia" w:eastAsiaTheme="majorEastAsia" w:hAnsiTheme="majorEastAsia" w:hint="eastAsia"/>
          <w:szCs w:val="21"/>
        </w:rPr>
        <w:t>データのメール送受信は一切禁止する</w:t>
      </w:r>
    </w:p>
    <w:p w14:paraId="498E08AE" w14:textId="77777777" w:rsidR="00367EC5" w:rsidRPr="0032244C" w:rsidRDefault="00394086" w:rsidP="00394086">
      <w:pPr>
        <w:ind w:leftChars="405" w:left="850"/>
        <w:jc w:val="left"/>
        <w:rPr>
          <w:rFonts w:asciiTheme="majorEastAsia" w:eastAsiaTheme="majorEastAsia" w:hAnsiTheme="majorEastAsia"/>
          <w:szCs w:val="21"/>
        </w:rPr>
      </w:pPr>
      <w:r w:rsidRPr="0032244C">
        <w:rPr>
          <w:rFonts w:asciiTheme="majorEastAsia" w:eastAsiaTheme="majorEastAsia" w:hAnsiTheme="majorEastAsia" w:hint="eastAsia"/>
          <w:szCs w:val="21"/>
        </w:rPr>
        <w:t xml:space="preserve">④ </w:t>
      </w:r>
      <w:r w:rsidR="00367EC5" w:rsidRPr="0032244C">
        <w:rPr>
          <w:rFonts w:asciiTheme="majorEastAsia" w:eastAsiaTheme="majorEastAsia" w:hAnsiTheme="majorEastAsia" w:hint="eastAsia"/>
          <w:szCs w:val="21"/>
        </w:rPr>
        <w:t>その他の情報漏えい</w:t>
      </w:r>
    </w:p>
    <w:p w14:paraId="498E08AF" w14:textId="573DB7C4" w:rsidR="00367EC5" w:rsidRPr="0032244C" w:rsidRDefault="00367EC5" w:rsidP="00394086">
      <w:pPr>
        <w:ind w:leftChars="540" w:left="1134" w:firstLineChars="100" w:firstLine="210"/>
        <w:jc w:val="left"/>
        <w:rPr>
          <w:rFonts w:asciiTheme="majorEastAsia" w:eastAsiaTheme="majorEastAsia" w:hAnsiTheme="majorEastAsia"/>
          <w:szCs w:val="21"/>
        </w:rPr>
      </w:pPr>
      <w:r w:rsidRPr="0032244C">
        <w:rPr>
          <w:rFonts w:asciiTheme="majorEastAsia" w:eastAsiaTheme="majorEastAsia" w:hAnsiTheme="majorEastAsia" w:hint="eastAsia"/>
          <w:szCs w:val="21"/>
        </w:rPr>
        <w:t>ブログ、</w:t>
      </w:r>
      <w:r w:rsidR="001810A0" w:rsidRPr="0032244C">
        <w:rPr>
          <w:rFonts w:asciiTheme="majorEastAsia" w:eastAsiaTheme="majorEastAsia" w:hAnsiTheme="majorEastAsia" w:hint="eastAsia"/>
          <w:szCs w:val="21"/>
        </w:rPr>
        <w:t>SNS（</w:t>
      </w:r>
      <w:r w:rsidR="0048066C">
        <w:rPr>
          <w:rFonts w:asciiTheme="majorEastAsia" w:eastAsiaTheme="majorEastAsia" w:hAnsiTheme="majorEastAsia" w:hint="eastAsia"/>
          <w:szCs w:val="21"/>
        </w:rPr>
        <w:t>X</w:t>
      </w:r>
      <w:r w:rsidRPr="0032244C">
        <w:rPr>
          <w:rFonts w:asciiTheme="majorEastAsia" w:eastAsiaTheme="majorEastAsia" w:hAnsiTheme="majorEastAsia" w:hint="eastAsia"/>
          <w:szCs w:val="21"/>
        </w:rPr>
        <w:t>、F</w:t>
      </w:r>
      <w:r w:rsidRPr="0032244C">
        <w:rPr>
          <w:rFonts w:asciiTheme="majorEastAsia" w:eastAsiaTheme="majorEastAsia" w:hAnsiTheme="majorEastAsia"/>
          <w:szCs w:val="21"/>
        </w:rPr>
        <w:t>acebook</w:t>
      </w:r>
      <w:r w:rsidRPr="0032244C">
        <w:rPr>
          <w:rFonts w:asciiTheme="majorEastAsia" w:eastAsiaTheme="majorEastAsia" w:hAnsiTheme="majorEastAsia" w:hint="eastAsia"/>
          <w:szCs w:val="21"/>
        </w:rPr>
        <w:t>、L</w:t>
      </w:r>
      <w:r w:rsidRPr="0032244C">
        <w:rPr>
          <w:rFonts w:asciiTheme="majorEastAsia" w:eastAsiaTheme="majorEastAsia" w:hAnsiTheme="majorEastAsia"/>
          <w:szCs w:val="21"/>
        </w:rPr>
        <w:t>INE</w:t>
      </w:r>
      <w:r w:rsidR="001810A0" w:rsidRPr="0032244C">
        <w:rPr>
          <w:rFonts w:asciiTheme="majorEastAsia" w:eastAsiaTheme="majorEastAsia" w:hAnsiTheme="majorEastAsia" w:hint="eastAsia"/>
          <w:szCs w:val="21"/>
        </w:rPr>
        <w:t>等）</w:t>
      </w:r>
      <w:r w:rsidRPr="0032244C">
        <w:rPr>
          <w:rFonts w:asciiTheme="majorEastAsia" w:eastAsiaTheme="majorEastAsia" w:hAnsiTheme="majorEastAsia" w:hint="eastAsia"/>
          <w:szCs w:val="21"/>
        </w:rPr>
        <w:t>、</w:t>
      </w:r>
      <w:r w:rsidR="001810A0" w:rsidRPr="0032244C">
        <w:rPr>
          <w:rFonts w:asciiTheme="majorEastAsia" w:eastAsiaTheme="majorEastAsia" w:hAnsiTheme="majorEastAsia" w:hint="eastAsia"/>
          <w:szCs w:val="21"/>
        </w:rPr>
        <w:t>知人への</w:t>
      </w:r>
      <w:r w:rsidRPr="0032244C">
        <w:rPr>
          <w:rFonts w:asciiTheme="majorEastAsia" w:eastAsiaTheme="majorEastAsia" w:hAnsiTheme="majorEastAsia" w:hint="eastAsia"/>
          <w:szCs w:val="21"/>
        </w:rPr>
        <w:t>メール等への実習に関する情報の書き込みは禁ずる。</w:t>
      </w:r>
    </w:p>
    <w:p w14:paraId="498E08B0" w14:textId="77777777" w:rsidR="00367EC5" w:rsidRPr="0032244C" w:rsidRDefault="00394086" w:rsidP="00394086">
      <w:pPr>
        <w:ind w:leftChars="405" w:left="850"/>
        <w:jc w:val="left"/>
        <w:rPr>
          <w:rFonts w:asciiTheme="majorEastAsia" w:eastAsiaTheme="majorEastAsia" w:hAnsiTheme="majorEastAsia"/>
          <w:szCs w:val="21"/>
        </w:rPr>
      </w:pPr>
      <w:r w:rsidRPr="0032244C">
        <w:rPr>
          <w:rFonts w:asciiTheme="majorEastAsia" w:eastAsiaTheme="majorEastAsia" w:hAnsiTheme="majorEastAsia" w:hint="eastAsia"/>
          <w:szCs w:val="21"/>
        </w:rPr>
        <w:t xml:space="preserve">⑤ </w:t>
      </w:r>
      <w:r w:rsidR="00367EC5" w:rsidRPr="0032244C">
        <w:rPr>
          <w:rFonts w:asciiTheme="majorEastAsia" w:eastAsiaTheme="majorEastAsia" w:hAnsiTheme="majorEastAsia" w:hint="eastAsia"/>
          <w:szCs w:val="21"/>
        </w:rPr>
        <w:t>実習記</w:t>
      </w:r>
      <w:r w:rsidR="00E246AB" w:rsidRPr="0032244C">
        <w:rPr>
          <w:rFonts w:asciiTheme="majorEastAsia" w:eastAsiaTheme="majorEastAsia" w:hAnsiTheme="majorEastAsia" w:hint="eastAsia"/>
          <w:szCs w:val="21"/>
        </w:rPr>
        <w:t>録の紛失や流出が疑われるときは、すみやかに研修責任者に報告する</w:t>
      </w:r>
    </w:p>
    <w:p w14:paraId="498E08B1" w14:textId="77777777" w:rsidR="00367EC5" w:rsidRPr="0032244C" w:rsidRDefault="00394086" w:rsidP="00394086">
      <w:pPr>
        <w:ind w:leftChars="405" w:left="850"/>
        <w:jc w:val="left"/>
        <w:rPr>
          <w:rFonts w:asciiTheme="majorEastAsia" w:eastAsiaTheme="majorEastAsia" w:hAnsiTheme="majorEastAsia"/>
          <w:szCs w:val="21"/>
        </w:rPr>
      </w:pPr>
      <w:r w:rsidRPr="0032244C">
        <w:rPr>
          <w:rFonts w:asciiTheme="majorEastAsia" w:eastAsiaTheme="majorEastAsia" w:hAnsiTheme="majorEastAsia" w:hint="eastAsia"/>
          <w:szCs w:val="21"/>
        </w:rPr>
        <w:t xml:space="preserve">⑥ </w:t>
      </w:r>
      <w:r w:rsidR="00367EC5" w:rsidRPr="0032244C">
        <w:rPr>
          <w:rFonts w:asciiTheme="majorEastAsia" w:eastAsiaTheme="majorEastAsia" w:hAnsiTheme="majorEastAsia" w:hint="eastAsia"/>
          <w:szCs w:val="21"/>
        </w:rPr>
        <w:t>実習終了後の実習記録の取り扱いについて</w:t>
      </w:r>
    </w:p>
    <w:p w14:paraId="498E08B2" w14:textId="77777777" w:rsidR="00367EC5" w:rsidRDefault="00367EC5" w:rsidP="00394086">
      <w:pPr>
        <w:ind w:leftChars="540" w:left="1134" w:firstLineChars="100" w:firstLine="210"/>
        <w:jc w:val="left"/>
        <w:rPr>
          <w:rFonts w:asciiTheme="majorEastAsia" w:eastAsiaTheme="majorEastAsia" w:hAnsiTheme="majorEastAsia"/>
          <w:szCs w:val="21"/>
        </w:rPr>
      </w:pPr>
      <w:r w:rsidRPr="0032244C">
        <w:rPr>
          <w:rFonts w:asciiTheme="majorEastAsia" w:eastAsiaTheme="majorEastAsia" w:hAnsiTheme="majorEastAsia" w:hint="eastAsia"/>
          <w:szCs w:val="21"/>
        </w:rPr>
        <w:t>研修修了までは、</w:t>
      </w:r>
      <w:r w:rsidR="006D2696" w:rsidRPr="0032244C">
        <w:rPr>
          <w:rFonts w:asciiTheme="majorEastAsia" w:eastAsiaTheme="majorEastAsia" w:hAnsiTheme="majorEastAsia" w:hint="eastAsia"/>
          <w:szCs w:val="21"/>
        </w:rPr>
        <w:t>受講生</w:t>
      </w:r>
      <w:r w:rsidRPr="0032244C">
        <w:rPr>
          <w:rFonts w:asciiTheme="majorEastAsia" w:eastAsiaTheme="majorEastAsia" w:hAnsiTheme="majorEastAsia" w:hint="eastAsia"/>
          <w:szCs w:val="21"/>
        </w:rPr>
        <w:t>自身で全ての実習記録を責任もって保管し、修了時にシ</w:t>
      </w:r>
      <w:r w:rsidR="00F21570" w:rsidRPr="0032244C">
        <w:rPr>
          <w:rFonts w:asciiTheme="majorEastAsia" w:eastAsiaTheme="majorEastAsia" w:hAnsiTheme="majorEastAsia" w:hint="eastAsia"/>
          <w:szCs w:val="21"/>
        </w:rPr>
        <w:t>ュレッダーにかけ、適切に処分する。電子媒体のものも全て消去する</w:t>
      </w:r>
    </w:p>
    <w:p w14:paraId="58EA76E2" w14:textId="77777777" w:rsidR="008300CD" w:rsidRPr="0032244C" w:rsidRDefault="008300CD" w:rsidP="00394086">
      <w:pPr>
        <w:ind w:leftChars="540" w:left="1134" w:firstLineChars="100" w:firstLine="210"/>
        <w:jc w:val="left"/>
        <w:rPr>
          <w:rFonts w:asciiTheme="majorEastAsia" w:eastAsiaTheme="majorEastAsia" w:hAnsiTheme="majorEastAsia" w:cs="Times New Roman"/>
        </w:rPr>
      </w:pPr>
    </w:p>
    <w:p w14:paraId="498E08B3" w14:textId="77777777" w:rsidR="003755A9" w:rsidRPr="0032244C" w:rsidRDefault="0086369E" w:rsidP="00AA5CB2">
      <w:pPr>
        <w:ind w:firstLineChars="100" w:firstLine="210"/>
        <w:jc w:val="left"/>
        <w:rPr>
          <w:rFonts w:asciiTheme="majorEastAsia" w:eastAsiaTheme="majorEastAsia" w:hAnsiTheme="majorEastAsia" w:cs="Times New Roman"/>
        </w:rPr>
      </w:pPr>
      <w:r w:rsidRPr="0032244C">
        <w:rPr>
          <w:rFonts w:asciiTheme="majorEastAsia" w:eastAsiaTheme="majorEastAsia" w:hAnsiTheme="majorEastAsia" w:cs="Times New Roman" w:hint="eastAsia"/>
        </w:rPr>
        <w:t>２</w:t>
      </w:r>
      <w:r w:rsidR="00E51C8A" w:rsidRPr="0032244C">
        <w:rPr>
          <w:rFonts w:asciiTheme="majorEastAsia" w:eastAsiaTheme="majorEastAsia" w:hAnsiTheme="majorEastAsia" w:cs="Times New Roman" w:hint="eastAsia"/>
        </w:rPr>
        <w:t>）</w:t>
      </w:r>
      <w:r w:rsidR="005A01F0" w:rsidRPr="0032244C">
        <w:rPr>
          <w:rFonts w:asciiTheme="majorEastAsia" w:eastAsiaTheme="majorEastAsia" w:hAnsiTheme="majorEastAsia" w:cs="Times New Roman" w:hint="eastAsia"/>
        </w:rPr>
        <w:t>実習生としての適切な行動</w:t>
      </w:r>
    </w:p>
    <w:p w14:paraId="498E08B4" w14:textId="77777777" w:rsidR="003755A9" w:rsidRPr="0032244C" w:rsidRDefault="005A01F0" w:rsidP="005A01F0">
      <w:pPr>
        <w:pStyle w:val="a4"/>
        <w:numPr>
          <w:ilvl w:val="0"/>
          <w:numId w:val="20"/>
        </w:numPr>
        <w:ind w:leftChars="0"/>
        <w:rPr>
          <w:rFonts w:asciiTheme="majorEastAsia" w:eastAsiaTheme="majorEastAsia" w:hAnsiTheme="majorEastAsia" w:cs="Times New Roman"/>
        </w:rPr>
      </w:pPr>
      <w:r w:rsidRPr="0032244C">
        <w:rPr>
          <w:rFonts w:asciiTheme="majorEastAsia" w:eastAsiaTheme="majorEastAsia" w:hAnsiTheme="majorEastAsia" w:cs="Times New Roman" w:hint="eastAsia"/>
        </w:rPr>
        <w:t>遅刻・欠席・早退に関すること</w:t>
      </w:r>
    </w:p>
    <w:p w14:paraId="498E08B5" w14:textId="77777777" w:rsidR="005A01F0" w:rsidRPr="0032244C" w:rsidRDefault="00394086" w:rsidP="00394086">
      <w:pPr>
        <w:ind w:leftChars="405" w:left="850"/>
        <w:rPr>
          <w:rFonts w:asciiTheme="majorEastAsia" w:eastAsiaTheme="majorEastAsia" w:hAnsiTheme="majorEastAsia"/>
        </w:rPr>
      </w:pPr>
      <w:r w:rsidRPr="0032244C">
        <w:rPr>
          <w:rFonts w:asciiTheme="majorEastAsia" w:eastAsiaTheme="majorEastAsia" w:hAnsiTheme="majorEastAsia" w:hint="eastAsia"/>
        </w:rPr>
        <w:t xml:space="preserve">① </w:t>
      </w:r>
      <w:r w:rsidR="005A01F0" w:rsidRPr="0032244C">
        <w:rPr>
          <w:rFonts w:asciiTheme="majorEastAsia" w:eastAsiaTheme="majorEastAsia" w:hAnsiTheme="majorEastAsia" w:hint="eastAsia"/>
        </w:rPr>
        <w:t>やむを得ず遅刻、欠席、早退する場合には、研修責任者に連絡し、指示に従う</w:t>
      </w:r>
    </w:p>
    <w:p w14:paraId="498E08B6" w14:textId="03792F1A" w:rsidR="005A01F0" w:rsidRPr="0032244C" w:rsidRDefault="00394086" w:rsidP="00394086">
      <w:pPr>
        <w:ind w:leftChars="405" w:left="850"/>
        <w:rPr>
          <w:rFonts w:asciiTheme="majorEastAsia" w:eastAsiaTheme="majorEastAsia" w:hAnsiTheme="majorEastAsia"/>
        </w:rPr>
      </w:pPr>
      <w:r w:rsidRPr="0032244C">
        <w:rPr>
          <w:rFonts w:asciiTheme="majorEastAsia" w:eastAsiaTheme="majorEastAsia" w:hAnsiTheme="majorEastAsia" w:hint="eastAsia"/>
        </w:rPr>
        <w:t xml:space="preserve">② </w:t>
      </w:r>
      <w:r w:rsidR="005A01F0" w:rsidRPr="0032244C">
        <w:rPr>
          <w:rFonts w:asciiTheme="majorEastAsia" w:eastAsiaTheme="majorEastAsia" w:hAnsiTheme="majorEastAsia" w:hint="eastAsia"/>
        </w:rPr>
        <w:t>前日までに分かっている場合には、事前に研修責任者</w:t>
      </w:r>
      <w:r w:rsidR="00937AE7">
        <w:rPr>
          <w:rFonts w:asciiTheme="majorEastAsia" w:eastAsiaTheme="majorEastAsia" w:hAnsiTheme="majorEastAsia" w:hint="eastAsia"/>
        </w:rPr>
        <w:t>に申し出る</w:t>
      </w:r>
    </w:p>
    <w:p w14:paraId="498E08B7" w14:textId="77777777" w:rsidR="003755A9" w:rsidRPr="0032244C" w:rsidRDefault="005A01F0" w:rsidP="005A01F0">
      <w:pPr>
        <w:pStyle w:val="a4"/>
        <w:numPr>
          <w:ilvl w:val="0"/>
          <w:numId w:val="20"/>
        </w:numPr>
        <w:ind w:leftChars="0"/>
        <w:rPr>
          <w:rFonts w:asciiTheme="majorEastAsia" w:eastAsiaTheme="majorEastAsia" w:hAnsiTheme="majorEastAsia"/>
        </w:rPr>
      </w:pPr>
      <w:r w:rsidRPr="0032244C">
        <w:rPr>
          <w:rFonts w:asciiTheme="majorEastAsia" w:eastAsiaTheme="majorEastAsia" w:hAnsiTheme="majorEastAsia" w:hint="eastAsia"/>
        </w:rPr>
        <w:t>自己の健康管理に関すること</w:t>
      </w:r>
    </w:p>
    <w:p w14:paraId="498E08B8" w14:textId="77777777" w:rsidR="005A01F0" w:rsidRPr="0032244C" w:rsidRDefault="00394086" w:rsidP="00394086">
      <w:pPr>
        <w:ind w:leftChars="405" w:left="1133" w:hangingChars="135" w:hanging="283"/>
        <w:rPr>
          <w:rFonts w:asciiTheme="majorEastAsia" w:eastAsiaTheme="majorEastAsia" w:hAnsiTheme="majorEastAsia"/>
        </w:rPr>
      </w:pPr>
      <w:r w:rsidRPr="0032244C">
        <w:rPr>
          <w:rFonts w:asciiTheme="majorEastAsia" w:eastAsiaTheme="majorEastAsia" w:hAnsiTheme="majorEastAsia" w:hint="eastAsia"/>
        </w:rPr>
        <w:t xml:space="preserve">① </w:t>
      </w:r>
      <w:r w:rsidR="005A01F0" w:rsidRPr="0032244C">
        <w:rPr>
          <w:rFonts w:asciiTheme="majorEastAsia" w:eastAsiaTheme="majorEastAsia" w:hAnsiTheme="majorEastAsia" w:hint="eastAsia"/>
        </w:rPr>
        <w:t>感染症に罹患している疑いがある場合は、すみやかに研修責任者に申し出て指示に従う</w:t>
      </w:r>
    </w:p>
    <w:p w14:paraId="498E08B9" w14:textId="77777777" w:rsidR="005A01F0" w:rsidRPr="0032244C" w:rsidRDefault="00394086" w:rsidP="00394086">
      <w:pPr>
        <w:ind w:leftChars="405" w:left="850"/>
        <w:rPr>
          <w:rFonts w:asciiTheme="majorEastAsia" w:eastAsiaTheme="majorEastAsia" w:hAnsiTheme="majorEastAsia"/>
        </w:rPr>
      </w:pPr>
      <w:r w:rsidRPr="0032244C">
        <w:rPr>
          <w:rFonts w:asciiTheme="majorEastAsia" w:eastAsiaTheme="majorEastAsia" w:hAnsiTheme="majorEastAsia" w:hint="eastAsia"/>
        </w:rPr>
        <w:t xml:space="preserve">② </w:t>
      </w:r>
      <w:r w:rsidR="005A01F0" w:rsidRPr="0032244C">
        <w:rPr>
          <w:rFonts w:asciiTheme="majorEastAsia" w:eastAsiaTheme="majorEastAsia" w:hAnsiTheme="majorEastAsia" w:hint="eastAsia"/>
        </w:rPr>
        <w:t>実習中に体調不良を自覚した場合はすみやかに実習指導者に申し出る</w:t>
      </w:r>
    </w:p>
    <w:p w14:paraId="498E08BA" w14:textId="77777777" w:rsidR="0086369E" w:rsidRPr="0032244C" w:rsidRDefault="0086369E" w:rsidP="0086369E">
      <w:pPr>
        <w:ind w:firstLineChars="150" w:firstLine="315"/>
        <w:rPr>
          <w:rFonts w:asciiTheme="majorEastAsia" w:eastAsiaTheme="majorEastAsia" w:hAnsiTheme="majorEastAsia"/>
          <w:szCs w:val="21"/>
        </w:rPr>
      </w:pPr>
      <w:r w:rsidRPr="0032244C">
        <w:rPr>
          <w:rFonts w:asciiTheme="majorEastAsia" w:eastAsiaTheme="majorEastAsia" w:hAnsiTheme="majorEastAsia" w:hint="eastAsia"/>
          <w:szCs w:val="21"/>
        </w:rPr>
        <w:t>（３）態度に関すること</w:t>
      </w:r>
    </w:p>
    <w:p w14:paraId="498E08BB" w14:textId="77777777" w:rsidR="0086369E" w:rsidRPr="0032244C" w:rsidRDefault="0086369E" w:rsidP="0086369E">
      <w:pPr>
        <w:ind w:leftChars="472" w:left="991" w:firstLineChars="100" w:firstLine="210"/>
        <w:rPr>
          <w:rFonts w:asciiTheme="majorEastAsia" w:eastAsiaTheme="majorEastAsia" w:hAnsiTheme="majorEastAsia"/>
        </w:rPr>
      </w:pPr>
      <w:r w:rsidRPr="0032244C">
        <w:rPr>
          <w:rFonts w:asciiTheme="majorEastAsia" w:eastAsiaTheme="majorEastAsia" w:hAnsiTheme="majorEastAsia" w:hint="eastAsia"/>
          <w:szCs w:val="21"/>
        </w:rPr>
        <w:t>受講生は看護職の免許を持っているものとして、常に責任ある態</w:t>
      </w:r>
      <w:r w:rsidR="008F51CE" w:rsidRPr="0032244C">
        <w:rPr>
          <w:rFonts w:asciiTheme="majorEastAsia" w:eastAsiaTheme="majorEastAsia" w:hAnsiTheme="majorEastAsia" w:hint="eastAsia"/>
          <w:szCs w:val="21"/>
        </w:rPr>
        <w:t>度が求められる。医療職として自らの言動と態度を意識し、実習を行</w:t>
      </w:r>
      <w:r w:rsidRPr="0032244C">
        <w:rPr>
          <w:rFonts w:asciiTheme="majorEastAsia" w:eastAsiaTheme="majorEastAsia" w:hAnsiTheme="majorEastAsia" w:hint="eastAsia"/>
          <w:szCs w:val="21"/>
        </w:rPr>
        <w:t>うよ</w:t>
      </w:r>
      <w:r w:rsidR="00F21570" w:rsidRPr="0032244C">
        <w:rPr>
          <w:rFonts w:asciiTheme="majorEastAsia" w:eastAsiaTheme="majorEastAsia" w:hAnsiTheme="majorEastAsia" w:hint="eastAsia"/>
          <w:szCs w:val="21"/>
        </w:rPr>
        <w:t>うにする。また、受講生個人の情報である連絡先を患者等に伝えない</w:t>
      </w:r>
    </w:p>
    <w:p w14:paraId="498E08BC" w14:textId="77777777" w:rsidR="003755A9" w:rsidRPr="0032244C" w:rsidRDefault="0086369E" w:rsidP="0086369E">
      <w:pPr>
        <w:ind w:firstLineChars="150" w:firstLine="315"/>
        <w:rPr>
          <w:rFonts w:asciiTheme="majorEastAsia" w:eastAsiaTheme="majorEastAsia" w:hAnsiTheme="majorEastAsia"/>
        </w:rPr>
      </w:pPr>
      <w:r w:rsidRPr="0032244C">
        <w:rPr>
          <w:rFonts w:asciiTheme="majorEastAsia" w:eastAsiaTheme="majorEastAsia" w:hAnsiTheme="majorEastAsia" w:hint="eastAsia"/>
        </w:rPr>
        <w:t>（４）</w:t>
      </w:r>
      <w:r w:rsidR="005A01F0" w:rsidRPr="0032244C">
        <w:rPr>
          <w:rFonts w:asciiTheme="majorEastAsia" w:eastAsiaTheme="majorEastAsia" w:hAnsiTheme="majorEastAsia" w:hint="eastAsia"/>
        </w:rPr>
        <w:t>その他</w:t>
      </w:r>
    </w:p>
    <w:p w14:paraId="498E08BD" w14:textId="2D994C8C" w:rsidR="00052884" w:rsidRDefault="005A01F0" w:rsidP="00200068">
      <w:pPr>
        <w:ind w:leftChars="472" w:left="991"/>
        <w:rPr>
          <w:rFonts w:asciiTheme="majorEastAsia" w:eastAsiaTheme="majorEastAsia" w:hAnsiTheme="majorEastAsia"/>
        </w:rPr>
      </w:pPr>
      <w:r w:rsidRPr="0032244C">
        <w:rPr>
          <w:rFonts w:asciiTheme="majorEastAsia" w:eastAsiaTheme="majorEastAsia" w:hAnsiTheme="majorEastAsia" w:hint="eastAsia"/>
        </w:rPr>
        <w:t>実習中ハラスメントを受けた場合は</w:t>
      </w:r>
      <w:r w:rsidR="00BE59D6" w:rsidRPr="0032244C">
        <w:rPr>
          <w:rFonts w:asciiTheme="majorEastAsia" w:eastAsiaTheme="majorEastAsia" w:hAnsiTheme="majorEastAsia" w:hint="eastAsia"/>
        </w:rPr>
        <w:t>、</w:t>
      </w:r>
      <w:r w:rsidRPr="0032244C">
        <w:rPr>
          <w:rFonts w:asciiTheme="majorEastAsia" w:eastAsiaTheme="majorEastAsia" w:hAnsiTheme="majorEastAsia" w:hint="eastAsia"/>
        </w:rPr>
        <w:t>研修責任者または事務局に申し出る</w:t>
      </w:r>
      <w:r w:rsidR="00BE59D6" w:rsidRPr="0032244C">
        <w:rPr>
          <w:rFonts w:asciiTheme="majorEastAsia" w:eastAsiaTheme="majorEastAsia" w:hAnsiTheme="majorEastAsia" w:hint="eastAsia"/>
        </w:rPr>
        <w:t>。その他に</w:t>
      </w:r>
      <w:r w:rsidR="00403137">
        <w:rPr>
          <w:rFonts w:asciiTheme="majorEastAsia" w:eastAsiaTheme="majorEastAsia" w:hAnsiTheme="majorEastAsia" w:hint="eastAsia"/>
        </w:rPr>
        <w:t>岩</w:t>
      </w:r>
      <w:r w:rsidR="00403137">
        <w:rPr>
          <w:rFonts w:asciiTheme="majorEastAsia" w:eastAsiaTheme="majorEastAsia" w:hAnsiTheme="majorEastAsia" w:hint="eastAsia"/>
        </w:rPr>
        <w:lastRenderedPageBreak/>
        <w:t>国</w:t>
      </w:r>
      <w:r w:rsidR="00BE59D6" w:rsidRPr="0032244C">
        <w:rPr>
          <w:rFonts w:asciiTheme="majorEastAsia" w:eastAsiaTheme="majorEastAsia" w:hAnsiTheme="majorEastAsia" w:hint="eastAsia"/>
        </w:rPr>
        <w:t>医療センターハラスメント相談窓口（</w:t>
      </w:r>
      <w:r w:rsidR="00403137">
        <w:rPr>
          <w:rFonts w:asciiTheme="majorEastAsia" w:eastAsiaTheme="majorEastAsia" w:hAnsiTheme="majorEastAsia" w:hint="eastAsia"/>
        </w:rPr>
        <w:t>管理課長等</w:t>
      </w:r>
      <w:r w:rsidR="00BE59D6" w:rsidRPr="0032244C">
        <w:rPr>
          <w:rFonts w:asciiTheme="majorEastAsia" w:eastAsiaTheme="majorEastAsia" w:hAnsiTheme="majorEastAsia" w:hint="eastAsia"/>
        </w:rPr>
        <w:t>）にも相談できる</w:t>
      </w:r>
    </w:p>
    <w:p w14:paraId="602B91D4" w14:textId="77777777" w:rsidR="008300CD" w:rsidRPr="0032244C" w:rsidRDefault="008300CD" w:rsidP="00200068">
      <w:pPr>
        <w:ind w:leftChars="472" w:left="991"/>
        <w:rPr>
          <w:rFonts w:asciiTheme="majorEastAsia" w:eastAsiaTheme="majorEastAsia" w:hAnsiTheme="majorEastAsia"/>
          <w:szCs w:val="32"/>
        </w:rPr>
      </w:pPr>
    </w:p>
    <w:p w14:paraId="498E08BE" w14:textId="77777777" w:rsidR="00052884" w:rsidRPr="0032244C" w:rsidRDefault="0086369E" w:rsidP="00052884">
      <w:pPr>
        <w:ind w:leftChars="135" w:left="283"/>
        <w:rPr>
          <w:rFonts w:asciiTheme="majorEastAsia" w:eastAsiaTheme="majorEastAsia" w:hAnsiTheme="majorEastAsia"/>
          <w:szCs w:val="21"/>
        </w:rPr>
      </w:pPr>
      <w:r w:rsidRPr="0032244C">
        <w:rPr>
          <w:rFonts w:asciiTheme="majorEastAsia" w:eastAsiaTheme="majorEastAsia" w:hAnsiTheme="majorEastAsia" w:hint="eastAsia"/>
          <w:szCs w:val="21"/>
        </w:rPr>
        <w:t>３</w:t>
      </w:r>
      <w:r w:rsidR="00052884" w:rsidRPr="0032244C">
        <w:rPr>
          <w:rFonts w:asciiTheme="majorEastAsia" w:eastAsiaTheme="majorEastAsia" w:hAnsiTheme="majorEastAsia" w:hint="eastAsia"/>
          <w:szCs w:val="21"/>
        </w:rPr>
        <w:t>）その他</w:t>
      </w:r>
    </w:p>
    <w:p w14:paraId="498E08BF" w14:textId="31425824" w:rsidR="00D936FF" w:rsidRDefault="00796B4C" w:rsidP="00F21570">
      <w:pPr>
        <w:ind w:leftChars="337" w:left="708"/>
        <w:rPr>
          <w:rFonts w:asciiTheme="majorEastAsia" w:eastAsiaTheme="majorEastAsia" w:hAnsiTheme="majorEastAsia"/>
          <w:szCs w:val="21"/>
        </w:rPr>
      </w:pPr>
      <w:r w:rsidRPr="0032244C">
        <w:rPr>
          <w:rFonts w:asciiTheme="majorEastAsia" w:eastAsiaTheme="majorEastAsia" w:hAnsiTheme="majorEastAsia" w:hint="eastAsia"/>
          <w:szCs w:val="21"/>
        </w:rPr>
        <w:t>受講生証は</w:t>
      </w:r>
      <w:r w:rsidR="00E246AB" w:rsidRPr="0032244C">
        <w:rPr>
          <w:rFonts w:asciiTheme="majorEastAsia" w:eastAsiaTheme="majorEastAsia" w:hAnsiTheme="majorEastAsia" w:hint="eastAsia"/>
          <w:szCs w:val="21"/>
        </w:rPr>
        <w:t>必ず携帯する</w:t>
      </w:r>
    </w:p>
    <w:p w14:paraId="796010F4" w14:textId="77777777" w:rsidR="008300CD" w:rsidRPr="0032244C" w:rsidRDefault="008300CD" w:rsidP="00F21570">
      <w:pPr>
        <w:ind w:leftChars="337" w:left="708"/>
        <w:rPr>
          <w:rFonts w:asciiTheme="majorEastAsia" w:eastAsiaTheme="majorEastAsia" w:hAnsiTheme="majorEastAsia"/>
          <w:szCs w:val="21"/>
        </w:rPr>
      </w:pPr>
    </w:p>
    <w:p w14:paraId="498E08C0" w14:textId="77777777" w:rsidR="00D54741" w:rsidRPr="0032244C" w:rsidRDefault="00D113E5" w:rsidP="00D54741">
      <w:pPr>
        <w:jc w:val="left"/>
        <w:rPr>
          <w:rFonts w:asciiTheme="majorEastAsia" w:eastAsiaTheme="majorEastAsia" w:hAnsiTheme="majorEastAsia"/>
          <w:b/>
          <w:sz w:val="24"/>
          <w:szCs w:val="32"/>
        </w:rPr>
      </w:pPr>
      <w:r w:rsidRPr="0032244C">
        <w:rPr>
          <w:rFonts w:asciiTheme="majorEastAsia" w:eastAsiaTheme="majorEastAsia" w:hAnsiTheme="majorEastAsia" w:hint="eastAsia"/>
          <w:b/>
          <w:sz w:val="24"/>
          <w:szCs w:val="32"/>
        </w:rPr>
        <w:t>5</w:t>
      </w:r>
      <w:r w:rsidR="00D936FF" w:rsidRPr="0032244C">
        <w:rPr>
          <w:rFonts w:asciiTheme="majorEastAsia" w:eastAsiaTheme="majorEastAsia" w:hAnsiTheme="majorEastAsia" w:hint="eastAsia"/>
          <w:b/>
          <w:sz w:val="24"/>
          <w:szCs w:val="32"/>
        </w:rPr>
        <w:t>．追実習・再実習</w:t>
      </w:r>
    </w:p>
    <w:p w14:paraId="498E08C1" w14:textId="77777777" w:rsidR="00D936FF" w:rsidRPr="0032244C" w:rsidRDefault="00D936FF" w:rsidP="00D936FF">
      <w:pPr>
        <w:ind w:leftChars="167" w:left="918" w:hangingChars="270" w:hanging="567"/>
        <w:rPr>
          <w:rFonts w:asciiTheme="majorEastAsia" w:eastAsiaTheme="majorEastAsia" w:hAnsiTheme="majorEastAsia"/>
        </w:rPr>
      </w:pPr>
      <w:r w:rsidRPr="0032244C">
        <w:rPr>
          <w:rFonts w:asciiTheme="majorEastAsia" w:eastAsiaTheme="majorEastAsia" w:hAnsiTheme="majorEastAsia" w:hint="eastAsia"/>
        </w:rPr>
        <w:t>（１）追実習とは、病気その他の</w:t>
      </w:r>
      <w:r w:rsidR="00D54741" w:rsidRPr="0032244C">
        <w:rPr>
          <w:rFonts w:asciiTheme="majorEastAsia" w:eastAsiaTheme="majorEastAsia" w:hAnsiTheme="majorEastAsia" w:hint="eastAsia"/>
        </w:rPr>
        <w:t>やむを得ない理由で実習時間が</w:t>
      </w:r>
      <w:r w:rsidR="00021F7B" w:rsidRPr="0032244C">
        <w:rPr>
          <w:rFonts w:asciiTheme="majorEastAsia" w:eastAsiaTheme="majorEastAsia" w:hAnsiTheme="majorEastAsia" w:hint="eastAsia"/>
        </w:rPr>
        <w:t>不足し</w:t>
      </w:r>
      <w:r w:rsidR="00D54741" w:rsidRPr="0032244C">
        <w:rPr>
          <w:rFonts w:asciiTheme="majorEastAsia" w:eastAsiaTheme="majorEastAsia" w:hAnsiTheme="majorEastAsia" w:hint="eastAsia"/>
        </w:rPr>
        <w:t>た者</w:t>
      </w:r>
      <w:r w:rsidRPr="0032244C">
        <w:rPr>
          <w:rFonts w:asciiTheme="majorEastAsia" w:eastAsiaTheme="majorEastAsia" w:hAnsiTheme="majorEastAsia" w:hint="eastAsia"/>
        </w:rPr>
        <w:t>、</w:t>
      </w:r>
      <w:r w:rsidR="00D54741" w:rsidRPr="0032244C">
        <w:rPr>
          <w:rFonts w:asciiTheme="majorEastAsia" w:eastAsiaTheme="majorEastAsia" w:hAnsiTheme="majorEastAsia" w:hint="eastAsia"/>
        </w:rPr>
        <w:t>あるいは</w:t>
      </w:r>
      <w:r w:rsidRPr="0032244C">
        <w:rPr>
          <w:rFonts w:asciiTheme="majorEastAsia" w:eastAsiaTheme="majorEastAsia" w:hAnsiTheme="majorEastAsia" w:hint="eastAsia"/>
        </w:rPr>
        <w:t>経験すべき症例数を</w:t>
      </w:r>
      <w:r w:rsidR="00D54741" w:rsidRPr="0032244C">
        <w:rPr>
          <w:rFonts w:asciiTheme="majorEastAsia" w:eastAsiaTheme="majorEastAsia" w:hAnsiTheme="majorEastAsia" w:hint="eastAsia"/>
        </w:rPr>
        <w:t>期間内に</w:t>
      </w:r>
      <w:r w:rsidR="00F21570" w:rsidRPr="0032244C">
        <w:rPr>
          <w:rFonts w:asciiTheme="majorEastAsia" w:eastAsiaTheme="majorEastAsia" w:hAnsiTheme="majorEastAsia" w:hint="eastAsia"/>
        </w:rPr>
        <w:t>満たすことができなかった者に対して行う実習を指す</w:t>
      </w:r>
    </w:p>
    <w:p w14:paraId="498E08C2" w14:textId="77777777" w:rsidR="00D936FF" w:rsidRPr="0032244C" w:rsidRDefault="00EA4718" w:rsidP="00D936FF">
      <w:pPr>
        <w:ind w:leftChars="167" w:left="918" w:hangingChars="270" w:hanging="567"/>
        <w:rPr>
          <w:rFonts w:asciiTheme="majorEastAsia" w:eastAsiaTheme="majorEastAsia" w:hAnsiTheme="majorEastAsia"/>
        </w:rPr>
      </w:pPr>
      <w:r w:rsidRPr="0032244C">
        <w:rPr>
          <w:rFonts w:asciiTheme="majorEastAsia" w:eastAsiaTheme="majorEastAsia" w:hAnsiTheme="majorEastAsia" w:hint="eastAsia"/>
        </w:rPr>
        <w:t>（２）再実習とは、実習評価の不合格者に対して行う実習で</w:t>
      </w:r>
      <w:r w:rsidR="00F527FB" w:rsidRPr="0032244C">
        <w:rPr>
          <w:rFonts w:asciiTheme="majorEastAsia" w:eastAsiaTheme="majorEastAsia" w:hAnsiTheme="majorEastAsia" w:hint="eastAsia"/>
        </w:rPr>
        <w:t>ある</w:t>
      </w:r>
    </w:p>
    <w:p w14:paraId="498E08C3" w14:textId="77777777" w:rsidR="00E51C8A" w:rsidRPr="0032244C" w:rsidRDefault="00F21570" w:rsidP="001810A0">
      <w:pPr>
        <w:ind w:leftChars="167" w:left="918" w:hangingChars="270" w:hanging="567"/>
        <w:rPr>
          <w:rFonts w:asciiTheme="majorEastAsia" w:eastAsiaTheme="majorEastAsia" w:hAnsiTheme="majorEastAsia"/>
        </w:rPr>
      </w:pPr>
      <w:r w:rsidRPr="0032244C">
        <w:rPr>
          <w:rFonts w:asciiTheme="majorEastAsia" w:eastAsiaTheme="majorEastAsia" w:hAnsiTheme="majorEastAsia" w:hint="eastAsia"/>
        </w:rPr>
        <w:t>（３）追実習・再実習の対象者は、指導者と日程の調整を行うこと</w:t>
      </w:r>
    </w:p>
    <w:p w14:paraId="498E08C4" w14:textId="77777777" w:rsidR="003D0649" w:rsidRPr="0032244C" w:rsidRDefault="003D0649" w:rsidP="003D0649">
      <w:pPr>
        <w:jc w:val="left"/>
        <w:rPr>
          <w:rFonts w:asciiTheme="majorEastAsia" w:eastAsiaTheme="majorEastAsia" w:hAnsiTheme="majorEastAsia"/>
          <w:szCs w:val="32"/>
        </w:rPr>
      </w:pPr>
    </w:p>
    <w:p w14:paraId="498E08C5" w14:textId="77777777" w:rsidR="00621EE7" w:rsidRPr="0032244C" w:rsidRDefault="00D113E5" w:rsidP="00052884">
      <w:pPr>
        <w:rPr>
          <w:rFonts w:asciiTheme="majorEastAsia" w:eastAsiaTheme="majorEastAsia" w:hAnsiTheme="majorEastAsia"/>
          <w:b/>
          <w:sz w:val="24"/>
          <w:szCs w:val="24"/>
        </w:rPr>
      </w:pPr>
      <w:r w:rsidRPr="0032244C">
        <w:rPr>
          <w:rFonts w:asciiTheme="majorEastAsia" w:eastAsiaTheme="majorEastAsia" w:hAnsiTheme="majorEastAsia" w:hint="eastAsia"/>
          <w:b/>
          <w:sz w:val="24"/>
          <w:szCs w:val="24"/>
        </w:rPr>
        <w:t>6</w:t>
      </w:r>
      <w:r w:rsidR="00992DDF" w:rsidRPr="0032244C">
        <w:rPr>
          <w:rFonts w:asciiTheme="majorEastAsia" w:eastAsiaTheme="majorEastAsia" w:hAnsiTheme="majorEastAsia" w:hint="eastAsia"/>
          <w:b/>
          <w:sz w:val="24"/>
          <w:szCs w:val="24"/>
        </w:rPr>
        <w:t>．</w:t>
      </w:r>
      <w:r w:rsidR="00052884" w:rsidRPr="0032244C">
        <w:rPr>
          <w:rFonts w:asciiTheme="majorEastAsia" w:eastAsiaTheme="majorEastAsia" w:hAnsiTheme="majorEastAsia" w:hint="eastAsia"/>
          <w:b/>
          <w:sz w:val="24"/>
          <w:szCs w:val="24"/>
        </w:rPr>
        <w:t>実習に係る緊急時の対応</w:t>
      </w:r>
    </w:p>
    <w:p w14:paraId="498E08C6" w14:textId="77777777" w:rsidR="00E73B7F" w:rsidRDefault="00E73B7F" w:rsidP="00F527FB">
      <w:pPr>
        <w:ind w:leftChars="202" w:left="424" w:firstLineChars="100" w:firstLine="210"/>
        <w:rPr>
          <w:rFonts w:asciiTheme="majorEastAsia" w:eastAsiaTheme="majorEastAsia" w:hAnsiTheme="majorEastAsia"/>
          <w:szCs w:val="21"/>
        </w:rPr>
      </w:pPr>
      <w:r w:rsidRPr="0032244C">
        <w:rPr>
          <w:rFonts w:asciiTheme="majorEastAsia" w:eastAsiaTheme="majorEastAsia" w:hAnsiTheme="majorEastAsia" w:hint="eastAsia"/>
          <w:szCs w:val="21"/>
        </w:rPr>
        <w:t>受講生は、区分別科目実習前に実習に係る緊急時の対応についてオリエ</w:t>
      </w:r>
      <w:r w:rsidR="00F21570" w:rsidRPr="0032244C">
        <w:rPr>
          <w:rFonts w:asciiTheme="majorEastAsia" w:eastAsiaTheme="majorEastAsia" w:hAnsiTheme="majorEastAsia" w:hint="eastAsia"/>
          <w:szCs w:val="21"/>
        </w:rPr>
        <w:t>ンテーションを受け、緊急時の対応を理解したうえで実習に臨むこと</w:t>
      </w:r>
    </w:p>
    <w:p w14:paraId="00244337" w14:textId="77777777" w:rsidR="008300CD" w:rsidRPr="0032244C" w:rsidRDefault="008300CD" w:rsidP="00F527FB">
      <w:pPr>
        <w:ind w:leftChars="202" w:left="424" w:firstLineChars="100" w:firstLine="210"/>
        <w:rPr>
          <w:rFonts w:asciiTheme="majorEastAsia" w:eastAsiaTheme="majorEastAsia" w:hAnsiTheme="majorEastAsia"/>
          <w:szCs w:val="21"/>
        </w:rPr>
      </w:pPr>
    </w:p>
    <w:p w14:paraId="498E08C7" w14:textId="77777777" w:rsidR="00E73B7F" w:rsidRPr="0032244C" w:rsidRDefault="00E73B7F" w:rsidP="00E73B7F">
      <w:pPr>
        <w:ind w:leftChars="135" w:left="283"/>
        <w:rPr>
          <w:rFonts w:asciiTheme="majorEastAsia" w:eastAsiaTheme="majorEastAsia" w:hAnsiTheme="majorEastAsia"/>
          <w:szCs w:val="21"/>
        </w:rPr>
      </w:pPr>
      <w:r w:rsidRPr="0032244C">
        <w:rPr>
          <w:rFonts w:asciiTheme="majorEastAsia" w:eastAsiaTheme="majorEastAsia" w:hAnsiTheme="majorEastAsia" w:hint="eastAsia"/>
          <w:szCs w:val="21"/>
        </w:rPr>
        <w:t>１）医療事故発生時の対応</w:t>
      </w:r>
    </w:p>
    <w:p w14:paraId="498E08C8" w14:textId="34BFDE08" w:rsidR="00E73B7F" w:rsidRPr="0032244C" w:rsidRDefault="00E73B7F" w:rsidP="00E73B7F">
      <w:pPr>
        <w:ind w:leftChars="202" w:left="966" w:hangingChars="258" w:hanging="542"/>
        <w:rPr>
          <w:rFonts w:asciiTheme="majorEastAsia" w:eastAsiaTheme="majorEastAsia" w:hAnsiTheme="majorEastAsia"/>
          <w:szCs w:val="21"/>
        </w:rPr>
      </w:pPr>
      <w:r w:rsidRPr="0032244C">
        <w:rPr>
          <w:rFonts w:asciiTheme="majorEastAsia" w:eastAsiaTheme="majorEastAsia" w:hAnsiTheme="majorEastAsia" w:hint="eastAsia"/>
          <w:szCs w:val="21"/>
        </w:rPr>
        <w:t>（１）医療事故発生時は、</w:t>
      </w:r>
      <w:r w:rsidR="00403137">
        <w:rPr>
          <w:rFonts w:asciiTheme="majorEastAsia" w:eastAsiaTheme="majorEastAsia" w:hAnsiTheme="majorEastAsia" w:hint="eastAsia"/>
          <w:szCs w:val="21"/>
        </w:rPr>
        <w:t>岩国</w:t>
      </w:r>
      <w:r w:rsidR="00D73D8B" w:rsidRPr="0032244C">
        <w:rPr>
          <w:rFonts w:asciiTheme="majorEastAsia" w:eastAsiaTheme="majorEastAsia" w:hAnsiTheme="majorEastAsia" w:hint="eastAsia"/>
          <w:szCs w:val="21"/>
        </w:rPr>
        <w:t>医療センター</w:t>
      </w:r>
      <w:r w:rsidR="00F21570" w:rsidRPr="0032244C">
        <w:rPr>
          <w:rFonts w:asciiTheme="majorEastAsia" w:eastAsiaTheme="majorEastAsia" w:hAnsiTheme="majorEastAsia" w:hint="eastAsia"/>
          <w:szCs w:val="21"/>
        </w:rPr>
        <w:t>医療安全管理</w:t>
      </w:r>
      <w:r w:rsidR="00D73D8B" w:rsidRPr="0032244C">
        <w:rPr>
          <w:rFonts w:asciiTheme="majorEastAsia" w:eastAsiaTheme="majorEastAsia" w:hAnsiTheme="majorEastAsia" w:hint="eastAsia"/>
          <w:szCs w:val="21"/>
        </w:rPr>
        <w:t>マニュアル</w:t>
      </w:r>
      <w:r w:rsidR="00F21570" w:rsidRPr="0032244C">
        <w:rPr>
          <w:rFonts w:asciiTheme="majorEastAsia" w:eastAsiaTheme="majorEastAsia" w:hAnsiTheme="majorEastAsia" w:hint="eastAsia"/>
          <w:szCs w:val="21"/>
        </w:rPr>
        <w:t>（以下、「</w:t>
      </w:r>
      <w:r w:rsidR="00D73D8B" w:rsidRPr="0032244C">
        <w:rPr>
          <w:rFonts w:asciiTheme="majorEastAsia" w:eastAsiaTheme="majorEastAsia" w:hAnsiTheme="majorEastAsia" w:hint="eastAsia"/>
          <w:szCs w:val="21"/>
        </w:rPr>
        <w:t>マニュアル</w:t>
      </w:r>
      <w:r w:rsidR="00F21570" w:rsidRPr="0032244C">
        <w:rPr>
          <w:rFonts w:asciiTheme="majorEastAsia" w:eastAsiaTheme="majorEastAsia" w:hAnsiTheme="majorEastAsia" w:hint="eastAsia"/>
          <w:szCs w:val="21"/>
        </w:rPr>
        <w:t>」という</w:t>
      </w:r>
      <w:r w:rsidRPr="0032244C">
        <w:rPr>
          <w:rFonts w:asciiTheme="majorEastAsia" w:eastAsiaTheme="majorEastAsia" w:hAnsiTheme="majorEastAsia" w:hint="eastAsia"/>
          <w:szCs w:val="21"/>
        </w:rPr>
        <w:t>）内「</w:t>
      </w:r>
      <w:r w:rsidR="00D73D8B" w:rsidRPr="0032244C">
        <w:rPr>
          <w:rFonts w:asciiTheme="majorEastAsia" w:eastAsiaTheme="majorEastAsia" w:hAnsiTheme="majorEastAsia" w:hint="eastAsia"/>
          <w:kern w:val="0"/>
          <w:szCs w:val="21"/>
        </w:rPr>
        <w:t>医療事故発生時の対応</w:t>
      </w:r>
      <w:r w:rsidR="00796B4C" w:rsidRPr="0032244C">
        <w:rPr>
          <w:rFonts w:asciiTheme="majorEastAsia" w:eastAsiaTheme="majorEastAsia" w:hAnsiTheme="majorEastAsia" w:hint="eastAsia"/>
          <w:kern w:val="0"/>
          <w:szCs w:val="21"/>
        </w:rPr>
        <w:t>」</w:t>
      </w:r>
      <w:r w:rsidR="00F21570" w:rsidRPr="0032244C">
        <w:rPr>
          <w:rFonts w:asciiTheme="majorEastAsia" w:eastAsiaTheme="majorEastAsia" w:hAnsiTheme="majorEastAsia" w:hint="eastAsia"/>
          <w:szCs w:val="21"/>
        </w:rPr>
        <w:t>に準じて対応する</w:t>
      </w:r>
    </w:p>
    <w:p w14:paraId="498E08C9" w14:textId="77777777" w:rsidR="00E73B7F" w:rsidRPr="0032244C" w:rsidRDefault="00E73B7F" w:rsidP="00E73B7F">
      <w:pPr>
        <w:ind w:leftChars="202" w:left="966" w:hangingChars="258" w:hanging="542"/>
        <w:rPr>
          <w:rFonts w:asciiTheme="majorEastAsia" w:eastAsiaTheme="majorEastAsia" w:hAnsiTheme="majorEastAsia"/>
          <w:szCs w:val="21"/>
        </w:rPr>
      </w:pPr>
      <w:r w:rsidRPr="0032244C">
        <w:rPr>
          <w:rFonts w:asciiTheme="majorEastAsia" w:eastAsiaTheme="majorEastAsia" w:hAnsiTheme="majorEastAsia" w:hint="eastAsia"/>
          <w:szCs w:val="21"/>
        </w:rPr>
        <w:t>（２）最終的な責任の所在は担</w:t>
      </w:r>
      <w:r w:rsidR="00F21570" w:rsidRPr="0032244C">
        <w:rPr>
          <w:rFonts w:asciiTheme="majorEastAsia" w:eastAsiaTheme="majorEastAsia" w:hAnsiTheme="majorEastAsia" w:hint="eastAsia"/>
          <w:szCs w:val="21"/>
        </w:rPr>
        <w:t>当医師となるが、実習指導者及び受講生もその一端を担うこととなる</w:t>
      </w:r>
    </w:p>
    <w:p w14:paraId="498E08CA" w14:textId="77777777" w:rsidR="00E73B7F" w:rsidRPr="0032244C" w:rsidRDefault="00E73B7F" w:rsidP="00E73B7F">
      <w:pPr>
        <w:ind w:leftChars="202" w:left="966" w:hangingChars="258" w:hanging="542"/>
        <w:rPr>
          <w:rFonts w:asciiTheme="majorEastAsia" w:eastAsiaTheme="majorEastAsia" w:hAnsiTheme="majorEastAsia"/>
          <w:szCs w:val="21"/>
        </w:rPr>
      </w:pPr>
      <w:r w:rsidRPr="0032244C">
        <w:rPr>
          <w:rFonts w:asciiTheme="majorEastAsia" w:eastAsiaTheme="majorEastAsia" w:hAnsiTheme="majorEastAsia" w:hint="eastAsia"/>
          <w:szCs w:val="21"/>
        </w:rPr>
        <w:t>（３）実習を行っている最中に患者に対し不利益を生じさせた場合、あるいは受講生が何ら</w:t>
      </w:r>
      <w:r w:rsidR="00F21570" w:rsidRPr="0032244C">
        <w:rPr>
          <w:rFonts w:asciiTheme="majorEastAsia" w:eastAsiaTheme="majorEastAsia" w:hAnsiTheme="majorEastAsia" w:hint="eastAsia"/>
          <w:szCs w:val="21"/>
        </w:rPr>
        <w:t>かの不利益を被った場合は、実習を担当している指導者まで連絡する</w:t>
      </w:r>
    </w:p>
    <w:p w14:paraId="498E08CB" w14:textId="77777777" w:rsidR="00E73B7F" w:rsidRDefault="00E73B7F" w:rsidP="00E73B7F">
      <w:pPr>
        <w:ind w:leftChars="202" w:left="966" w:hangingChars="258" w:hanging="542"/>
        <w:rPr>
          <w:rFonts w:asciiTheme="majorEastAsia" w:eastAsiaTheme="majorEastAsia" w:hAnsiTheme="majorEastAsia"/>
          <w:kern w:val="0"/>
          <w:szCs w:val="21"/>
        </w:rPr>
      </w:pPr>
      <w:r w:rsidRPr="0032244C">
        <w:rPr>
          <w:rFonts w:asciiTheme="majorEastAsia" w:eastAsiaTheme="majorEastAsia" w:hAnsiTheme="majorEastAsia" w:hint="eastAsia"/>
          <w:szCs w:val="21"/>
        </w:rPr>
        <w:t>（</w:t>
      </w:r>
      <w:r w:rsidR="00796B4C" w:rsidRPr="0032244C">
        <w:rPr>
          <w:rFonts w:asciiTheme="majorEastAsia" w:eastAsiaTheme="majorEastAsia" w:hAnsiTheme="majorEastAsia" w:hint="eastAsia"/>
          <w:szCs w:val="21"/>
        </w:rPr>
        <w:t>４）連絡を受けた指導者は、速やかに</w:t>
      </w:r>
      <w:r w:rsidR="009249DD" w:rsidRPr="0032244C">
        <w:rPr>
          <w:rFonts w:asciiTheme="majorEastAsia" w:eastAsiaTheme="majorEastAsia" w:hAnsiTheme="majorEastAsia" w:hint="eastAsia"/>
          <w:szCs w:val="21"/>
        </w:rPr>
        <w:t>受講生</w:t>
      </w:r>
      <w:r w:rsidR="00796B4C" w:rsidRPr="0032244C">
        <w:rPr>
          <w:rFonts w:asciiTheme="majorEastAsia" w:eastAsiaTheme="majorEastAsia" w:hAnsiTheme="majorEastAsia" w:hint="eastAsia"/>
          <w:szCs w:val="21"/>
        </w:rPr>
        <w:t>のもとへ急行し、</w:t>
      </w:r>
      <w:r w:rsidR="00D73D8B" w:rsidRPr="0032244C">
        <w:rPr>
          <w:rFonts w:asciiTheme="majorEastAsia" w:eastAsiaTheme="majorEastAsia" w:hAnsiTheme="majorEastAsia" w:hint="eastAsia"/>
          <w:szCs w:val="21"/>
        </w:rPr>
        <w:t>マニュアル</w:t>
      </w:r>
      <w:r w:rsidR="00796B4C" w:rsidRPr="0032244C">
        <w:rPr>
          <w:rFonts w:asciiTheme="majorEastAsia" w:eastAsiaTheme="majorEastAsia" w:hAnsiTheme="majorEastAsia" w:hint="eastAsia"/>
          <w:szCs w:val="21"/>
        </w:rPr>
        <w:t>内「</w:t>
      </w:r>
      <w:r w:rsidR="00D73D8B" w:rsidRPr="0032244C">
        <w:rPr>
          <w:rFonts w:asciiTheme="majorEastAsia" w:eastAsiaTheme="majorEastAsia" w:hAnsiTheme="majorEastAsia" w:hint="eastAsia"/>
          <w:kern w:val="0"/>
          <w:szCs w:val="21"/>
        </w:rPr>
        <w:t>医療事故発生時の対応」</w:t>
      </w:r>
      <w:r w:rsidRPr="0032244C">
        <w:rPr>
          <w:rFonts w:asciiTheme="majorEastAsia" w:eastAsiaTheme="majorEastAsia" w:hAnsiTheme="majorEastAsia" w:hint="eastAsia"/>
          <w:kern w:val="0"/>
          <w:szCs w:val="21"/>
        </w:rPr>
        <w:t>に準じて対応を行う</w:t>
      </w:r>
    </w:p>
    <w:p w14:paraId="6A2ADC4C" w14:textId="77777777" w:rsidR="008300CD" w:rsidRPr="0032244C" w:rsidRDefault="008300CD" w:rsidP="00E73B7F">
      <w:pPr>
        <w:ind w:leftChars="202" w:left="966" w:hangingChars="258" w:hanging="542"/>
        <w:rPr>
          <w:rFonts w:asciiTheme="majorEastAsia" w:eastAsiaTheme="majorEastAsia" w:hAnsiTheme="majorEastAsia"/>
          <w:szCs w:val="21"/>
        </w:rPr>
      </w:pPr>
    </w:p>
    <w:p w14:paraId="498E08CC" w14:textId="77777777" w:rsidR="00E73B7F" w:rsidRPr="0032244C" w:rsidRDefault="00E73B7F" w:rsidP="00E73B7F">
      <w:pPr>
        <w:ind w:leftChars="135" w:left="283"/>
        <w:rPr>
          <w:rFonts w:asciiTheme="majorEastAsia" w:eastAsiaTheme="majorEastAsia" w:hAnsiTheme="majorEastAsia"/>
          <w:szCs w:val="21"/>
        </w:rPr>
      </w:pPr>
      <w:r w:rsidRPr="0032244C">
        <w:rPr>
          <w:rFonts w:asciiTheme="majorEastAsia" w:eastAsiaTheme="majorEastAsia" w:hAnsiTheme="majorEastAsia" w:hint="eastAsia"/>
          <w:szCs w:val="21"/>
        </w:rPr>
        <w:t>２）インシデント・アクシデント発生時の対応</w:t>
      </w:r>
    </w:p>
    <w:p w14:paraId="498E08CD" w14:textId="707CF466" w:rsidR="00E73B7F" w:rsidRDefault="00E73B7F" w:rsidP="00B6131D">
      <w:pPr>
        <w:ind w:leftChars="202" w:left="966" w:hangingChars="258" w:hanging="542"/>
        <w:rPr>
          <w:rFonts w:asciiTheme="majorEastAsia" w:eastAsiaTheme="majorEastAsia" w:hAnsiTheme="majorEastAsia"/>
          <w:szCs w:val="21"/>
        </w:rPr>
      </w:pPr>
      <w:r w:rsidRPr="0032244C">
        <w:rPr>
          <w:rFonts w:asciiTheme="majorEastAsia" w:eastAsiaTheme="majorEastAsia" w:hAnsiTheme="majorEastAsia" w:hint="eastAsia"/>
          <w:szCs w:val="21"/>
        </w:rPr>
        <w:t>（１）インシデント・アクシデント発生時は、</w:t>
      </w:r>
      <w:r w:rsidR="00D73D8B" w:rsidRPr="0032244C">
        <w:rPr>
          <w:rFonts w:asciiTheme="majorEastAsia" w:eastAsiaTheme="majorEastAsia" w:hAnsiTheme="majorEastAsia" w:hint="eastAsia"/>
          <w:szCs w:val="21"/>
        </w:rPr>
        <w:t>マニュアル</w:t>
      </w:r>
      <w:r w:rsidRPr="0032244C">
        <w:rPr>
          <w:rFonts w:asciiTheme="majorEastAsia" w:eastAsiaTheme="majorEastAsia" w:hAnsiTheme="majorEastAsia" w:hint="eastAsia"/>
          <w:szCs w:val="21"/>
        </w:rPr>
        <w:t>内「</w:t>
      </w:r>
      <w:r w:rsidR="001810A0" w:rsidRPr="0032244C">
        <w:rPr>
          <w:rFonts w:asciiTheme="majorEastAsia" w:eastAsiaTheme="majorEastAsia" w:hAnsiTheme="majorEastAsia" w:hint="eastAsia"/>
          <w:kern w:val="0"/>
          <w:szCs w:val="21"/>
        </w:rPr>
        <w:t>医療事故発生時の対応</w:t>
      </w:r>
      <w:r w:rsidR="00F21570" w:rsidRPr="0032244C">
        <w:rPr>
          <w:rFonts w:asciiTheme="majorEastAsia" w:eastAsiaTheme="majorEastAsia" w:hAnsiTheme="majorEastAsia" w:hint="eastAsia"/>
          <w:szCs w:val="21"/>
        </w:rPr>
        <w:t>」に準じて対応する</w:t>
      </w:r>
    </w:p>
    <w:p w14:paraId="36285016" w14:textId="77777777" w:rsidR="008300CD" w:rsidRPr="0032244C" w:rsidRDefault="008300CD" w:rsidP="00B6131D">
      <w:pPr>
        <w:ind w:leftChars="202" w:left="966" w:hangingChars="258" w:hanging="542"/>
        <w:rPr>
          <w:rFonts w:asciiTheme="majorEastAsia" w:eastAsiaTheme="majorEastAsia" w:hAnsiTheme="majorEastAsia"/>
          <w:szCs w:val="21"/>
        </w:rPr>
      </w:pPr>
    </w:p>
    <w:p w14:paraId="498E08CE" w14:textId="77777777" w:rsidR="00E73B7F" w:rsidRPr="0032244C" w:rsidRDefault="00E73B7F" w:rsidP="00E73B7F">
      <w:pPr>
        <w:ind w:leftChars="135" w:left="283"/>
        <w:rPr>
          <w:rFonts w:asciiTheme="majorEastAsia" w:eastAsiaTheme="majorEastAsia" w:hAnsiTheme="majorEastAsia"/>
          <w:szCs w:val="21"/>
        </w:rPr>
      </w:pPr>
      <w:r w:rsidRPr="0032244C">
        <w:rPr>
          <w:rFonts w:asciiTheme="majorEastAsia" w:eastAsiaTheme="majorEastAsia" w:hAnsiTheme="majorEastAsia" w:hint="eastAsia"/>
          <w:szCs w:val="21"/>
        </w:rPr>
        <w:t>３）針刺し・血液曝露発時の対応</w:t>
      </w:r>
    </w:p>
    <w:p w14:paraId="498E08CF" w14:textId="77777777" w:rsidR="00E73B7F" w:rsidRPr="0032244C" w:rsidRDefault="00E73B7F" w:rsidP="00E73B7F">
      <w:pPr>
        <w:ind w:leftChars="202" w:left="966" w:hangingChars="258" w:hanging="542"/>
        <w:rPr>
          <w:rFonts w:asciiTheme="majorEastAsia" w:eastAsiaTheme="majorEastAsia" w:hAnsiTheme="majorEastAsia"/>
          <w:szCs w:val="21"/>
        </w:rPr>
      </w:pPr>
      <w:r w:rsidRPr="0032244C">
        <w:rPr>
          <w:rFonts w:asciiTheme="majorEastAsia" w:eastAsiaTheme="majorEastAsia" w:hAnsiTheme="majorEastAsia" w:hint="eastAsia"/>
          <w:szCs w:val="21"/>
        </w:rPr>
        <w:t>（１）針刺し・血液曝露が発生した場合は、「針刺</w:t>
      </w:r>
      <w:r w:rsidR="00C249C7" w:rsidRPr="0032244C">
        <w:rPr>
          <w:rFonts w:asciiTheme="majorEastAsia" w:eastAsiaTheme="majorEastAsia" w:hAnsiTheme="majorEastAsia" w:hint="eastAsia"/>
          <w:szCs w:val="21"/>
        </w:rPr>
        <w:t>し切創・血液体液曝露時の対応、報告経路</w:t>
      </w:r>
      <w:r w:rsidR="00F21570" w:rsidRPr="0032244C">
        <w:rPr>
          <w:rFonts w:asciiTheme="majorEastAsia" w:eastAsiaTheme="majorEastAsia" w:hAnsiTheme="majorEastAsia" w:hint="eastAsia"/>
          <w:szCs w:val="21"/>
        </w:rPr>
        <w:t>」に準じて対応する</w:t>
      </w:r>
    </w:p>
    <w:p w14:paraId="498E08D0" w14:textId="77777777" w:rsidR="00621EE7" w:rsidRPr="0032244C" w:rsidRDefault="00621EE7" w:rsidP="00621EE7">
      <w:pPr>
        <w:jc w:val="left"/>
        <w:rPr>
          <w:rFonts w:asciiTheme="majorEastAsia" w:eastAsiaTheme="majorEastAsia" w:hAnsiTheme="majorEastAsia"/>
          <w:szCs w:val="21"/>
        </w:rPr>
      </w:pPr>
    </w:p>
    <w:p w14:paraId="498E08D1" w14:textId="77777777" w:rsidR="00992DDF" w:rsidRPr="0032244C" w:rsidRDefault="00D113E5" w:rsidP="00C27488">
      <w:pPr>
        <w:jc w:val="left"/>
        <w:rPr>
          <w:rFonts w:asciiTheme="majorEastAsia" w:eastAsiaTheme="majorEastAsia" w:hAnsiTheme="majorEastAsia"/>
          <w:b/>
          <w:sz w:val="24"/>
          <w:szCs w:val="32"/>
        </w:rPr>
      </w:pPr>
      <w:r w:rsidRPr="0032244C">
        <w:rPr>
          <w:rFonts w:asciiTheme="majorEastAsia" w:eastAsiaTheme="majorEastAsia" w:hAnsiTheme="majorEastAsia" w:hint="eastAsia"/>
          <w:b/>
          <w:sz w:val="24"/>
          <w:szCs w:val="32"/>
        </w:rPr>
        <w:t>7</w:t>
      </w:r>
      <w:r w:rsidR="00992DDF" w:rsidRPr="0032244C">
        <w:rPr>
          <w:rFonts w:asciiTheme="majorEastAsia" w:eastAsiaTheme="majorEastAsia" w:hAnsiTheme="majorEastAsia" w:hint="eastAsia"/>
          <w:b/>
          <w:sz w:val="24"/>
          <w:szCs w:val="32"/>
        </w:rPr>
        <w:t>．感染症</w:t>
      </w:r>
      <w:r w:rsidR="0068690B" w:rsidRPr="0032244C">
        <w:rPr>
          <w:rFonts w:asciiTheme="majorEastAsia" w:eastAsiaTheme="majorEastAsia" w:hAnsiTheme="majorEastAsia" w:hint="eastAsia"/>
          <w:b/>
          <w:sz w:val="24"/>
          <w:szCs w:val="32"/>
        </w:rPr>
        <w:t>へ</w:t>
      </w:r>
      <w:r w:rsidR="00992DDF" w:rsidRPr="0032244C">
        <w:rPr>
          <w:rFonts w:asciiTheme="majorEastAsia" w:eastAsiaTheme="majorEastAsia" w:hAnsiTheme="majorEastAsia" w:hint="eastAsia"/>
          <w:b/>
          <w:sz w:val="24"/>
          <w:szCs w:val="32"/>
        </w:rPr>
        <w:t>の対応</w:t>
      </w:r>
    </w:p>
    <w:p w14:paraId="498E08D2" w14:textId="77777777" w:rsidR="00E73B7F" w:rsidRPr="0032244C" w:rsidRDefault="00E73B7F" w:rsidP="00E73B7F">
      <w:pPr>
        <w:ind w:leftChars="135" w:left="283"/>
        <w:rPr>
          <w:rFonts w:asciiTheme="majorEastAsia" w:eastAsiaTheme="majorEastAsia" w:hAnsiTheme="majorEastAsia"/>
          <w:szCs w:val="21"/>
        </w:rPr>
      </w:pPr>
      <w:r w:rsidRPr="0032244C">
        <w:rPr>
          <w:rFonts w:asciiTheme="majorEastAsia" w:eastAsiaTheme="majorEastAsia" w:hAnsiTheme="majorEastAsia" w:hint="eastAsia"/>
          <w:szCs w:val="21"/>
        </w:rPr>
        <w:t>１）区分別科目実習前に確認が必要な諸検査</w:t>
      </w:r>
    </w:p>
    <w:p w14:paraId="498E08D3" w14:textId="3D427FEE" w:rsidR="00E73B7F" w:rsidRPr="0032244C" w:rsidRDefault="00E73B7F" w:rsidP="00F527FB">
      <w:pPr>
        <w:ind w:leftChars="337" w:left="708" w:firstLineChars="100" w:firstLine="210"/>
        <w:rPr>
          <w:rFonts w:asciiTheme="majorEastAsia" w:eastAsiaTheme="majorEastAsia" w:hAnsiTheme="majorEastAsia"/>
          <w:szCs w:val="21"/>
        </w:rPr>
      </w:pPr>
      <w:r w:rsidRPr="0032244C">
        <w:rPr>
          <w:rFonts w:asciiTheme="majorEastAsia" w:eastAsiaTheme="majorEastAsia" w:hAnsiTheme="majorEastAsia" w:hint="eastAsia"/>
          <w:szCs w:val="21"/>
        </w:rPr>
        <w:t>麻疹・風疹・水痘・流行性耳下腺炎の抗体価に関する検査結果を、区分別実習開始</w:t>
      </w:r>
      <w:r w:rsidR="00403137">
        <w:rPr>
          <w:rFonts w:asciiTheme="majorEastAsia" w:eastAsiaTheme="majorEastAsia" w:hAnsiTheme="majorEastAsia" w:hint="eastAsia"/>
          <w:szCs w:val="21"/>
        </w:rPr>
        <w:t>１</w:t>
      </w:r>
      <w:r w:rsidR="00F21570" w:rsidRPr="0032244C">
        <w:rPr>
          <w:rFonts w:asciiTheme="majorEastAsia" w:eastAsiaTheme="majorEastAsia" w:hAnsiTheme="majorEastAsia" w:hint="eastAsia"/>
          <w:szCs w:val="21"/>
        </w:rPr>
        <w:t>ヶ月前までに事務局に提出すること</w:t>
      </w:r>
    </w:p>
    <w:p w14:paraId="41CBDC72" w14:textId="77777777" w:rsidR="008300CD" w:rsidRDefault="008300CD" w:rsidP="00E73B7F">
      <w:pPr>
        <w:ind w:leftChars="135" w:left="283"/>
        <w:rPr>
          <w:rFonts w:asciiTheme="majorEastAsia" w:eastAsiaTheme="majorEastAsia" w:hAnsiTheme="majorEastAsia"/>
          <w:szCs w:val="21"/>
        </w:rPr>
      </w:pPr>
    </w:p>
    <w:p w14:paraId="498E08D4" w14:textId="3EAE5A52" w:rsidR="00E73B7F" w:rsidRPr="0032244C" w:rsidRDefault="00E73B7F" w:rsidP="00E73B7F">
      <w:pPr>
        <w:ind w:leftChars="135" w:left="283"/>
        <w:rPr>
          <w:rFonts w:asciiTheme="majorEastAsia" w:eastAsiaTheme="majorEastAsia" w:hAnsiTheme="majorEastAsia"/>
          <w:szCs w:val="21"/>
        </w:rPr>
      </w:pPr>
      <w:r w:rsidRPr="0032244C">
        <w:rPr>
          <w:rFonts w:asciiTheme="majorEastAsia" w:eastAsiaTheme="majorEastAsia" w:hAnsiTheme="majorEastAsia" w:hint="eastAsia"/>
          <w:szCs w:val="21"/>
        </w:rPr>
        <w:t>２）自宅待機時の対応</w:t>
      </w:r>
    </w:p>
    <w:p w14:paraId="498E08D5" w14:textId="77777777" w:rsidR="00E73B7F" w:rsidRDefault="00CB6921" w:rsidP="00F527FB">
      <w:pPr>
        <w:ind w:leftChars="336" w:left="706" w:firstLineChars="100" w:firstLine="210"/>
        <w:rPr>
          <w:rFonts w:asciiTheme="majorEastAsia" w:eastAsiaTheme="majorEastAsia" w:hAnsiTheme="majorEastAsia"/>
          <w:szCs w:val="21"/>
        </w:rPr>
      </w:pPr>
      <w:r w:rsidRPr="0032244C">
        <w:rPr>
          <w:rFonts w:asciiTheme="majorEastAsia" w:eastAsiaTheme="majorEastAsia" w:hAnsiTheme="majorEastAsia" w:hint="eastAsia"/>
          <w:szCs w:val="21"/>
        </w:rPr>
        <w:t>感染症の診断で自宅待機となった場合には、診断書及び欠席届を</w:t>
      </w:r>
      <w:r w:rsidR="00E73B7F" w:rsidRPr="0032244C">
        <w:rPr>
          <w:rFonts w:asciiTheme="majorEastAsia" w:eastAsiaTheme="majorEastAsia" w:hAnsiTheme="majorEastAsia" w:hint="eastAsia"/>
          <w:szCs w:val="21"/>
        </w:rPr>
        <w:t>事務局に提出すること。</w:t>
      </w:r>
    </w:p>
    <w:p w14:paraId="4B595F6B" w14:textId="77777777" w:rsidR="008300CD" w:rsidRPr="0032244C" w:rsidRDefault="008300CD" w:rsidP="00F527FB">
      <w:pPr>
        <w:ind w:leftChars="336" w:left="706" w:firstLineChars="100" w:firstLine="210"/>
        <w:rPr>
          <w:rFonts w:asciiTheme="majorEastAsia" w:eastAsiaTheme="majorEastAsia" w:hAnsiTheme="majorEastAsia"/>
          <w:szCs w:val="21"/>
        </w:rPr>
      </w:pPr>
    </w:p>
    <w:p w14:paraId="498E08D6" w14:textId="77777777" w:rsidR="00E73B7F" w:rsidRPr="0032244C" w:rsidRDefault="00E73B7F" w:rsidP="00E73B7F">
      <w:pPr>
        <w:ind w:leftChars="135" w:left="283"/>
        <w:rPr>
          <w:rFonts w:asciiTheme="majorEastAsia" w:eastAsiaTheme="majorEastAsia" w:hAnsiTheme="majorEastAsia"/>
          <w:szCs w:val="21"/>
        </w:rPr>
      </w:pPr>
      <w:r w:rsidRPr="0032244C">
        <w:rPr>
          <w:rFonts w:asciiTheme="majorEastAsia" w:eastAsiaTheme="majorEastAsia" w:hAnsiTheme="majorEastAsia" w:hint="eastAsia"/>
          <w:szCs w:val="21"/>
        </w:rPr>
        <w:t>３）感染予防</w:t>
      </w:r>
    </w:p>
    <w:p w14:paraId="498E08D7" w14:textId="77777777" w:rsidR="00E73B7F" w:rsidRPr="0032244C" w:rsidRDefault="00E73B7F" w:rsidP="00F527FB">
      <w:pPr>
        <w:ind w:leftChars="337" w:left="708" w:firstLineChars="100" w:firstLine="210"/>
        <w:rPr>
          <w:rFonts w:asciiTheme="majorEastAsia" w:eastAsiaTheme="majorEastAsia" w:hAnsiTheme="majorEastAsia"/>
          <w:szCs w:val="21"/>
        </w:rPr>
      </w:pPr>
      <w:r w:rsidRPr="0032244C">
        <w:rPr>
          <w:rFonts w:asciiTheme="majorEastAsia" w:eastAsiaTheme="majorEastAsia" w:hAnsiTheme="majorEastAsia" w:hint="eastAsia"/>
          <w:szCs w:val="21"/>
        </w:rPr>
        <w:t>感染症から受講生自身を守り、また自らが感染源とならないよう、実習中の手洗いあるい</w:t>
      </w:r>
      <w:r w:rsidR="00F527FB" w:rsidRPr="0032244C">
        <w:rPr>
          <w:rFonts w:asciiTheme="majorEastAsia" w:eastAsiaTheme="majorEastAsia" w:hAnsiTheme="majorEastAsia" w:hint="eastAsia"/>
          <w:szCs w:val="21"/>
        </w:rPr>
        <w:t>はアルコール含有消毒薬による手指消毒を徹底する。また、処置を行</w:t>
      </w:r>
      <w:r w:rsidRPr="0032244C">
        <w:rPr>
          <w:rFonts w:asciiTheme="majorEastAsia" w:eastAsiaTheme="majorEastAsia" w:hAnsiTheme="majorEastAsia" w:hint="eastAsia"/>
          <w:szCs w:val="21"/>
        </w:rPr>
        <w:t>う際には、標準的予防策（スタンダードプリコーション）</w:t>
      </w:r>
      <w:r w:rsidR="003A66EC" w:rsidRPr="0032244C">
        <w:rPr>
          <w:rFonts w:asciiTheme="majorEastAsia" w:eastAsiaTheme="majorEastAsia" w:hAnsiTheme="majorEastAsia" w:hint="eastAsia"/>
          <w:szCs w:val="21"/>
        </w:rPr>
        <w:t>を</w:t>
      </w:r>
      <w:r w:rsidR="00F21570" w:rsidRPr="0032244C">
        <w:rPr>
          <w:rFonts w:asciiTheme="majorEastAsia" w:eastAsiaTheme="majorEastAsia" w:hAnsiTheme="majorEastAsia" w:hint="eastAsia"/>
          <w:szCs w:val="21"/>
        </w:rPr>
        <w:t>遵守する</w:t>
      </w:r>
    </w:p>
    <w:p w14:paraId="498E08D8" w14:textId="77777777" w:rsidR="003D0649" w:rsidRPr="0032244C" w:rsidRDefault="003D0649" w:rsidP="00E73B7F">
      <w:pPr>
        <w:rPr>
          <w:rFonts w:asciiTheme="majorEastAsia" w:eastAsiaTheme="majorEastAsia" w:hAnsiTheme="majorEastAsia"/>
          <w:szCs w:val="32"/>
        </w:rPr>
      </w:pPr>
    </w:p>
    <w:p w14:paraId="498E08D9" w14:textId="77777777" w:rsidR="00F21570" w:rsidRPr="0032244C" w:rsidRDefault="00F21570" w:rsidP="00E73B7F">
      <w:pPr>
        <w:rPr>
          <w:rFonts w:asciiTheme="majorEastAsia" w:eastAsiaTheme="majorEastAsia" w:hAnsiTheme="majorEastAsia"/>
          <w:szCs w:val="32"/>
        </w:rPr>
      </w:pPr>
    </w:p>
    <w:p w14:paraId="498E08DA" w14:textId="77777777" w:rsidR="00124829" w:rsidRPr="0032244C" w:rsidRDefault="00D113E5" w:rsidP="00124829">
      <w:pPr>
        <w:jc w:val="left"/>
        <w:rPr>
          <w:rFonts w:asciiTheme="majorEastAsia" w:eastAsiaTheme="majorEastAsia" w:hAnsiTheme="majorEastAsia"/>
          <w:b/>
          <w:sz w:val="24"/>
          <w:szCs w:val="32"/>
        </w:rPr>
      </w:pPr>
      <w:r w:rsidRPr="0032244C">
        <w:rPr>
          <w:rFonts w:asciiTheme="majorEastAsia" w:eastAsiaTheme="majorEastAsia" w:hAnsiTheme="majorEastAsia" w:hint="eastAsia"/>
          <w:b/>
          <w:sz w:val="24"/>
          <w:szCs w:val="32"/>
        </w:rPr>
        <w:t>8</w:t>
      </w:r>
      <w:r w:rsidR="00124829" w:rsidRPr="0032244C">
        <w:rPr>
          <w:rFonts w:asciiTheme="majorEastAsia" w:eastAsiaTheme="majorEastAsia" w:hAnsiTheme="majorEastAsia" w:hint="eastAsia"/>
          <w:b/>
          <w:sz w:val="24"/>
          <w:szCs w:val="32"/>
        </w:rPr>
        <w:t>．</w:t>
      </w:r>
      <w:r w:rsidR="00D944E5" w:rsidRPr="0032244C">
        <w:rPr>
          <w:rFonts w:asciiTheme="majorEastAsia" w:eastAsiaTheme="majorEastAsia" w:hAnsiTheme="majorEastAsia" w:hint="eastAsia"/>
          <w:b/>
          <w:sz w:val="24"/>
        </w:rPr>
        <w:t>実習を行</w:t>
      </w:r>
      <w:r w:rsidR="00E73B7F" w:rsidRPr="0032244C">
        <w:rPr>
          <w:rFonts w:asciiTheme="majorEastAsia" w:eastAsiaTheme="majorEastAsia" w:hAnsiTheme="majorEastAsia" w:hint="eastAsia"/>
          <w:b/>
          <w:sz w:val="24"/>
        </w:rPr>
        <w:t>うに</w:t>
      </w:r>
      <w:r w:rsidR="00D944E5" w:rsidRPr="0032244C">
        <w:rPr>
          <w:rFonts w:asciiTheme="majorEastAsia" w:eastAsiaTheme="majorEastAsia" w:hAnsiTheme="majorEastAsia" w:hint="eastAsia"/>
          <w:b/>
          <w:sz w:val="24"/>
        </w:rPr>
        <w:t>あ</w:t>
      </w:r>
      <w:r w:rsidR="00E73B7F" w:rsidRPr="0032244C">
        <w:rPr>
          <w:rFonts w:asciiTheme="majorEastAsia" w:eastAsiaTheme="majorEastAsia" w:hAnsiTheme="majorEastAsia" w:hint="eastAsia"/>
          <w:b/>
          <w:sz w:val="24"/>
        </w:rPr>
        <w:t>たり患者に対する説明</w:t>
      </w:r>
    </w:p>
    <w:p w14:paraId="498E08DB" w14:textId="77777777" w:rsidR="00E73B7F" w:rsidRPr="0032244C" w:rsidRDefault="00E73B7F" w:rsidP="00E73B7F">
      <w:pPr>
        <w:ind w:leftChars="67" w:left="141"/>
        <w:rPr>
          <w:rFonts w:asciiTheme="majorEastAsia" w:eastAsiaTheme="majorEastAsia" w:hAnsiTheme="majorEastAsia"/>
        </w:rPr>
      </w:pPr>
      <w:r w:rsidRPr="0032244C">
        <w:rPr>
          <w:rFonts w:asciiTheme="majorEastAsia" w:eastAsiaTheme="majorEastAsia" w:hAnsiTheme="majorEastAsia" w:hint="eastAsia"/>
        </w:rPr>
        <w:t>１）患者選定</w:t>
      </w:r>
    </w:p>
    <w:p w14:paraId="498E08DC" w14:textId="77777777" w:rsidR="00E73B7F" w:rsidRPr="0032244C" w:rsidRDefault="00E73B7F" w:rsidP="00F67FED">
      <w:pPr>
        <w:ind w:leftChars="270" w:left="567" w:firstLineChars="100" w:firstLine="200"/>
        <w:rPr>
          <w:rFonts w:asciiTheme="majorEastAsia" w:eastAsiaTheme="majorEastAsia" w:hAnsiTheme="majorEastAsia"/>
          <w:sz w:val="20"/>
          <w:szCs w:val="21"/>
        </w:rPr>
      </w:pPr>
      <w:r w:rsidRPr="0032244C">
        <w:rPr>
          <w:rFonts w:asciiTheme="majorEastAsia" w:eastAsiaTheme="majorEastAsia" w:hAnsiTheme="majorEastAsia" w:hint="eastAsia"/>
          <w:sz w:val="20"/>
          <w:szCs w:val="21"/>
        </w:rPr>
        <w:t>実習指導者と</w:t>
      </w:r>
      <w:r w:rsidR="008F51CE" w:rsidRPr="0032244C">
        <w:rPr>
          <w:rFonts w:asciiTheme="majorEastAsia" w:eastAsiaTheme="majorEastAsia" w:hAnsiTheme="majorEastAsia" w:hint="eastAsia"/>
          <w:sz w:val="20"/>
          <w:szCs w:val="21"/>
        </w:rPr>
        <w:t>受講生は、実習目的と自己の課題について相談したうえで、実習を行</w:t>
      </w:r>
      <w:r w:rsidR="00F21570" w:rsidRPr="0032244C">
        <w:rPr>
          <w:rFonts w:asciiTheme="majorEastAsia" w:eastAsiaTheme="majorEastAsia" w:hAnsiTheme="majorEastAsia" w:hint="eastAsia"/>
          <w:sz w:val="20"/>
          <w:szCs w:val="21"/>
        </w:rPr>
        <w:t>う患者を選定する</w:t>
      </w:r>
    </w:p>
    <w:p w14:paraId="36BDC956" w14:textId="77777777" w:rsidR="008300CD" w:rsidRDefault="008300CD" w:rsidP="00E73B7F">
      <w:pPr>
        <w:ind w:leftChars="67" w:left="141"/>
        <w:rPr>
          <w:rFonts w:asciiTheme="majorEastAsia" w:eastAsiaTheme="majorEastAsia" w:hAnsiTheme="majorEastAsia"/>
          <w:szCs w:val="21"/>
        </w:rPr>
      </w:pPr>
    </w:p>
    <w:p w14:paraId="498E08DD" w14:textId="44D4E764" w:rsidR="00E73B7F" w:rsidRPr="0032244C" w:rsidRDefault="00E73B7F" w:rsidP="00E73B7F">
      <w:pPr>
        <w:ind w:leftChars="67" w:left="141"/>
        <w:rPr>
          <w:rFonts w:asciiTheme="majorEastAsia" w:eastAsiaTheme="majorEastAsia" w:hAnsiTheme="majorEastAsia"/>
          <w:szCs w:val="21"/>
        </w:rPr>
      </w:pPr>
      <w:r w:rsidRPr="0032244C">
        <w:rPr>
          <w:rFonts w:asciiTheme="majorEastAsia" w:eastAsiaTheme="majorEastAsia" w:hAnsiTheme="majorEastAsia" w:hint="eastAsia"/>
          <w:szCs w:val="21"/>
        </w:rPr>
        <w:t>２）説明と同意</w:t>
      </w:r>
    </w:p>
    <w:p w14:paraId="498E08DE" w14:textId="5908E3E9" w:rsidR="00E73B7F" w:rsidRPr="0032244C" w:rsidRDefault="00E73B7F" w:rsidP="00737850">
      <w:pPr>
        <w:ind w:leftChars="135" w:left="850" w:hangingChars="270" w:hanging="567"/>
        <w:rPr>
          <w:rFonts w:asciiTheme="majorEastAsia" w:eastAsiaTheme="majorEastAsia" w:hAnsiTheme="majorEastAsia"/>
          <w:szCs w:val="21"/>
        </w:rPr>
      </w:pPr>
      <w:r w:rsidRPr="0032244C">
        <w:rPr>
          <w:rFonts w:asciiTheme="majorEastAsia" w:eastAsiaTheme="majorEastAsia" w:hAnsiTheme="majorEastAsia" w:hint="eastAsia"/>
          <w:szCs w:val="21"/>
        </w:rPr>
        <w:t>（１）</w:t>
      </w:r>
      <w:r w:rsidR="00D73D8B" w:rsidRPr="0032244C">
        <w:rPr>
          <w:rFonts w:asciiTheme="majorEastAsia" w:eastAsiaTheme="majorEastAsia" w:hAnsiTheme="majorEastAsia" w:hint="eastAsia"/>
          <w:szCs w:val="21"/>
        </w:rPr>
        <w:t>実習指導者</w:t>
      </w:r>
      <w:r w:rsidR="00BE55A6">
        <w:rPr>
          <w:rFonts w:asciiTheme="majorEastAsia" w:eastAsiaTheme="majorEastAsia" w:hAnsiTheme="majorEastAsia" w:hint="eastAsia"/>
          <w:szCs w:val="21"/>
        </w:rPr>
        <w:t>あるいは主治医</w:t>
      </w:r>
      <w:r w:rsidR="001810A0" w:rsidRPr="0032244C">
        <w:rPr>
          <w:rFonts w:asciiTheme="majorEastAsia" w:eastAsiaTheme="majorEastAsia" w:hAnsiTheme="majorEastAsia" w:hint="eastAsia"/>
          <w:szCs w:val="21"/>
        </w:rPr>
        <w:t>生は、看護師特定行為研修制度</w:t>
      </w:r>
      <w:r w:rsidR="00BE55A6">
        <w:rPr>
          <w:rFonts w:asciiTheme="majorEastAsia" w:eastAsiaTheme="majorEastAsia" w:hAnsiTheme="majorEastAsia" w:hint="eastAsia"/>
          <w:szCs w:val="21"/>
        </w:rPr>
        <w:t>等</w:t>
      </w:r>
      <w:r w:rsidR="001810A0" w:rsidRPr="0032244C">
        <w:rPr>
          <w:rFonts w:asciiTheme="majorEastAsia" w:eastAsiaTheme="majorEastAsia" w:hAnsiTheme="majorEastAsia" w:hint="eastAsia"/>
          <w:szCs w:val="21"/>
        </w:rPr>
        <w:t>について患者に口頭で説明し</w:t>
      </w:r>
      <w:r w:rsidR="00BE55A6">
        <w:rPr>
          <w:rFonts w:asciiTheme="majorEastAsia" w:eastAsiaTheme="majorEastAsia" w:hAnsiTheme="majorEastAsia" w:hint="eastAsia"/>
          <w:szCs w:val="21"/>
        </w:rPr>
        <w:t>同意</w:t>
      </w:r>
      <w:r w:rsidR="001810A0" w:rsidRPr="0032244C">
        <w:rPr>
          <w:rFonts w:asciiTheme="majorEastAsia" w:eastAsiaTheme="majorEastAsia" w:hAnsiTheme="majorEastAsia" w:hint="eastAsia"/>
          <w:szCs w:val="21"/>
        </w:rPr>
        <w:t>を得</w:t>
      </w:r>
      <w:r w:rsidR="00BE55A6">
        <w:rPr>
          <w:rFonts w:asciiTheme="majorEastAsia" w:eastAsiaTheme="majorEastAsia" w:hAnsiTheme="majorEastAsia" w:hint="eastAsia"/>
          <w:szCs w:val="21"/>
        </w:rPr>
        <w:t>る。</w:t>
      </w:r>
    </w:p>
    <w:p w14:paraId="498E08DF" w14:textId="77777777" w:rsidR="00E73B7F" w:rsidRPr="0032244C" w:rsidRDefault="00E73B7F" w:rsidP="00737850">
      <w:pPr>
        <w:ind w:leftChars="135" w:left="850" w:hangingChars="270" w:hanging="567"/>
        <w:rPr>
          <w:rFonts w:asciiTheme="majorEastAsia" w:eastAsiaTheme="majorEastAsia" w:hAnsiTheme="majorEastAsia"/>
          <w:szCs w:val="21"/>
        </w:rPr>
      </w:pPr>
      <w:r w:rsidRPr="0032244C">
        <w:rPr>
          <w:rFonts w:asciiTheme="majorEastAsia" w:eastAsiaTheme="majorEastAsia" w:hAnsiTheme="majorEastAsia" w:hint="eastAsia"/>
          <w:szCs w:val="21"/>
        </w:rPr>
        <w:t>（２）患者本人から自らの意思で同意を得ることが</w:t>
      </w:r>
      <w:r w:rsidR="00F21570" w:rsidRPr="0032244C">
        <w:rPr>
          <w:rFonts w:asciiTheme="majorEastAsia" w:eastAsiaTheme="majorEastAsia" w:hAnsiTheme="majorEastAsia" w:hint="eastAsia"/>
          <w:szCs w:val="21"/>
        </w:rPr>
        <w:t>困難な状況の場合は、家族に直接口頭で、あるいは電話で同意を得る</w:t>
      </w:r>
    </w:p>
    <w:p w14:paraId="789C88B8" w14:textId="77777777" w:rsidR="00937AE7" w:rsidRDefault="00E73B7F" w:rsidP="00937AE7">
      <w:pPr>
        <w:ind w:leftChars="135" w:left="850" w:hangingChars="270" w:hanging="567"/>
        <w:rPr>
          <w:rFonts w:asciiTheme="majorEastAsia" w:eastAsiaTheme="majorEastAsia" w:hAnsiTheme="majorEastAsia"/>
          <w:szCs w:val="21"/>
        </w:rPr>
      </w:pPr>
      <w:r w:rsidRPr="0032244C">
        <w:rPr>
          <w:rFonts w:asciiTheme="majorEastAsia" w:eastAsiaTheme="majorEastAsia" w:hAnsiTheme="majorEastAsia" w:hint="eastAsia"/>
          <w:szCs w:val="21"/>
        </w:rPr>
        <w:t>（３）疑問や質問がある場合は、「看護師特定行為研修ご協力のお願い」に記載してあるお問合せ先まで連</w:t>
      </w:r>
      <w:r w:rsidR="00F21570" w:rsidRPr="0032244C">
        <w:rPr>
          <w:rFonts w:asciiTheme="majorEastAsia" w:eastAsiaTheme="majorEastAsia" w:hAnsiTheme="majorEastAsia" w:hint="eastAsia"/>
          <w:szCs w:val="21"/>
        </w:rPr>
        <w:t>絡いただくか、病院の医療相談窓口でも対応を行っている旨を伝える</w:t>
      </w:r>
    </w:p>
    <w:p w14:paraId="498E08E1" w14:textId="5587A5BB" w:rsidR="00E73B7F" w:rsidRPr="0032244C" w:rsidRDefault="00937AE7" w:rsidP="00937AE7">
      <w:pPr>
        <w:ind w:leftChars="135" w:left="850" w:hangingChars="270" w:hanging="567"/>
        <w:jc w:val="left"/>
        <w:rPr>
          <w:rFonts w:asciiTheme="majorEastAsia" w:eastAsiaTheme="majorEastAsia" w:hAnsiTheme="majorEastAsia"/>
          <w:szCs w:val="21"/>
        </w:rPr>
      </w:pPr>
      <w:r>
        <w:rPr>
          <w:rFonts w:asciiTheme="majorEastAsia" w:eastAsiaTheme="majorEastAsia" w:hAnsiTheme="majorEastAsia" w:hint="eastAsia"/>
          <w:szCs w:val="21"/>
        </w:rPr>
        <w:t>（４）</w:t>
      </w:r>
      <w:r w:rsidR="00E73B7F" w:rsidRPr="0032244C">
        <w:rPr>
          <w:rFonts w:asciiTheme="majorEastAsia" w:eastAsiaTheme="majorEastAsia" w:hAnsiTheme="majorEastAsia" w:hint="eastAsia"/>
          <w:szCs w:val="21"/>
        </w:rPr>
        <w:t>患者</w:t>
      </w:r>
      <w:r>
        <w:rPr>
          <w:rFonts w:asciiTheme="majorEastAsia" w:eastAsiaTheme="majorEastAsia" w:hAnsiTheme="majorEastAsia" w:hint="eastAsia"/>
          <w:szCs w:val="21"/>
        </w:rPr>
        <w:t>若しくは</w:t>
      </w:r>
      <w:r w:rsidR="00E73B7F" w:rsidRPr="0032244C">
        <w:rPr>
          <w:rFonts w:asciiTheme="majorEastAsia" w:eastAsiaTheme="majorEastAsia" w:hAnsiTheme="majorEastAsia" w:hint="eastAsia"/>
          <w:szCs w:val="21"/>
        </w:rPr>
        <w:t>患者の家族から実習の同</w:t>
      </w:r>
      <w:r w:rsidR="00F21570" w:rsidRPr="0032244C">
        <w:rPr>
          <w:rFonts w:asciiTheme="majorEastAsia" w:eastAsiaTheme="majorEastAsia" w:hAnsiTheme="majorEastAsia" w:hint="eastAsia"/>
          <w:szCs w:val="21"/>
        </w:rPr>
        <w:t>意を得た場合は、実習指導者</w:t>
      </w:r>
      <w:r w:rsidR="00BE55A6">
        <w:rPr>
          <w:rFonts w:asciiTheme="majorEastAsia" w:eastAsiaTheme="majorEastAsia" w:hAnsiTheme="majorEastAsia" w:hint="eastAsia"/>
          <w:szCs w:val="21"/>
        </w:rPr>
        <w:t>あるいは主治医</w:t>
      </w:r>
      <w:r w:rsidR="00F21570" w:rsidRPr="0032244C">
        <w:rPr>
          <w:rFonts w:asciiTheme="majorEastAsia" w:eastAsiaTheme="majorEastAsia" w:hAnsiTheme="majorEastAsia" w:hint="eastAsia"/>
          <w:szCs w:val="21"/>
        </w:rPr>
        <w:t>が同意を得た旨を電子カルテに記載する</w:t>
      </w:r>
    </w:p>
    <w:p w14:paraId="498E08E2" w14:textId="161983E5" w:rsidR="00E73B7F" w:rsidRPr="0032244C" w:rsidRDefault="00937AE7" w:rsidP="00937AE7">
      <w:pPr>
        <w:ind w:leftChars="135" w:left="850" w:hangingChars="270" w:hanging="567"/>
        <w:jc w:val="left"/>
        <w:rPr>
          <w:rFonts w:asciiTheme="majorEastAsia" w:eastAsiaTheme="majorEastAsia" w:hAnsiTheme="majorEastAsia"/>
          <w:szCs w:val="21"/>
        </w:rPr>
      </w:pPr>
      <w:r>
        <w:rPr>
          <w:rFonts w:asciiTheme="majorEastAsia" w:eastAsiaTheme="majorEastAsia" w:hAnsiTheme="majorEastAsia" w:hint="eastAsia"/>
          <w:szCs w:val="21"/>
        </w:rPr>
        <w:t xml:space="preserve">　　　</w:t>
      </w:r>
      <w:r w:rsidR="00E73B7F" w:rsidRPr="0032244C">
        <w:rPr>
          <w:rFonts w:asciiTheme="majorEastAsia" w:eastAsiaTheme="majorEastAsia" w:hAnsiTheme="majorEastAsia" w:hint="eastAsia"/>
          <w:szCs w:val="21"/>
        </w:rPr>
        <w:t>患者</w:t>
      </w:r>
      <w:r>
        <w:rPr>
          <w:rFonts w:asciiTheme="majorEastAsia" w:eastAsiaTheme="majorEastAsia" w:hAnsiTheme="majorEastAsia" w:hint="eastAsia"/>
          <w:szCs w:val="21"/>
        </w:rPr>
        <w:t>若しくは</w:t>
      </w:r>
      <w:r w:rsidR="00E73B7F" w:rsidRPr="0032244C">
        <w:rPr>
          <w:rFonts w:asciiTheme="majorEastAsia" w:eastAsiaTheme="majorEastAsia" w:hAnsiTheme="majorEastAsia" w:hint="eastAsia"/>
          <w:szCs w:val="21"/>
        </w:rPr>
        <w:t>患者家族から拒否があった場合は、</w:t>
      </w:r>
      <w:r w:rsidRPr="00937AE7">
        <w:rPr>
          <w:rFonts w:asciiTheme="majorEastAsia" w:eastAsiaTheme="majorEastAsia" w:hAnsiTheme="majorEastAsia" w:hint="eastAsia"/>
          <w:szCs w:val="21"/>
        </w:rPr>
        <w:t>実習指導者あるいは主治医</w:t>
      </w:r>
      <w:r>
        <w:rPr>
          <w:rFonts w:asciiTheme="majorEastAsia" w:eastAsiaTheme="majorEastAsia" w:hAnsiTheme="majorEastAsia" w:hint="eastAsia"/>
          <w:szCs w:val="21"/>
        </w:rPr>
        <w:t>は</w:t>
      </w:r>
      <w:r w:rsidR="00E73B7F" w:rsidRPr="0032244C">
        <w:rPr>
          <w:rFonts w:asciiTheme="majorEastAsia" w:eastAsiaTheme="majorEastAsia" w:hAnsiTheme="majorEastAsia" w:hint="eastAsia"/>
          <w:szCs w:val="21"/>
        </w:rPr>
        <w:t>受講生の関与は行わな</w:t>
      </w:r>
      <w:r w:rsidR="00F21570" w:rsidRPr="0032244C">
        <w:rPr>
          <w:rFonts w:asciiTheme="majorEastAsia" w:eastAsiaTheme="majorEastAsia" w:hAnsiTheme="majorEastAsia" w:hint="eastAsia"/>
          <w:szCs w:val="21"/>
        </w:rPr>
        <w:t>いことを説明し、すみやかに実習を中止する</w:t>
      </w:r>
    </w:p>
    <w:p w14:paraId="498E08E3" w14:textId="77777777" w:rsidR="003F5C88" w:rsidRPr="00937AE7" w:rsidRDefault="003F5C88" w:rsidP="00C27488">
      <w:pPr>
        <w:jc w:val="left"/>
        <w:rPr>
          <w:rFonts w:asciiTheme="majorEastAsia" w:eastAsiaTheme="majorEastAsia" w:hAnsiTheme="majorEastAsia"/>
        </w:rPr>
      </w:pPr>
    </w:p>
    <w:p w14:paraId="498E08E4" w14:textId="77777777" w:rsidR="00621EE7" w:rsidRPr="0032244C" w:rsidRDefault="00D113E5" w:rsidP="00621EE7">
      <w:pPr>
        <w:jc w:val="left"/>
        <w:rPr>
          <w:rFonts w:asciiTheme="majorEastAsia" w:eastAsiaTheme="majorEastAsia" w:hAnsiTheme="majorEastAsia"/>
          <w:b/>
          <w:sz w:val="24"/>
          <w:szCs w:val="32"/>
        </w:rPr>
      </w:pPr>
      <w:r w:rsidRPr="0032244C">
        <w:rPr>
          <w:rFonts w:asciiTheme="majorEastAsia" w:eastAsiaTheme="majorEastAsia" w:hAnsiTheme="majorEastAsia" w:hint="eastAsia"/>
          <w:b/>
          <w:sz w:val="24"/>
          <w:szCs w:val="32"/>
        </w:rPr>
        <w:t>9</w:t>
      </w:r>
      <w:r w:rsidR="00992DDF" w:rsidRPr="0032244C">
        <w:rPr>
          <w:rFonts w:asciiTheme="majorEastAsia" w:eastAsiaTheme="majorEastAsia" w:hAnsiTheme="majorEastAsia" w:hint="eastAsia"/>
          <w:b/>
          <w:sz w:val="24"/>
          <w:szCs w:val="32"/>
        </w:rPr>
        <w:t>．診療録の閲覧</w:t>
      </w:r>
      <w:r w:rsidR="0035664E" w:rsidRPr="0032244C">
        <w:rPr>
          <w:rFonts w:asciiTheme="majorEastAsia" w:eastAsiaTheme="majorEastAsia" w:hAnsiTheme="majorEastAsia" w:hint="eastAsia"/>
          <w:b/>
          <w:sz w:val="24"/>
          <w:szCs w:val="32"/>
        </w:rPr>
        <w:t>と記録</w:t>
      </w:r>
    </w:p>
    <w:p w14:paraId="498E08E5" w14:textId="78FD91CE" w:rsidR="00621EE7" w:rsidRPr="0032244C" w:rsidRDefault="00AA5CB2" w:rsidP="009249DD">
      <w:pPr>
        <w:ind w:leftChars="100" w:left="567" w:hangingChars="170" w:hanging="357"/>
        <w:jc w:val="left"/>
        <w:rPr>
          <w:rFonts w:asciiTheme="majorEastAsia" w:eastAsiaTheme="majorEastAsia" w:hAnsiTheme="majorEastAsia"/>
          <w:szCs w:val="21"/>
        </w:rPr>
      </w:pPr>
      <w:r w:rsidRPr="0032244C">
        <w:rPr>
          <w:rFonts w:asciiTheme="majorEastAsia" w:eastAsiaTheme="majorEastAsia" w:hAnsiTheme="majorEastAsia" w:hint="eastAsia"/>
          <w:szCs w:val="21"/>
        </w:rPr>
        <w:t>１）</w:t>
      </w:r>
      <w:r w:rsidR="009249DD" w:rsidRPr="0032244C">
        <w:rPr>
          <w:rFonts w:asciiTheme="majorEastAsia" w:eastAsiaTheme="majorEastAsia" w:hAnsiTheme="majorEastAsia" w:hint="eastAsia"/>
          <w:szCs w:val="21"/>
        </w:rPr>
        <w:t>診療録の閲覧</w:t>
      </w:r>
      <w:r w:rsidR="00621EE7" w:rsidRPr="0032244C">
        <w:rPr>
          <w:rFonts w:asciiTheme="majorEastAsia" w:eastAsiaTheme="majorEastAsia" w:hAnsiTheme="majorEastAsia" w:hint="eastAsia"/>
          <w:szCs w:val="21"/>
        </w:rPr>
        <w:t>は、</w:t>
      </w:r>
      <w:r w:rsidR="00937AE7">
        <w:rPr>
          <w:rFonts w:asciiTheme="majorEastAsia" w:eastAsiaTheme="majorEastAsia" w:hAnsiTheme="majorEastAsia" w:hint="eastAsia"/>
          <w:szCs w:val="21"/>
        </w:rPr>
        <w:t>受講生に付与された認証番号により電子カルテシステムにログインし</w:t>
      </w:r>
      <w:r w:rsidR="00621EE7" w:rsidRPr="0032244C">
        <w:rPr>
          <w:rFonts w:asciiTheme="majorEastAsia" w:eastAsiaTheme="majorEastAsia" w:hAnsiTheme="majorEastAsia" w:hint="eastAsia"/>
          <w:szCs w:val="21"/>
        </w:rPr>
        <w:t>閲覧すること</w:t>
      </w:r>
    </w:p>
    <w:p w14:paraId="498E08E6" w14:textId="2367647A" w:rsidR="00621EE7" w:rsidRPr="0032244C" w:rsidRDefault="00AA5CB2" w:rsidP="009249DD">
      <w:pPr>
        <w:ind w:leftChars="100" w:left="567" w:hangingChars="170" w:hanging="357"/>
        <w:jc w:val="left"/>
        <w:rPr>
          <w:rFonts w:asciiTheme="majorEastAsia" w:eastAsiaTheme="majorEastAsia" w:hAnsiTheme="majorEastAsia"/>
          <w:szCs w:val="21"/>
        </w:rPr>
      </w:pPr>
      <w:r w:rsidRPr="0032244C">
        <w:rPr>
          <w:rFonts w:asciiTheme="majorEastAsia" w:eastAsiaTheme="majorEastAsia" w:hAnsiTheme="majorEastAsia" w:hint="eastAsia"/>
          <w:szCs w:val="21"/>
        </w:rPr>
        <w:t>２）</w:t>
      </w:r>
      <w:r w:rsidR="0055324B" w:rsidRPr="0032244C">
        <w:rPr>
          <w:rFonts w:asciiTheme="majorEastAsia" w:eastAsiaTheme="majorEastAsia" w:hAnsiTheme="majorEastAsia" w:hint="eastAsia"/>
          <w:szCs w:val="21"/>
        </w:rPr>
        <w:t>受講生は診療録への記録は行わ</w:t>
      </w:r>
      <w:r w:rsidR="00F21570" w:rsidRPr="0032244C">
        <w:rPr>
          <w:rFonts w:asciiTheme="majorEastAsia" w:eastAsiaTheme="majorEastAsia" w:hAnsiTheme="majorEastAsia" w:hint="eastAsia"/>
          <w:szCs w:val="21"/>
        </w:rPr>
        <w:t>ない</w:t>
      </w:r>
      <w:r w:rsidR="00937AE7">
        <w:rPr>
          <w:rFonts w:asciiTheme="majorEastAsia" w:eastAsiaTheme="majorEastAsia" w:hAnsiTheme="majorEastAsia" w:hint="eastAsia"/>
          <w:szCs w:val="21"/>
        </w:rPr>
        <w:t>（システムにより制限されている）</w:t>
      </w:r>
    </w:p>
    <w:p w14:paraId="498E08E7" w14:textId="77777777" w:rsidR="0055324B" w:rsidRPr="0032244C" w:rsidRDefault="0055324B" w:rsidP="00B516A6">
      <w:pPr>
        <w:ind w:leftChars="100" w:left="567" w:hangingChars="170" w:hanging="357"/>
        <w:jc w:val="left"/>
        <w:rPr>
          <w:rFonts w:asciiTheme="majorEastAsia" w:eastAsiaTheme="majorEastAsia" w:hAnsiTheme="majorEastAsia"/>
          <w:szCs w:val="21"/>
        </w:rPr>
      </w:pPr>
      <w:r w:rsidRPr="0032244C">
        <w:rPr>
          <w:rFonts w:asciiTheme="majorEastAsia" w:eastAsiaTheme="majorEastAsia" w:hAnsiTheme="majorEastAsia" w:hint="eastAsia"/>
          <w:szCs w:val="21"/>
        </w:rPr>
        <w:t>３</w:t>
      </w:r>
      <w:r w:rsidR="00AA5CB2" w:rsidRPr="0032244C">
        <w:rPr>
          <w:rFonts w:asciiTheme="majorEastAsia" w:eastAsiaTheme="majorEastAsia" w:hAnsiTheme="majorEastAsia" w:hint="eastAsia"/>
          <w:szCs w:val="21"/>
        </w:rPr>
        <w:t>）</w:t>
      </w:r>
      <w:r w:rsidRPr="0032244C">
        <w:rPr>
          <w:rFonts w:asciiTheme="majorEastAsia" w:eastAsiaTheme="majorEastAsia" w:hAnsiTheme="majorEastAsia" w:hint="eastAsia"/>
          <w:szCs w:val="21"/>
        </w:rPr>
        <w:t>実習レポートの保管</w:t>
      </w:r>
    </w:p>
    <w:p w14:paraId="498E08E8" w14:textId="77777777" w:rsidR="0055324B" w:rsidRPr="0032244C" w:rsidRDefault="00621EE7" w:rsidP="00394086">
      <w:pPr>
        <w:ind w:leftChars="270" w:left="567" w:firstLineChars="100" w:firstLine="210"/>
        <w:rPr>
          <w:rFonts w:asciiTheme="majorEastAsia" w:eastAsiaTheme="majorEastAsia" w:hAnsiTheme="majorEastAsia"/>
          <w:szCs w:val="21"/>
        </w:rPr>
      </w:pPr>
      <w:r w:rsidRPr="0032244C">
        <w:rPr>
          <w:rFonts w:asciiTheme="majorEastAsia" w:eastAsiaTheme="majorEastAsia" w:hAnsiTheme="majorEastAsia" w:hint="eastAsia"/>
          <w:szCs w:val="21"/>
        </w:rPr>
        <w:t>受講生は、研修内容の詳細を各自レポートにまとめ、提出</w:t>
      </w:r>
      <w:r w:rsidR="00F21570" w:rsidRPr="0032244C">
        <w:rPr>
          <w:rFonts w:asciiTheme="majorEastAsia" w:eastAsiaTheme="majorEastAsia" w:hAnsiTheme="majorEastAsia" w:hint="eastAsia"/>
          <w:szCs w:val="21"/>
        </w:rPr>
        <w:t>時に複写し、後日照会が必要になった場合に確認できるよう保管する</w:t>
      </w:r>
    </w:p>
    <w:p w14:paraId="498E08E9" w14:textId="77777777" w:rsidR="003D0649" w:rsidRPr="0032244C" w:rsidRDefault="003D0649" w:rsidP="00621EE7">
      <w:pPr>
        <w:rPr>
          <w:rFonts w:asciiTheme="majorEastAsia" w:eastAsiaTheme="majorEastAsia" w:hAnsiTheme="majorEastAsia"/>
          <w:szCs w:val="21"/>
        </w:rPr>
      </w:pPr>
    </w:p>
    <w:p w14:paraId="498E08EA" w14:textId="77777777" w:rsidR="00621EE7" w:rsidRPr="0032244C" w:rsidRDefault="00D113E5" w:rsidP="00621EE7">
      <w:pPr>
        <w:jc w:val="left"/>
        <w:rPr>
          <w:rFonts w:asciiTheme="majorEastAsia" w:eastAsiaTheme="majorEastAsia" w:hAnsiTheme="majorEastAsia"/>
          <w:b/>
          <w:sz w:val="24"/>
          <w:szCs w:val="32"/>
        </w:rPr>
      </w:pPr>
      <w:r w:rsidRPr="0032244C">
        <w:rPr>
          <w:rFonts w:asciiTheme="majorEastAsia" w:eastAsiaTheme="majorEastAsia" w:hAnsiTheme="majorEastAsia" w:hint="eastAsia"/>
          <w:b/>
          <w:sz w:val="24"/>
          <w:szCs w:val="32"/>
        </w:rPr>
        <w:t>10</w:t>
      </w:r>
      <w:r w:rsidR="00992DDF" w:rsidRPr="0032244C">
        <w:rPr>
          <w:rFonts w:asciiTheme="majorEastAsia" w:eastAsiaTheme="majorEastAsia" w:hAnsiTheme="majorEastAsia" w:hint="eastAsia"/>
          <w:b/>
          <w:sz w:val="24"/>
          <w:szCs w:val="32"/>
        </w:rPr>
        <w:t>．指導体制</w:t>
      </w:r>
    </w:p>
    <w:p w14:paraId="498E08EB" w14:textId="77777777" w:rsidR="00D72077" w:rsidRPr="0032244C" w:rsidRDefault="0055324B" w:rsidP="00B765B5">
      <w:pPr>
        <w:ind w:leftChars="100" w:left="567" w:hangingChars="170" w:hanging="357"/>
        <w:jc w:val="left"/>
        <w:rPr>
          <w:rFonts w:asciiTheme="majorEastAsia" w:eastAsiaTheme="majorEastAsia" w:hAnsiTheme="majorEastAsia"/>
          <w:szCs w:val="21"/>
        </w:rPr>
      </w:pPr>
      <w:r w:rsidRPr="0032244C">
        <w:rPr>
          <w:rFonts w:asciiTheme="majorEastAsia" w:eastAsiaTheme="majorEastAsia" w:hAnsiTheme="majorEastAsia" w:hint="eastAsia"/>
          <w:szCs w:val="21"/>
        </w:rPr>
        <w:t>科目指導者</w:t>
      </w:r>
      <w:r w:rsidR="00F21570" w:rsidRPr="0032244C">
        <w:rPr>
          <w:rFonts w:asciiTheme="majorEastAsia" w:eastAsiaTheme="majorEastAsia" w:hAnsiTheme="majorEastAsia" w:hint="eastAsia"/>
          <w:szCs w:val="21"/>
        </w:rPr>
        <w:t>に対しては、シラバスを参照のこと</w:t>
      </w:r>
    </w:p>
    <w:p w14:paraId="498E08EC" w14:textId="77777777" w:rsidR="00B765B5" w:rsidRPr="0032244C" w:rsidRDefault="00B765B5" w:rsidP="00B765B5">
      <w:pPr>
        <w:ind w:leftChars="100" w:left="567" w:hangingChars="170" w:hanging="357"/>
        <w:jc w:val="left"/>
        <w:rPr>
          <w:rFonts w:asciiTheme="majorEastAsia" w:eastAsiaTheme="majorEastAsia" w:hAnsiTheme="majorEastAsia"/>
          <w:szCs w:val="21"/>
        </w:rPr>
      </w:pPr>
    </w:p>
    <w:p w14:paraId="498E08ED" w14:textId="77777777" w:rsidR="00621EE7" w:rsidRPr="0032244C" w:rsidRDefault="00D113E5" w:rsidP="00621EE7">
      <w:pPr>
        <w:jc w:val="left"/>
        <w:rPr>
          <w:rFonts w:asciiTheme="majorEastAsia" w:eastAsiaTheme="majorEastAsia" w:hAnsiTheme="majorEastAsia"/>
          <w:b/>
          <w:sz w:val="24"/>
          <w:szCs w:val="32"/>
        </w:rPr>
      </w:pPr>
      <w:r w:rsidRPr="0032244C">
        <w:rPr>
          <w:rFonts w:asciiTheme="majorEastAsia" w:eastAsiaTheme="majorEastAsia" w:hAnsiTheme="majorEastAsia" w:hint="eastAsia"/>
          <w:b/>
          <w:sz w:val="24"/>
          <w:szCs w:val="32"/>
        </w:rPr>
        <w:t>11</w:t>
      </w:r>
      <w:r w:rsidR="00992DDF" w:rsidRPr="0032244C">
        <w:rPr>
          <w:rFonts w:asciiTheme="majorEastAsia" w:eastAsiaTheme="majorEastAsia" w:hAnsiTheme="majorEastAsia" w:hint="eastAsia"/>
          <w:b/>
          <w:sz w:val="24"/>
          <w:szCs w:val="32"/>
        </w:rPr>
        <w:t>．実習</w:t>
      </w:r>
      <w:r w:rsidR="00774697" w:rsidRPr="0032244C">
        <w:rPr>
          <w:rFonts w:asciiTheme="majorEastAsia" w:eastAsiaTheme="majorEastAsia" w:hAnsiTheme="majorEastAsia" w:hint="eastAsia"/>
          <w:b/>
          <w:sz w:val="24"/>
          <w:szCs w:val="32"/>
        </w:rPr>
        <w:t>レポート</w:t>
      </w:r>
    </w:p>
    <w:p w14:paraId="498E08EE" w14:textId="77777777" w:rsidR="0055324B" w:rsidRPr="0032244C" w:rsidRDefault="00774697" w:rsidP="00B516A6">
      <w:pPr>
        <w:ind w:leftChars="100" w:left="567" w:hangingChars="170" w:hanging="357"/>
        <w:jc w:val="left"/>
        <w:rPr>
          <w:rFonts w:asciiTheme="majorEastAsia" w:eastAsiaTheme="majorEastAsia" w:hAnsiTheme="majorEastAsia"/>
          <w:szCs w:val="21"/>
        </w:rPr>
      </w:pPr>
      <w:r w:rsidRPr="0032244C">
        <w:rPr>
          <w:rFonts w:asciiTheme="majorEastAsia" w:eastAsiaTheme="majorEastAsia" w:hAnsiTheme="majorEastAsia" w:hint="eastAsia"/>
          <w:szCs w:val="21"/>
        </w:rPr>
        <w:t>１）</w:t>
      </w:r>
      <w:r w:rsidR="0055324B" w:rsidRPr="0032244C">
        <w:rPr>
          <w:rFonts w:asciiTheme="majorEastAsia" w:eastAsiaTheme="majorEastAsia" w:hAnsiTheme="majorEastAsia" w:hint="eastAsia"/>
          <w:szCs w:val="21"/>
        </w:rPr>
        <w:t>形式</w:t>
      </w:r>
    </w:p>
    <w:p w14:paraId="498E08EF" w14:textId="1ADE25EE" w:rsidR="00774697" w:rsidRDefault="00937AE7" w:rsidP="00394086">
      <w:pPr>
        <w:ind w:leftChars="270" w:left="567"/>
        <w:rPr>
          <w:rFonts w:asciiTheme="majorEastAsia" w:eastAsiaTheme="majorEastAsia" w:hAnsiTheme="majorEastAsia"/>
          <w:szCs w:val="21"/>
        </w:rPr>
      </w:pPr>
      <w:r>
        <w:rPr>
          <w:rFonts w:asciiTheme="majorEastAsia" w:eastAsiaTheme="majorEastAsia" w:hAnsiTheme="majorEastAsia" w:hint="eastAsia"/>
          <w:szCs w:val="21"/>
        </w:rPr>
        <w:t>定められた様式により作成すること</w:t>
      </w:r>
    </w:p>
    <w:p w14:paraId="527E0CB8" w14:textId="77777777" w:rsidR="008300CD" w:rsidRPr="0032244C" w:rsidRDefault="008300CD" w:rsidP="00394086">
      <w:pPr>
        <w:ind w:leftChars="270" w:left="567"/>
        <w:rPr>
          <w:rFonts w:asciiTheme="majorEastAsia" w:eastAsiaTheme="majorEastAsia" w:hAnsiTheme="majorEastAsia"/>
          <w:szCs w:val="21"/>
        </w:rPr>
      </w:pPr>
    </w:p>
    <w:p w14:paraId="498E08F0" w14:textId="77777777" w:rsidR="0055324B" w:rsidRPr="0032244C" w:rsidRDefault="00774697" w:rsidP="00B516A6">
      <w:pPr>
        <w:ind w:leftChars="100" w:left="567" w:hangingChars="170" w:hanging="357"/>
        <w:jc w:val="left"/>
        <w:rPr>
          <w:rFonts w:asciiTheme="majorEastAsia" w:eastAsiaTheme="majorEastAsia" w:hAnsiTheme="majorEastAsia"/>
          <w:szCs w:val="21"/>
        </w:rPr>
      </w:pPr>
      <w:r w:rsidRPr="0032244C">
        <w:rPr>
          <w:rFonts w:asciiTheme="majorEastAsia" w:eastAsiaTheme="majorEastAsia" w:hAnsiTheme="majorEastAsia" w:hint="eastAsia"/>
          <w:szCs w:val="21"/>
        </w:rPr>
        <w:t>２）</w:t>
      </w:r>
      <w:r w:rsidR="0055324B" w:rsidRPr="0032244C">
        <w:rPr>
          <w:rFonts w:asciiTheme="majorEastAsia" w:eastAsiaTheme="majorEastAsia" w:hAnsiTheme="majorEastAsia" w:hint="eastAsia"/>
          <w:szCs w:val="21"/>
        </w:rPr>
        <w:t>レポート提出期限</w:t>
      </w:r>
    </w:p>
    <w:p w14:paraId="498E08F1" w14:textId="062D197F" w:rsidR="00774697" w:rsidRPr="0032244C" w:rsidRDefault="0055324B" w:rsidP="0055324B">
      <w:pPr>
        <w:ind w:leftChars="167" w:left="918" w:hangingChars="270" w:hanging="567"/>
        <w:rPr>
          <w:rFonts w:asciiTheme="majorEastAsia" w:eastAsiaTheme="majorEastAsia" w:hAnsiTheme="majorEastAsia"/>
          <w:szCs w:val="21"/>
        </w:rPr>
      </w:pPr>
      <w:r w:rsidRPr="0032244C">
        <w:rPr>
          <w:rFonts w:asciiTheme="majorEastAsia" w:eastAsiaTheme="majorEastAsia" w:hAnsiTheme="majorEastAsia" w:hint="eastAsia"/>
          <w:szCs w:val="21"/>
        </w:rPr>
        <w:lastRenderedPageBreak/>
        <w:t>（１）レポート</w:t>
      </w:r>
      <w:r w:rsidR="003F5C88" w:rsidRPr="0032244C">
        <w:rPr>
          <w:rFonts w:asciiTheme="majorEastAsia" w:eastAsiaTheme="majorEastAsia" w:hAnsiTheme="majorEastAsia" w:hint="eastAsia"/>
          <w:szCs w:val="21"/>
        </w:rPr>
        <w:t>の提出</w:t>
      </w:r>
      <w:r w:rsidR="00774697" w:rsidRPr="0032244C">
        <w:rPr>
          <w:rFonts w:asciiTheme="majorEastAsia" w:eastAsiaTheme="majorEastAsia" w:hAnsiTheme="majorEastAsia" w:hint="eastAsia"/>
          <w:szCs w:val="21"/>
        </w:rPr>
        <w:t>は、</w:t>
      </w:r>
      <w:r w:rsidR="0029475D" w:rsidRPr="00403137">
        <w:rPr>
          <w:rFonts w:asciiTheme="majorEastAsia" w:eastAsiaTheme="majorEastAsia" w:hAnsiTheme="majorEastAsia" w:hint="eastAsia"/>
          <w:szCs w:val="21"/>
        </w:rPr>
        <w:t>各実習終了後</w:t>
      </w:r>
      <w:r w:rsidR="00403137" w:rsidRPr="00403137">
        <w:rPr>
          <w:rFonts w:asciiTheme="majorEastAsia" w:eastAsiaTheme="majorEastAsia" w:hAnsiTheme="majorEastAsia" w:hint="eastAsia"/>
          <w:szCs w:val="21"/>
        </w:rPr>
        <w:t>１</w:t>
      </w:r>
      <w:r w:rsidR="0029475D" w:rsidRPr="00403137">
        <w:rPr>
          <w:rFonts w:asciiTheme="majorEastAsia" w:eastAsiaTheme="majorEastAsia" w:hAnsiTheme="majorEastAsia" w:hint="eastAsia"/>
          <w:szCs w:val="21"/>
        </w:rPr>
        <w:t>週間以内</w:t>
      </w:r>
      <w:r w:rsidR="00774697" w:rsidRPr="0032244C">
        <w:rPr>
          <w:rFonts w:asciiTheme="majorEastAsia" w:eastAsiaTheme="majorEastAsia" w:hAnsiTheme="majorEastAsia" w:hint="eastAsia"/>
          <w:szCs w:val="21"/>
        </w:rPr>
        <w:t>とする。</w:t>
      </w:r>
    </w:p>
    <w:p w14:paraId="498E08F2" w14:textId="77777777" w:rsidR="0055324B" w:rsidRDefault="0055324B" w:rsidP="0055324B">
      <w:pPr>
        <w:ind w:leftChars="167" w:left="918" w:hangingChars="270" w:hanging="567"/>
        <w:rPr>
          <w:rFonts w:asciiTheme="majorEastAsia" w:eastAsiaTheme="majorEastAsia" w:hAnsiTheme="majorEastAsia"/>
          <w:szCs w:val="21"/>
        </w:rPr>
      </w:pPr>
      <w:r w:rsidRPr="0032244C">
        <w:rPr>
          <w:rFonts w:asciiTheme="majorEastAsia" w:eastAsiaTheme="majorEastAsia" w:hAnsiTheme="majorEastAsia" w:hint="eastAsia"/>
          <w:szCs w:val="21"/>
        </w:rPr>
        <w:t>（２）最終提出までに指導者に必ず指導を受けること。ま</w:t>
      </w:r>
      <w:r w:rsidR="00F21570" w:rsidRPr="0032244C">
        <w:rPr>
          <w:rFonts w:asciiTheme="majorEastAsia" w:eastAsiaTheme="majorEastAsia" w:hAnsiTheme="majorEastAsia" w:hint="eastAsia"/>
          <w:szCs w:val="21"/>
        </w:rPr>
        <w:t>た、再提出を指示されることもありうることから早めに提出すること</w:t>
      </w:r>
    </w:p>
    <w:p w14:paraId="3F530306" w14:textId="77777777" w:rsidR="008300CD" w:rsidRPr="0032244C" w:rsidRDefault="008300CD" w:rsidP="0055324B">
      <w:pPr>
        <w:ind w:leftChars="167" w:left="918" w:hangingChars="270" w:hanging="567"/>
        <w:rPr>
          <w:rFonts w:asciiTheme="majorEastAsia" w:eastAsiaTheme="majorEastAsia" w:hAnsiTheme="majorEastAsia"/>
          <w:szCs w:val="21"/>
        </w:rPr>
      </w:pPr>
    </w:p>
    <w:p w14:paraId="498E08F3" w14:textId="77777777" w:rsidR="0055324B" w:rsidRPr="0032244C" w:rsidRDefault="00774697" w:rsidP="00B516A6">
      <w:pPr>
        <w:ind w:leftChars="100" w:left="567" w:hangingChars="170" w:hanging="357"/>
        <w:jc w:val="left"/>
        <w:rPr>
          <w:rFonts w:asciiTheme="majorEastAsia" w:eastAsiaTheme="majorEastAsia" w:hAnsiTheme="majorEastAsia"/>
          <w:szCs w:val="21"/>
        </w:rPr>
      </w:pPr>
      <w:r w:rsidRPr="0032244C">
        <w:rPr>
          <w:rFonts w:asciiTheme="majorEastAsia" w:eastAsiaTheme="majorEastAsia" w:hAnsiTheme="majorEastAsia" w:hint="eastAsia"/>
          <w:szCs w:val="21"/>
        </w:rPr>
        <w:t>３）</w:t>
      </w:r>
      <w:r w:rsidR="0055324B" w:rsidRPr="0032244C">
        <w:rPr>
          <w:rFonts w:asciiTheme="majorEastAsia" w:eastAsiaTheme="majorEastAsia" w:hAnsiTheme="majorEastAsia" w:hint="eastAsia"/>
          <w:szCs w:val="21"/>
        </w:rPr>
        <w:t>提出場所</w:t>
      </w:r>
    </w:p>
    <w:p w14:paraId="498E08F4" w14:textId="77777777" w:rsidR="00774697" w:rsidRDefault="00774697" w:rsidP="003722B3">
      <w:pPr>
        <w:ind w:leftChars="270" w:left="567"/>
        <w:rPr>
          <w:rFonts w:asciiTheme="majorEastAsia" w:eastAsiaTheme="majorEastAsia" w:hAnsiTheme="majorEastAsia"/>
          <w:szCs w:val="21"/>
        </w:rPr>
      </w:pPr>
      <w:r w:rsidRPr="0032244C">
        <w:rPr>
          <w:rFonts w:asciiTheme="majorEastAsia" w:eastAsiaTheme="majorEastAsia" w:hAnsiTheme="majorEastAsia" w:hint="eastAsia"/>
          <w:szCs w:val="21"/>
        </w:rPr>
        <w:t>提出場所は、本研修事務局</w:t>
      </w:r>
      <w:r w:rsidR="00F21570" w:rsidRPr="0032244C">
        <w:rPr>
          <w:rFonts w:asciiTheme="majorEastAsia" w:eastAsiaTheme="majorEastAsia" w:hAnsiTheme="majorEastAsia" w:hint="eastAsia"/>
          <w:szCs w:val="21"/>
        </w:rPr>
        <w:t>とする</w:t>
      </w:r>
    </w:p>
    <w:p w14:paraId="387AA648" w14:textId="77777777" w:rsidR="008300CD" w:rsidRPr="0032244C" w:rsidRDefault="008300CD" w:rsidP="003722B3">
      <w:pPr>
        <w:ind w:leftChars="270" w:left="567"/>
        <w:rPr>
          <w:rFonts w:asciiTheme="majorEastAsia" w:eastAsiaTheme="majorEastAsia" w:hAnsiTheme="majorEastAsia"/>
          <w:szCs w:val="21"/>
        </w:rPr>
      </w:pPr>
    </w:p>
    <w:p w14:paraId="498E08F5" w14:textId="77777777" w:rsidR="00774697" w:rsidRPr="0032244C" w:rsidRDefault="0029475D" w:rsidP="00B516A6">
      <w:pPr>
        <w:ind w:leftChars="100" w:left="567" w:hangingChars="170" w:hanging="357"/>
        <w:jc w:val="left"/>
        <w:rPr>
          <w:rFonts w:asciiTheme="majorEastAsia" w:eastAsiaTheme="majorEastAsia" w:hAnsiTheme="majorEastAsia"/>
          <w:szCs w:val="21"/>
        </w:rPr>
      </w:pPr>
      <w:r w:rsidRPr="0032244C">
        <w:rPr>
          <w:rFonts w:asciiTheme="majorEastAsia" w:eastAsiaTheme="majorEastAsia" w:hAnsiTheme="majorEastAsia" w:hint="eastAsia"/>
          <w:szCs w:val="21"/>
        </w:rPr>
        <w:t>４</w:t>
      </w:r>
      <w:r w:rsidR="00774697" w:rsidRPr="0032244C">
        <w:rPr>
          <w:rFonts w:asciiTheme="majorEastAsia" w:eastAsiaTheme="majorEastAsia" w:hAnsiTheme="majorEastAsia" w:hint="eastAsia"/>
          <w:szCs w:val="21"/>
        </w:rPr>
        <w:t>）区分別科目</w:t>
      </w:r>
    </w:p>
    <w:p w14:paraId="498E08F6" w14:textId="77777777" w:rsidR="00621EE7" w:rsidRPr="0032244C" w:rsidRDefault="0029475D" w:rsidP="00047D86">
      <w:pPr>
        <w:ind w:leftChars="167" w:left="918" w:hangingChars="270" w:hanging="567"/>
        <w:rPr>
          <w:rFonts w:asciiTheme="majorEastAsia" w:eastAsiaTheme="majorEastAsia" w:hAnsiTheme="majorEastAsia"/>
          <w:szCs w:val="21"/>
        </w:rPr>
      </w:pPr>
      <w:r w:rsidRPr="0032244C">
        <w:rPr>
          <w:rFonts w:asciiTheme="majorEastAsia" w:eastAsiaTheme="majorEastAsia" w:hAnsiTheme="majorEastAsia" w:hint="eastAsia"/>
          <w:szCs w:val="21"/>
        </w:rPr>
        <w:t>（１</w:t>
      </w:r>
      <w:r w:rsidR="00774697" w:rsidRPr="0032244C">
        <w:rPr>
          <w:rFonts w:asciiTheme="majorEastAsia" w:eastAsiaTheme="majorEastAsia" w:hAnsiTheme="majorEastAsia" w:hint="eastAsia"/>
          <w:szCs w:val="21"/>
        </w:rPr>
        <w:t>）</w:t>
      </w:r>
      <w:r w:rsidR="00675311" w:rsidRPr="0032244C">
        <w:rPr>
          <w:rFonts w:asciiTheme="majorEastAsia" w:eastAsiaTheme="majorEastAsia" w:hAnsiTheme="majorEastAsia" w:hint="eastAsia"/>
          <w:szCs w:val="21"/>
        </w:rPr>
        <w:t>症例レポートは、</w:t>
      </w:r>
      <w:r w:rsidR="00774697" w:rsidRPr="0032244C">
        <w:rPr>
          <w:rFonts w:asciiTheme="majorEastAsia" w:eastAsiaTheme="majorEastAsia" w:hAnsiTheme="majorEastAsia" w:hint="eastAsia"/>
          <w:szCs w:val="21"/>
        </w:rPr>
        <w:t>手順書に基づいていること</w:t>
      </w:r>
      <w:r w:rsidR="00C07C2E" w:rsidRPr="0032244C">
        <w:rPr>
          <w:rFonts w:asciiTheme="majorEastAsia" w:eastAsiaTheme="majorEastAsia" w:hAnsiTheme="majorEastAsia" w:hint="eastAsia"/>
          <w:szCs w:val="21"/>
        </w:rPr>
        <w:t>・</w:t>
      </w:r>
      <w:r w:rsidR="00774697" w:rsidRPr="0032244C">
        <w:rPr>
          <w:rFonts w:asciiTheme="majorEastAsia" w:eastAsiaTheme="majorEastAsia" w:hAnsiTheme="majorEastAsia" w:hint="eastAsia"/>
          <w:szCs w:val="21"/>
        </w:rPr>
        <w:t>医学的考察が含まれていること（SOAP等で記載し、症例の特定行為を必要とする医学的問題点を明らかとする）</w:t>
      </w:r>
      <w:r w:rsidR="00B83EFF" w:rsidRPr="0032244C">
        <w:rPr>
          <w:rFonts w:asciiTheme="majorEastAsia" w:eastAsiaTheme="majorEastAsia" w:hAnsiTheme="majorEastAsia" w:hint="eastAsia"/>
          <w:szCs w:val="21"/>
        </w:rPr>
        <w:t>・</w:t>
      </w:r>
      <w:r w:rsidR="00774697" w:rsidRPr="0032244C">
        <w:rPr>
          <w:rFonts w:asciiTheme="majorEastAsia" w:eastAsiaTheme="majorEastAsia" w:hAnsiTheme="majorEastAsia" w:hint="eastAsia"/>
          <w:szCs w:val="21"/>
        </w:rPr>
        <w:t>看護師としての視点が含まれていること</w:t>
      </w:r>
      <w:r w:rsidR="00B83EFF" w:rsidRPr="0032244C">
        <w:rPr>
          <w:rFonts w:asciiTheme="majorEastAsia" w:eastAsiaTheme="majorEastAsia" w:hAnsiTheme="majorEastAsia" w:hint="eastAsia"/>
          <w:szCs w:val="21"/>
        </w:rPr>
        <w:t>・</w:t>
      </w:r>
      <w:r w:rsidR="00774697" w:rsidRPr="0032244C">
        <w:rPr>
          <w:rFonts w:asciiTheme="majorEastAsia" w:eastAsiaTheme="majorEastAsia" w:hAnsiTheme="majorEastAsia" w:hint="eastAsia"/>
          <w:szCs w:val="21"/>
        </w:rPr>
        <w:t>文献を活用してい</w:t>
      </w:r>
      <w:r w:rsidR="00F21570" w:rsidRPr="0032244C">
        <w:rPr>
          <w:rFonts w:asciiTheme="majorEastAsia" w:eastAsiaTheme="majorEastAsia" w:hAnsiTheme="majorEastAsia" w:hint="eastAsia"/>
          <w:szCs w:val="21"/>
        </w:rPr>
        <w:t>ることを含み、特定行為研修の実習記録としてふさわしいものとする</w:t>
      </w:r>
    </w:p>
    <w:p w14:paraId="498E08F7" w14:textId="77777777" w:rsidR="00CB6921" w:rsidRPr="0032244C" w:rsidRDefault="00CB6921" w:rsidP="00B765B5">
      <w:pPr>
        <w:rPr>
          <w:rFonts w:asciiTheme="majorEastAsia" w:eastAsiaTheme="majorEastAsia" w:hAnsiTheme="majorEastAsia"/>
          <w:szCs w:val="21"/>
        </w:rPr>
      </w:pPr>
    </w:p>
    <w:p w14:paraId="498E08F8" w14:textId="77777777" w:rsidR="00621EE7" w:rsidRPr="0032244C" w:rsidRDefault="00D113E5" w:rsidP="00621EE7">
      <w:pPr>
        <w:jc w:val="left"/>
        <w:rPr>
          <w:rFonts w:asciiTheme="majorEastAsia" w:eastAsiaTheme="majorEastAsia" w:hAnsiTheme="majorEastAsia"/>
          <w:b/>
          <w:sz w:val="24"/>
          <w:szCs w:val="32"/>
        </w:rPr>
      </w:pPr>
      <w:r w:rsidRPr="0032244C">
        <w:rPr>
          <w:rFonts w:asciiTheme="majorEastAsia" w:eastAsiaTheme="majorEastAsia" w:hAnsiTheme="majorEastAsia" w:hint="eastAsia"/>
          <w:b/>
          <w:sz w:val="24"/>
          <w:szCs w:val="32"/>
        </w:rPr>
        <w:t>12</w:t>
      </w:r>
      <w:r w:rsidR="00992DDF" w:rsidRPr="0032244C">
        <w:rPr>
          <w:rFonts w:asciiTheme="majorEastAsia" w:eastAsiaTheme="majorEastAsia" w:hAnsiTheme="majorEastAsia" w:hint="eastAsia"/>
          <w:b/>
          <w:sz w:val="24"/>
          <w:szCs w:val="32"/>
        </w:rPr>
        <w:t>．実習評価</w:t>
      </w:r>
    </w:p>
    <w:p w14:paraId="498E08F9" w14:textId="77777777" w:rsidR="00621EE7" w:rsidRPr="0032244C" w:rsidRDefault="00B516A6" w:rsidP="00B516A6">
      <w:pPr>
        <w:ind w:leftChars="100" w:left="567" w:hangingChars="170" w:hanging="357"/>
        <w:jc w:val="left"/>
        <w:rPr>
          <w:rFonts w:asciiTheme="majorEastAsia" w:eastAsiaTheme="majorEastAsia" w:hAnsiTheme="majorEastAsia"/>
          <w:szCs w:val="21"/>
        </w:rPr>
      </w:pPr>
      <w:r w:rsidRPr="0032244C">
        <w:rPr>
          <w:rFonts w:asciiTheme="majorEastAsia" w:eastAsiaTheme="majorEastAsia" w:hAnsiTheme="majorEastAsia" w:hint="eastAsia"/>
          <w:szCs w:val="21"/>
        </w:rPr>
        <w:t>１）</w:t>
      </w:r>
      <w:r w:rsidR="00621EE7" w:rsidRPr="0032244C">
        <w:rPr>
          <w:rFonts w:asciiTheme="majorEastAsia" w:eastAsiaTheme="majorEastAsia" w:hAnsiTheme="majorEastAsia" w:hint="eastAsia"/>
          <w:szCs w:val="21"/>
        </w:rPr>
        <w:t>評価の方針</w:t>
      </w:r>
    </w:p>
    <w:p w14:paraId="498E08FA" w14:textId="77777777" w:rsidR="00621EE7" w:rsidRPr="0032244C" w:rsidRDefault="00B516A6" w:rsidP="00E42751">
      <w:pPr>
        <w:ind w:leftChars="167" w:left="918" w:hangingChars="270" w:hanging="567"/>
        <w:rPr>
          <w:rFonts w:asciiTheme="majorEastAsia" w:eastAsiaTheme="majorEastAsia" w:hAnsiTheme="majorEastAsia"/>
          <w:szCs w:val="21"/>
        </w:rPr>
      </w:pPr>
      <w:r w:rsidRPr="0032244C">
        <w:rPr>
          <w:rFonts w:asciiTheme="majorEastAsia" w:eastAsiaTheme="majorEastAsia" w:hAnsiTheme="majorEastAsia" w:hint="eastAsia"/>
          <w:szCs w:val="21"/>
        </w:rPr>
        <w:t>（１）</w:t>
      </w:r>
      <w:r w:rsidR="00621EE7" w:rsidRPr="0032244C">
        <w:rPr>
          <w:rFonts w:asciiTheme="majorEastAsia" w:eastAsiaTheme="majorEastAsia" w:hAnsiTheme="majorEastAsia" w:hint="eastAsia"/>
          <w:szCs w:val="21"/>
        </w:rPr>
        <w:t>実習</w:t>
      </w:r>
      <w:r w:rsidR="0029475D" w:rsidRPr="0032244C">
        <w:rPr>
          <w:rFonts w:asciiTheme="majorEastAsia" w:eastAsiaTheme="majorEastAsia" w:hAnsiTheme="majorEastAsia" w:hint="eastAsia"/>
          <w:szCs w:val="21"/>
        </w:rPr>
        <w:t>は、実習評価表を用い、観察評価で行う</w:t>
      </w:r>
    </w:p>
    <w:p w14:paraId="498E08FB" w14:textId="77777777" w:rsidR="00621EE7" w:rsidRPr="0032244C" w:rsidRDefault="00B516A6" w:rsidP="00E42751">
      <w:pPr>
        <w:ind w:leftChars="167" w:left="918" w:hangingChars="270" w:hanging="567"/>
        <w:rPr>
          <w:rFonts w:asciiTheme="majorEastAsia" w:eastAsiaTheme="majorEastAsia" w:hAnsiTheme="majorEastAsia"/>
          <w:szCs w:val="21"/>
        </w:rPr>
      </w:pPr>
      <w:r w:rsidRPr="0032244C">
        <w:rPr>
          <w:rFonts w:asciiTheme="majorEastAsia" w:eastAsiaTheme="majorEastAsia" w:hAnsiTheme="majorEastAsia" w:hint="eastAsia"/>
          <w:szCs w:val="21"/>
        </w:rPr>
        <w:t>（２）</w:t>
      </w:r>
      <w:r w:rsidR="00621EE7" w:rsidRPr="0032244C">
        <w:rPr>
          <w:rFonts w:asciiTheme="majorEastAsia" w:eastAsiaTheme="majorEastAsia" w:hAnsiTheme="majorEastAsia" w:hint="eastAsia"/>
          <w:szCs w:val="21"/>
        </w:rPr>
        <w:t>評価は、特定行為を実施するものとしてふさわしい態度で実習に関わることができ、かつ知識や技能に加えて、思考力</w:t>
      </w:r>
      <w:r w:rsidR="00C07C2E" w:rsidRPr="0032244C">
        <w:rPr>
          <w:rFonts w:asciiTheme="majorEastAsia" w:eastAsiaTheme="majorEastAsia" w:hAnsiTheme="majorEastAsia" w:hint="eastAsia"/>
          <w:szCs w:val="21"/>
        </w:rPr>
        <w:t>・判断力・</w:t>
      </w:r>
      <w:r w:rsidR="00621EE7" w:rsidRPr="0032244C">
        <w:rPr>
          <w:rFonts w:asciiTheme="majorEastAsia" w:eastAsiaTheme="majorEastAsia" w:hAnsiTheme="majorEastAsia" w:hint="eastAsia"/>
          <w:szCs w:val="21"/>
        </w:rPr>
        <w:t>表現力など総合的な判断ができているか否かを確認する</w:t>
      </w:r>
    </w:p>
    <w:p w14:paraId="498E08FC" w14:textId="77777777" w:rsidR="00621EE7" w:rsidRDefault="00B516A6" w:rsidP="00E42751">
      <w:pPr>
        <w:ind w:leftChars="167" w:left="918" w:hangingChars="270" w:hanging="567"/>
        <w:rPr>
          <w:rFonts w:asciiTheme="majorEastAsia" w:eastAsiaTheme="majorEastAsia" w:hAnsiTheme="majorEastAsia"/>
          <w:szCs w:val="21"/>
        </w:rPr>
      </w:pPr>
      <w:r w:rsidRPr="0032244C">
        <w:rPr>
          <w:rFonts w:asciiTheme="majorEastAsia" w:eastAsiaTheme="majorEastAsia" w:hAnsiTheme="majorEastAsia" w:hint="eastAsia"/>
          <w:szCs w:val="21"/>
        </w:rPr>
        <w:t>（３）</w:t>
      </w:r>
      <w:r w:rsidR="003F5C88" w:rsidRPr="0032244C">
        <w:rPr>
          <w:rFonts w:asciiTheme="majorEastAsia" w:eastAsiaTheme="majorEastAsia" w:hAnsiTheme="majorEastAsia" w:hint="eastAsia"/>
          <w:szCs w:val="21"/>
        </w:rPr>
        <w:t>評価は実習を担当した指導者</w:t>
      </w:r>
      <w:r w:rsidR="00621EE7" w:rsidRPr="0032244C">
        <w:rPr>
          <w:rFonts w:asciiTheme="majorEastAsia" w:eastAsiaTheme="majorEastAsia" w:hAnsiTheme="majorEastAsia" w:hint="eastAsia"/>
          <w:szCs w:val="21"/>
        </w:rPr>
        <w:t>が行い、必要に応じて受講生と面談を行い、知識・習熟度・態度等を確認する。また、</w:t>
      </w:r>
      <w:r w:rsidR="003F5C88" w:rsidRPr="0032244C">
        <w:rPr>
          <w:rFonts w:asciiTheme="majorEastAsia" w:eastAsiaTheme="majorEastAsia" w:hAnsiTheme="majorEastAsia" w:hint="eastAsia"/>
          <w:szCs w:val="21"/>
        </w:rPr>
        <w:t>実習に関わった医師や看護師等の意見も参考とし、総合的に判断する</w:t>
      </w:r>
    </w:p>
    <w:p w14:paraId="32E4202C" w14:textId="77777777" w:rsidR="008300CD" w:rsidRPr="0032244C" w:rsidRDefault="008300CD" w:rsidP="00E42751">
      <w:pPr>
        <w:ind w:leftChars="167" w:left="918" w:hangingChars="270" w:hanging="567"/>
        <w:rPr>
          <w:rFonts w:asciiTheme="majorEastAsia" w:eastAsiaTheme="majorEastAsia" w:hAnsiTheme="majorEastAsia"/>
          <w:szCs w:val="21"/>
        </w:rPr>
      </w:pPr>
    </w:p>
    <w:p w14:paraId="498E08FD" w14:textId="77777777" w:rsidR="000F71F9" w:rsidRPr="0032244C" w:rsidRDefault="0029475D" w:rsidP="00B516A6">
      <w:pPr>
        <w:ind w:leftChars="100" w:left="567" w:hangingChars="170" w:hanging="357"/>
        <w:jc w:val="left"/>
        <w:rPr>
          <w:rFonts w:asciiTheme="majorEastAsia" w:eastAsiaTheme="majorEastAsia" w:hAnsiTheme="majorEastAsia"/>
          <w:szCs w:val="21"/>
        </w:rPr>
      </w:pPr>
      <w:r w:rsidRPr="0032244C">
        <w:rPr>
          <w:rFonts w:asciiTheme="majorEastAsia" w:eastAsiaTheme="majorEastAsia" w:hAnsiTheme="majorEastAsia" w:hint="eastAsia"/>
          <w:szCs w:val="21"/>
        </w:rPr>
        <w:t>２</w:t>
      </w:r>
      <w:r w:rsidR="000A1BB7" w:rsidRPr="0032244C">
        <w:rPr>
          <w:rFonts w:asciiTheme="majorEastAsia" w:eastAsiaTheme="majorEastAsia" w:hAnsiTheme="majorEastAsia" w:hint="eastAsia"/>
          <w:szCs w:val="21"/>
        </w:rPr>
        <w:t>）評定</w:t>
      </w:r>
      <w:r w:rsidR="000F71F9" w:rsidRPr="0032244C">
        <w:rPr>
          <w:rFonts w:asciiTheme="majorEastAsia" w:eastAsiaTheme="majorEastAsia" w:hAnsiTheme="majorEastAsia" w:hint="eastAsia"/>
          <w:szCs w:val="21"/>
        </w:rPr>
        <w:t>基準</w:t>
      </w:r>
    </w:p>
    <w:p w14:paraId="498E08FE" w14:textId="77777777" w:rsidR="000A1BB7" w:rsidRPr="0032244C" w:rsidRDefault="00CD1EE0" w:rsidP="0029475D">
      <w:pPr>
        <w:ind w:leftChars="167" w:left="918" w:hangingChars="270" w:hanging="567"/>
        <w:jc w:val="left"/>
        <w:rPr>
          <w:rFonts w:asciiTheme="majorEastAsia" w:eastAsiaTheme="majorEastAsia" w:hAnsiTheme="majorEastAsia"/>
          <w:szCs w:val="21"/>
        </w:rPr>
      </w:pPr>
      <w:r w:rsidRPr="0032244C">
        <w:rPr>
          <w:rFonts w:asciiTheme="majorEastAsia" w:eastAsiaTheme="majorEastAsia" w:hAnsiTheme="majorEastAsia" w:hint="eastAsia"/>
          <w:szCs w:val="21"/>
        </w:rPr>
        <w:t>（１）</w:t>
      </w:r>
      <w:r w:rsidR="0029475D" w:rsidRPr="0032244C">
        <w:rPr>
          <w:rFonts w:asciiTheme="majorEastAsia" w:eastAsiaTheme="majorEastAsia" w:hAnsiTheme="majorEastAsia" w:hint="eastAsia"/>
          <w:szCs w:val="21"/>
        </w:rPr>
        <w:t>各実習科目に設定されている目標到達レベルに達しているか、実習評価表にて評価する</w:t>
      </w:r>
    </w:p>
    <w:p w14:paraId="498E08FF" w14:textId="77777777" w:rsidR="000F71F9" w:rsidRDefault="00CD1EE0" w:rsidP="00E42751">
      <w:pPr>
        <w:ind w:leftChars="167" w:left="918" w:hangingChars="270" w:hanging="567"/>
        <w:rPr>
          <w:rFonts w:asciiTheme="majorEastAsia" w:eastAsiaTheme="majorEastAsia" w:hAnsiTheme="majorEastAsia"/>
          <w:szCs w:val="21"/>
        </w:rPr>
      </w:pPr>
      <w:r w:rsidRPr="0032244C">
        <w:rPr>
          <w:rFonts w:asciiTheme="majorEastAsia" w:eastAsiaTheme="majorEastAsia" w:hAnsiTheme="majorEastAsia" w:hint="eastAsia"/>
          <w:szCs w:val="21"/>
        </w:rPr>
        <w:t>（２）レポートは、実習評価には直接含まれない</w:t>
      </w:r>
    </w:p>
    <w:p w14:paraId="14D0DC8D" w14:textId="77777777" w:rsidR="008300CD" w:rsidRPr="0032244C" w:rsidRDefault="008300CD" w:rsidP="00E42751">
      <w:pPr>
        <w:ind w:leftChars="167" w:left="918" w:hangingChars="270" w:hanging="567"/>
        <w:rPr>
          <w:rFonts w:asciiTheme="majorEastAsia" w:eastAsiaTheme="majorEastAsia" w:hAnsiTheme="majorEastAsia"/>
          <w:szCs w:val="21"/>
        </w:rPr>
      </w:pPr>
    </w:p>
    <w:p w14:paraId="498E0900" w14:textId="77777777" w:rsidR="00730D2D" w:rsidRPr="0032244C" w:rsidRDefault="0029475D" w:rsidP="00730D2D">
      <w:pPr>
        <w:ind w:leftChars="100" w:left="567" w:hangingChars="170" w:hanging="357"/>
        <w:jc w:val="left"/>
        <w:rPr>
          <w:rFonts w:asciiTheme="majorEastAsia" w:eastAsiaTheme="majorEastAsia" w:hAnsiTheme="majorEastAsia"/>
          <w:szCs w:val="21"/>
        </w:rPr>
      </w:pPr>
      <w:r w:rsidRPr="0032244C">
        <w:rPr>
          <w:rFonts w:asciiTheme="majorEastAsia" w:eastAsiaTheme="majorEastAsia" w:hAnsiTheme="majorEastAsia" w:hint="eastAsia"/>
          <w:szCs w:val="21"/>
        </w:rPr>
        <w:t>３</w:t>
      </w:r>
      <w:r w:rsidR="00730D2D" w:rsidRPr="0032244C">
        <w:rPr>
          <w:rFonts w:asciiTheme="majorEastAsia" w:eastAsiaTheme="majorEastAsia" w:hAnsiTheme="majorEastAsia" w:hint="eastAsia"/>
          <w:szCs w:val="21"/>
        </w:rPr>
        <w:t>）再実習</w:t>
      </w:r>
    </w:p>
    <w:p w14:paraId="498E0901" w14:textId="77777777" w:rsidR="00700C60" w:rsidRPr="0032244C" w:rsidRDefault="00700C60" w:rsidP="00E42751">
      <w:pPr>
        <w:ind w:leftChars="167" w:left="918" w:hangingChars="270" w:hanging="567"/>
        <w:rPr>
          <w:rFonts w:asciiTheme="majorEastAsia" w:eastAsiaTheme="majorEastAsia" w:hAnsiTheme="majorEastAsia"/>
          <w:szCs w:val="21"/>
        </w:rPr>
      </w:pPr>
      <w:r w:rsidRPr="0032244C">
        <w:rPr>
          <w:rFonts w:asciiTheme="majorEastAsia" w:eastAsiaTheme="majorEastAsia" w:hAnsiTheme="majorEastAsia" w:hint="eastAsia"/>
          <w:szCs w:val="21"/>
        </w:rPr>
        <w:t>（</w:t>
      </w:r>
      <w:r w:rsidR="00730D2D" w:rsidRPr="0032244C">
        <w:rPr>
          <w:rFonts w:asciiTheme="majorEastAsia" w:eastAsiaTheme="majorEastAsia" w:hAnsiTheme="majorEastAsia" w:hint="eastAsia"/>
          <w:szCs w:val="21"/>
        </w:rPr>
        <w:t>１</w:t>
      </w:r>
      <w:r w:rsidRPr="0032244C">
        <w:rPr>
          <w:rFonts w:asciiTheme="majorEastAsia" w:eastAsiaTheme="majorEastAsia" w:hAnsiTheme="majorEastAsia" w:hint="eastAsia"/>
          <w:szCs w:val="21"/>
        </w:rPr>
        <w:t>）</w:t>
      </w:r>
      <w:r w:rsidR="00F21570" w:rsidRPr="0032244C">
        <w:rPr>
          <w:rFonts w:asciiTheme="majorEastAsia" w:eastAsiaTheme="majorEastAsia" w:hAnsiTheme="majorEastAsia" w:hint="eastAsia"/>
          <w:szCs w:val="21"/>
        </w:rPr>
        <w:t>不合格の者は、再実習を受けることができる</w:t>
      </w:r>
    </w:p>
    <w:p w14:paraId="498E0902" w14:textId="6CC31CEE" w:rsidR="003D0649" w:rsidRPr="0032244C" w:rsidRDefault="004674B8" w:rsidP="00C249C7">
      <w:pPr>
        <w:ind w:leftChars="167" w:left="918" w:hangingChars="270" w:hanging="567"/>
        <w:rPr>
          <w:rFonts w:asciiTheme="majorEastAsia" w:eastAsiaTheme="majorEastAsia" w:hAnsiTheme="majorEastAsia"/>
          <w:szCs w:val="21"/>
        </w:rPr>
      </w:pPr>
      <w:r w:rsidRPr="0032244C">
        <w:rPr>
          <w:rFonts w:asciiTheme="majorEastAsia" w:eastAsiaTheme="majorEastAsia" w:hAnsiTheme="majorEastAsia" w:hint="eastAsia"/>
          <w:szCs w:val="21"/>
        </w:rPr>
        <w:t>（２）再実習費は、</w:t>
      </w:r>
      <w:r w:rsidR="0025193C">
        <w:rPr>
          <w:rFonts w:asciiTheme="majorEastAsia" w:eastAsiaTheme="majorEastAsia" w:hAnsiTheme="majorEastAsia" w:hint="eastAsia"/>
          <w:szCs w:val="21"/>
        </w:rPr>
        <w:t>１</w:t>
      </w:r>
      <w:r w:rsidR="00730D2D" w:rsidRPr="0032244C">
        <w:rPr>
          <w:rFonts w:asciiTheme="majorEastAsia" w:eastAsiaTheme="majorEastAsia" w:hAnsiTheme="majorEastAsia" w:hint="eastAsia"/>
          <w:szCs w:val="21"/>
        </w:rPr>
        <w:t>科目あたり</w:t>
      </w:r>
      <w:r w:rsidR="00CA5C80" w:rsidRPr="0032244C">
        <w:rPr>
          <w:rFonts w:asciiTheme="majorEastAsia" w:eastAsiaTheme="majorEastAsia" w:hAnsiTheme="majorEastAsia" w:hint="eastAsia"/>
          <w:szCs w:val="21"/>
        </w:rPr>
        <w:t>3</w:t>
      </w:r>
      <w:r w:rsidRPr="0032244C">
        <w:rPr>
          <w:rFonts w:asciiTheme="majorEastAsia" w:eastAsiaTheme="majorEastAsia" w:hAnsiTheme="majorEastAsia" w:hint="eastAsia"/>
          <w:szCs w:val="21"/>
        </w:rPr>
        <w:t>,000</w:t>
      </w:r>
      <w:r w:rsidR="00730D2D" w:rsidRPr="0032244C">
        <w:rPr>
          <w:rFonts w:asciiTheme="majorEastAsia" w:eastAsiaTheme="majorEastAsia" w:hAnsiTheme="majorEastAsia" w:hint="eastAsia"/>
          <w:szCs w:val="21"/>
        </w:rPr>
        <w:t>円</w:t>
      </w:r>
      <w:r w:rsidR="006D2696" w:rsidRPr="0032244C">
        <w:rPr>
          <w:rFonts w:asciiTheme="majorEastAsia" w:eastAsiaTheme="majorEastAsia" w:hAnsiTheme="majorEastAsia" w:hint="eastAsia"/>
          <w:szCs w:val="21"/>
        </w:rPr>
        <w:t>が必要となる</w:t>
      </w:r>
    </w:p>
    <w:p w14:paraId="498E0903" w14:textId="77777777" w:rsidR="001433FA" w:rsidRPr="0032244C" w:rsidRDefault="00BA2ACB" w:rsidP="000F71F9">
      <w:pPr>
        <w:rPr>
          <w:rFonts w:asciiTheme="majorEastAsia" w:eastAsiaTheme="majorEastAsia" w:hAnsiTheme="majorEastAsia"/>
          <w:szCs w:val="21"/>
        </w:rPr>
      </w:pPr>
      <w:r w:rsidRPr="0032244C">
        <w:rPr>
          <w:rFonts w:asciiTheme="majorEastAsia" w:eastAsiaTheme="majorEastAsia" w:hAnsiTheme="majorEastAsia"/>
          <w:szCs w:val="21"/>
        </w:rPr>
        <w:br w:type="page"/>
      </w:r>
    </w:p>
    <w:p w14:paraId="498E0904" w14:textId="77777777" w:rsidR="00C27488" w:rsidRPr="0032244C" w:rsidRDefault="00D113E5" w:rsidP="00C27488">
      <w:pPr>
        <w:jc w:val="left"/>
        <w:rPr>
          <w:rFonts w:asciiTheme="majorEastAsia" w:eastAsiaTheme="majorEastAsia" w:hAnsiTheme="majorEastAsia"/>
          <w:b/>
          <w:sz w:val="24"/>
          <w:szCs w:val="32"/>
        </w:rPr>
      </w:pPr>
      <w:r w:rsidRPr="0032244C">
        <w:rPr>
          <w:rFonts w:asciiTheme="majorEastAsia" w:eastAsiaTheme="majorEastAsia" w:hAnsiTheme="majorEastAsia" w:hint="eastAsia"/>
          <w:b/>
          <w:sz w:val="24"/>
          <w:szCs w:val="32"/>
        </w:rPr>
        <w:lastRenderedPageBreak/>
        <w:t>13</w:t>
      </w:r>
      <w:r w:rsidR="0019738B" w:rsidRPr="0032244C">
        <w:rPr>
          <w:rFonts w:asciiTheme="majorEastAsia" w:eastAsiaTheme="majorEastAsia" w:hAnsiTheme="majorEastAsia" w:hint="eastAsia"/>
          <w:b/>
          <w:sz w:val="24"/>
          <w:szCs w:val="32"/>
        </w:rPr>
        <w:t>．実習の概要</w:t>
      </w:r>
    </w:p>
    <w:p w14:paraId="498E0905" w14:textId="77777777" w:rsidR="0019738B" w:rsidRPr="0032244C" w:rsidRDefault="0019738B" w:rsidP="00567E16">
      <w:pPr>
        <w:ind w:firstLineChars="200" w:firstLine="482"/>
        <w:jc w:val="left"/>
        <w:rPr>
          <w:rFonts w:asciiTheme="majorEastAsia" w:eastAsiaTheme="majorEastAsia" w:hAnsiTheme="majorEastAsia"/>
          <w:b/>
          <w:sz w:val="24"/>
          <w:szCs w:val="32"/>
          <w:bdr w:val="single" w:sz="4" w:space="0" w:color="auto"/>
        </w:rPr>
      </w:pPr>
      <w:r w:rsidRPr="0032244C">
        <w:rPr>
          <w:rFonts w:asciiTheme="majorEastAsia" w:eastAsiaTheme="majorEastAsia" w:hAnsiTheme="majorEastAsia" w:hint="eastAsia"/>
          <w:b/>
          <w:sz w:val="24"/>
          <w:szCs w:val="32"/>
          <w:bdr w:val="single" w:sz="4" w:space="0" w:color="auto"/>
        </w:rPr>
        <w:t>共通科目</w:t>
      </w:r>
    </w:p>
    <w:p w14:paraId="498E0906" w14:textId="77777777" w:rsidR="00A86AD9" w:rsidRPr="0032244C" w:rsidRDefault="00A86AD9" w:rsidP="00A86AD9">
      <w:pPr>
        <w:ind w:firstLineChars="100" w:firstLine="210"/>
        <w:jc w:val="left"/>
        <w:rPr>
          <w:rFonts w:asciiTheme="majorEastAsia" w:eastAsiaTheme="majorEastAsia" w:hAnsiTheme="majorEastAsia"/>
          <w:szCs w:val="21"/>
        </w:rPr>
      </w:pPr>
      <w:r w:rsidRPr="0032244C">
        <w:rPr>
          <w:rFonts w:asciiTheme="majorEastAsia" w:eastAsiaTheme="majorEastAsia" w:hAnsiTheme="majorEastAsia" w:hint="eastAsia"/>
          <w:szCs w:val="21"/>
        </w:rPr>
        <w:t>１）臨床推論</w:t>
      </w:r>
    </w:p>
    <w:p w14:paraId="498E0907" w14:textId="77777777" w:rsidR="00A86AD9" w:rsidRPr="0032244C" w:rsidRDefault="00A86AD9" w:rsidP="00A86AD9">
      <w:pPr>
        <w:ind w:leftChars="202" w:left="1060" w:hangingChars="303" w:hanging="636"/>
        <w:jc w:val="left"/>
        <w:rPr>
          <w:rFonts w:asciiTheme="majorEastAsia" w:eastAsiaTheme="majorEastAsia" w:hAnsiTheme="majorEastAsia"/>
          <w:szCs w:val="21"/>
        </w:rPr>
      </w:pPr>
      <w:r w:rsidRPr="0032244C">
        <w:rPr>
          <w:rFonts w:asciiTheme="majorEastAsia" w:eastAsiaTheme="majorEastAsia" w:hAnsiTheme="majorEastAsia" w:hint="eastAsia"/>
          <w:szCs w:val="21"/>
        </w:rPr>
        <w:t>（１）実習目的：病歴の聴取及び身体所見の適格な取得のために必要な医療面接スキルを身に付け、実践できる</w:t>
      </w:r>
    </w:p>
    <w:p w14:paraId="498E0908" w14:textId="77777777" w:rsidR="00A86AD9" w:rsidRPr="0032244C" w:rsidRDefault="00A86AD9" w:rsidP="00A86AD9">
      <w:pPr>
        <w:ind w:leftChars="202" w:left="1054" w:hangingChars="300" w:hanging="630"/>
        <w:rPr>
          <w:rFonts w:asciiTheme="majorEastAsia" w:eastAsiaTheme="majorEastAsia" w:hAnsiTheme="majorEastAsia"/>
          <w:szCs w:val="21"/>
        </w:rPr>
      </w:pPr>
      <w:r w:rsidRPr="0032244C">
        <w:rPr>
          <w:rFonts w:asciiTheme="majorEastAsia" w:eastAsiaTheme="majorEastAsia" w:hAnsiTheme="majorEastAsia" w:hint="eastAsia"/>
          <w:szCs w:val="21"/>
        </w:rPr>
        <w:t>（２）実習目標：主要な症候から疾患の診断ができるようになるために知識を統合し、関連する病態生理を理解し、得られる情報を用いて論理的に推論する能力を身につける。また、診療プロセスのために有用な医療面接、各種臨床検査や、画像検査などの検査所見から得られる情報を説明でき、各種臨床検査や画像検査を受ける患者や家族に必要な支援ができる</w:t>
      </w:r>
    </w:p>
    <w:p w14:paraId="498E0909" w14:textId="77777777" w:rsidR="00A86AD9" w:rsidRPr="0032244C" w:rsidRDefault="00A86AD9" w:rsidP="00A86AD9">
      <w:pPr>
        <w:ind w:leftChars="202" w:left="424"/>
        <w:rPr>
          <w:rFonts w:asciiTheme="majorEastAsia" w:eastAsiaTheme="majorEastAsia" w:hAnsiTheme="majorEastAsia"/>
          <w:szCs w:val="21"/>
        </w:rPr>
      </w:pPr>
      <w:r w:rsidRPr="0032244C">
        <w:rPr>
          <w:rFonts w:asciiTheme="majorEastAsia" w:eastAsiaTheme="majorEastAsia" w:hAnsiTheme="majorEastAsia" w:hint="eastAsia"/>
          <w:szCs w:val="21"/>
        </w:rPr>
        <w:t>（３）実習場所：講義室</w:t>
      </w:r>
    </w:p>
    <w:p w14:paraId="498E090A" w14:textId="77777777" w:rsidR="00A86AD9" w:rsidRPr="0032244C" w:rsidRDefault="00A86AD9" w:rsidP="00A86AD9">
      <w:pPr>
        <w:ind w:leftChars="202" w:left="424"/>
        <w:rPr>
          <w:rFonts w:asciiTheme="majorEastAsia" w:eastAsiaTheme="majorEastAsia" w:hAnsiTheme="majorEastAsia"/>
          <w:szCs w:val="21"/>
        </w:rPr>
      </w:pPr>
      <w:r w:rsidRPr="0032244C">
        <w:rPr>
          <w:rFonts w:asciiTheme="majorEastAsia" w:eastAsiaTheme="majorEastAsia" w:hAnsiTheme="majorEastAsia" w:hint="eastAsia"/>
          <w:szCs w:val="21"/>
        </w:rPr>
        <w:t>（４）実習期間：シラバス・時間割参照</w:t>
      </w:r>
    </w:p>
    <w:p w14:paraId="498E090B" w14:textId="77777777" w:rsidR="00A86AD9" w:rsidRPr="0032244C" w:rsidRDefault="00A86AD9" w:rsidP="00A86AD9">
      <w:pPr>
        <w:ind w:leftChars="202" w:left="424"/>
        <w:rPr>
          <w:rFonts w:asciiTheme="majorEastAsia" w:eastAsiaTheme="majorEastAsia" w:hAnsiTheme="majorEastAsia"/>
          <w:szCs w:val="21"/>
        </w:rPr>
      </w:pPr>
      <w:r w:rsidRPr="0032244C">
        <w:rPr>
          <w:rFonts w:asciiTheme="majorEastAsia" w:eastAsiaTheme="majorEastAsia" w:hAnsiTheme="majorEastAsia" w:hint="eastAsia"/>
          <w:szCs w:val="21"/>
        </w:rPr>
        <w:t>（５）実習時間：1時間</w:t>
      </w:r>
    </w:p>
    <w:p w14:paraId="498E090C" w14:textId="77777777" w:rsidR="00A86AD9" w:rsidRPr="0032244C" w:rsidRDefault="00A86AD9" w:rsidP="00A86AD9">
      <w:pPr>
        <w:ind w:leftChars="201" w:left="1132" w:hangingChars="338" w:hanging="710"/>
        <w:jc w:val="left"/>
        <w:rPr>
          <w:rFonts w:asciiTheme="majorEastAsia" w:eastAsiaTheme="majorEastAsia" w:hAnsiTheme="majorEastAsia"/>
          <w:szCs w:val="21"/>
        </w:rPr>
      </w:pPr>
      <w:r w:rsidRPr="0032244C">
        <w:rPr>
          <w:rFonts w:asciiTheme="majorEastAsia" w:eastAsiaTheme="majorEastAsia" w:hAnsiTheme="majorEastAsia" w:hint="eastAsia"/>
          <w:szCs w:val="21"/>
        </w:rPr>
        <w:t>（６）実習方法：シナリオ（臨床現場でよく出会う患者像）を用い、ロールプレイを実施し、終了後振り返りを行う</w:t>
      </w:r>
    </w:p>
    <w:p w14:paraId="498E090D" w14:textId="77777777" w:rsidR="00A86AD9" w:rsidRPr="0032244C" w:rsidRDefault="00A86AD9" w:rsidP="00A86AD9">
      <w:pPr>
        <w:ind w:leftChars="202" w:left="424"/>
        <w:rPr>
          <w:rFonts w:asciiTheme="majorEastAsia" w:eastAsiaTheme="majorEastAsia" w:hAnsiTheme="majorEastAsia"/>
          <w:szCs w:val="21"/>
        </w:rPr>
      </w:pPr>
      <w:r w:rsidRPr="0032244C">
        <w:rPr>
          <w:rFonts w:asciiTheme="majorEastAsia" w:eastAsiaTheme="majorEastAsia" w:hAnsiTheme="majorEastAsia" w:hint="eastAsia"/>
          <w:szCs w:val="21"/>
        </w:rPr>
        <w:t>（７）提出物：実習レポート</w:t>
      </w:r>
    </w:p>
    <w:p w14:paraId="498E090E" w14:textId="77777777" w:rsidR="00A86AD9" w:rsidRPr="0032244C" w:rsidRDefault="00A86AD9" w:rsidP="00A86AD9">
      <w:pPr>
        <w:ind w:leftChars="202" w:left="424"/>
        <w:rPr>
          <w:rFonts w:asciiTheme="majorEastAsia" w:eastAsiaTheme="majorEastAsia" w:hAnsiTheme="majorEastAsia"/>
          <w:szCs w:val="21"/>
        </w:rPr>
      </w:pPr>
      <w:r w:rsidRPr="0032244C">
        <w:rPr>
          <w:rFonts w:asciiTheme="majorEastAsia" w:eastAsiaTheme="majorEastAsia" w:hAnsiTheme="majorEastAsia" w:hint="eastAsia"/>
          <w:szCs w:val="21"/>
        </w:rPr>
        <w:t>（８）実習評価：観察評価（</w:t>
      </w:r>
      <w:r w:rsidR="000414CB" w:rsidRPr="0032244C">
        <w:rPr>
          <w:rFonts w:asciiTheme="majorEastAsia" w:eastAsiaTheme="majorEastAsia" w:hAnsiTheme="majorEastAsia" w:hint="eastAsia"/>
          <w:szCs w:val="21"/>
        </w:rPr>
        <w:t>ルーブリック評価</w:t>
      </w:r>
      <w:r w:rsidRPr="0032244C">
        <w:rPr>
          <w:rFonts w:asciiTheme="majorEastAsia" w:eastAsiaTheme="majorEastAsia" w:hAnsiTheme="majorEastAsia" w:hint="eastAsia"/>
          <w:szCs w:val="21"/>
        </w:rPr>
        <w:t>）</w:t>
      </w:r>
    </w:p>
    <w:p w14:paraId="498E090F" w14:textId="77777777" w:rsidR="00A86AD9" w:rsidRPr="0032244C" w:rsidRDefault="00A86AD9" w:rsidP="00A86AD9">
      <w:pPr>
        <w:rPr>
          <w:rFonts w:asciiTheme="majorEastAsia" w:eastAsiaTheme="majorEastAsia" w:hAnsiTheme="majorEastAsia"/>
          <w:szCs w:val="21"/>
        </w:rPr>
      </w:pPr>
    </w:p>
    <w:p w14:paraId="498E0910" w14:textId="77777777" w:rsidR="00A86AD9" w:rsidRPr="0032244C" w:rsidRDefault="00A86AD9" w:rsidP="00A86AD9">
      <w:pPr>
        <w:ind w:leftChars="100" w:left="567" w:hangingChars="170" w:hanging="357"/>
        <w:jc w:val="left"/>
        <w:rPr>
          <w:rFonts w:asciiTheme="majorEastAsia" w:eastAsiaTheme="majorEastAsia" w:hAnsiTheme="majorEastAsia"/>
          <w:szCs w:val="21"/>
        </w:rPr>
      </w:pPr>
      <w:r w:rsidRPr="0032244C">
        <w:rPr>
          <w:rFonts w:asciiTheme="majorEastAsia" w:eastAsiaTheme="majorEastAsia" w:hAnsiTheme="majorEastAsia" w:hint="eastAsia"/>
          <w:szCs w:val="21"/>
        </w:rPr>
        <w:t>２）フィジカルアセスメント</w:t>
      </w:r>
    </w:p>
    <w:p w14:paraId="498E0911" w14:textId="77777777" w:rsidR="00A86AD9" w:rsidRPr="0032244C" w:rsidRDefault="00A86AD9" w:rsidP="00A86AD9">
      <w:pPr>
        <w:ind w:leftChars="202" w:left="1054" w:hangingChars="300" w:hanging="630"/>
        <w:jc w:val="left"/>
        <w:rPr>
          <w:rFonts w:asciiTheme="majorEastAsia" w:eastAsiaTheme="majorEastAsia" w:hAnsiTheme="majorEastAsia"/>
          <w:szCs w:val="21"/>
        </w:rPr>
      </w:pPr>
      <w:r w:rsidRPr="0032244C">
        <w:rPr>
          <w:rFonts w:asciiTheme="majorEastAsia" w:eastAsiaTheme="majorEastAsia" w:hAnsiTheme="majorEastAsia" w:hint="eastAsia"/>
          <w:szCs w:val="21"/>
        </w:rPr>
        <w:t>（１）実習目的：フィジカルアセスメントを活用し、多様な臨床場面における重要な病態の変化や症状に気づく力を身につけ、病歴や身体所見などの情報を統合してアセスメントができ、今後必要となる処置や検査の予測ができる</w:t>
      </w:r>
    </w:p>
    <w:p w14:paraId="498E0912" w14:textId="77777777" w:rsidR="00A86AD9" w:rsidRPr="0032244C" w:rsidRDefault="00A86AD9" w:rsidP="00A86AD9">
      <w:pPr>
        <w:ind w:leftChars="202" w:left="424"/>
        <w:rPr>
          <w:rFonts w:asciiTheme="majorEastAsia" w:eastAsiaTheme="majorEastAsia" w:hAnsiTheme="majorEastAsia"/>
          <w:szCs w:val="21"/>
        </w:rPr>
      </w:pPr>
      <w:r w:rsidRPr="0032244C">
        <w:rPr>
          <w:rFonts w:asciiTheme="majorEastAsia" w:eastAsiaTheme="majorEastAsia" w:hAnsiTheme="majorEastAsia" w:hint="eastAsia"/>
          <w:szCs w:val="21"/>
        </w:rPr>
        <w:t>（２）実習目標：</w:t>
      </w:r>
    </w:p>
    <w:p w14:paraId="498E0913" w14:textId="77777777" w:rsidR="00A86AD9" w:rsidRPr="0032244C" w:rsidRDefault="00A86AD9" w:rsidP="00A86AD9">
      <w:pPr>
        <w:ind w:leftChars="472" w:left="991"/>
        <w:jc w:val="left"/>
        <w:rPr>
          <w:rFonts w:asciiTheme="majorEastAsia" w:eastAsiaTheme="majorEastAsia" w:hAnsiTheme="majorEastAsia"/>
          <w:szCs w:val="21"/>
        </w:rPr>
      </w:pPr>
      <w:r w:rsidRPr="0032244C">
        <w:rPr>
          <w:rFonts w:asciiTheme="majorEastAsia" w:eastAsiaTheme="majorEastAsia" w:hAnsiTheme="majorEastAsia" w:hint="eastAsia"/>
          <w:szCs w:val="21"/>
        </w:rPr>
        <w:t>① 多様な臨床場面における重要な病態の変化や症状を適切にアセスメントできる</w:t>
      </w:r>
    </w:p>
    <w:p w14:paraId="498E0914" w14:textId="77777777" w:rsidR="00A86AD9" w:rsidRPr="0032244C" w:rsidRDefault="00A86AD9" w:rsidP="00A86AD9">
      <w:pPr>
        <w:ind w:leftChars="472" w:left="991"/>
        <w:jc w:val="left"/>
        <w:rPr>
          <w:rFonts w:asciiTheme="majorEastAsia" w:eastAsiaTheme="majorEastAsia" w:hAnsiTheme="majorEastAsia"/>
          <w:szCs w:val="21"/>
        </w:rPr>
      </w:pPr>
      <w:r w:rsidRPr="0032244C">
        <w:rPr>
          <w:rFonts w:asciiTheme="majorEastAsia" w:eastAsiaTheme="majorEastAsia" w:hAnsiTheme="majorEastAsia" w:hint="eastAsia"/>
          <w:szCs w:val="21"/>
        </w:rPr>
        <w:t>② 今後必要となる処置や検査の予測ができる</w:t>
      </w:r>
    </w:p>
    <w:p w14:paraId="498E0915" w14:textId="77777777" w:rsidR="00A86AD9" w:rsidRPr="0032244C" w:rsidRDefault="00A86AD9" w:rsidP="00A86AD9">
      <w:pPr>
        <w:ind w:leftChars="202" w:left="424"/>
        <w:rPr>
          <w:rFonts w:asciiTheme="majorEastAsia" w:eastAsiaTheme="majorEastAsia" w:hAnsiTheme="majorEastAsia"/>
          <w:szCs w:val="21"/>
        </w:rPr>
      </w:pPr>
      <w:r w:rsidRPr="0032244C">
        <w:rPr>
          <w:rFonts w:asciiTheme="majorEastAsia" w:eastAsiaTheme="majorEastAsia" w:hAnsiTheme="majorEastAsia" w:hint="eastAsia"/>
          <w:szCs w:val="21"/>
        </w:rPr>
        <w:t>（３）実習場所：講義室</w:t>
      </w:r>
    </w:p>
    <w:p w14:paraId="498E0916" w14:textId="77777777" w:rsidR="00A86AD9" w:rsidRPr="0032244C" w:rsidRDefault="00A86AD9" w:rsidP="00A86AD9">
      <w:pPr>
        <w:ind w:leftChars="202" w:left="424"/>
        <w:rPr>
          <w:rFonts w:asciiTheme="majorEastAsia" w:eastAsiaTheme="majorEastAsia" w:hAnsiTheme="majorEastAsia"/>
          <w:szCs w:val="21"/>
        </w:rPr>
      </w:pPr>
      <w:r w:rsidRPr="0032244C">
        <w:rPr>
          <w:rFonts w:asciiTheme="majorEastAsia" w:eastAsiaTheme="majorEastAsia" w:hAnsiTheme="majorEastAsia" w:hint="eastAsia"/>
          <w:szCs w:val="21"/>
        </w:rPr>
        <w:t>（４）実習期間：シラバス・時間割参照</w:t>
      </w:r>
    </w:p>
    <w:p w14:paraId="498E0917" w14:textId="03C5506D" w:rsidR="00A86AD9" w:rsidRPr="0032244C" w:rsidRDefault="00A86AD9" w:rsidP="00A86AD9">
      <w:pPr>
        <w:ind w:leftChars="202" w:left="424"/>
        <w:rPr>
          <w:rFonts w:asciiTheme="majorEastAsia" w:eastAsiaTheme="majorEastAsia" w:hAnsiTheme="majorEastAsia"/>
          <w:szCs w:val="21"/>
        </w:rPr>
      </w:pPr>
      <w:r w:rsidRPr="0032244C">
        <w:rPr>
          <w:rFonts w:asciiTheme="majorEastAsia" w:eastAsiaTheme="majorEastAsia" w:hAnsiTheme="majorEastAsia" w:hint="eastAsia"/>
          <w:szCs w:val="21"/>
        </w:rPr>
        <w:t>（５）実習時間：</w:t>
      </w:r>
      <w:r w:rsidR="0048066C">
        <w:rPr>
          <w:rFonts w:asciiTheme="majorEastAsia" w:eastAsiaTheme="majorEastAsia" w:hAnsiTheme="majorEastAsia" w:hint="eastAsia"/>
          <w:szCs w:val="21"/>
        </w:rPr>
        <w:t>13.5</w:t>
      </w:r>
      <w:r w:rsidRPr="0032244C">
        <w:rPr>
          <w:rFonts w:asciiTheme="majorEastAsia" w:eastAsiaTheme="majorEastAsia" w:hAnsiTheme="majorEastAsia" w:hint="eastAsia"/>
          <w:szCs w:val="21"/>
        </w:rPr>
        <w:t>時間</w:t>
      </w:r>
    </w:p>
    <w:p w14:paraId="6E93D13A" w14:textId="77777777" w:rsidR="0048066C" w:rsidRDefault="00A86AD9" w:rsidP="00A86AD9">
      <w:pPr>
        <w:ind w:leftChars="201" w:left="1132" w:hangingChars="338" w:hanging="710"/>
        <w:jc w:val="left"/>
        <w:rPr>
          <w:rFonts w:asciiTheme="majorEastAsia" w:eastAsiaTheme="majorEastAsia" w:hAnsiTheme="majorEastAsia"/>
          <w:szCs w:val="21"/>
        </w:rPr>
      </w:pPr>
      <w:r w:rsidRPr="0032244C">
        <w:rPr>
          <w:rFonts w:asciiTheme="majorEastAsia" w:eastAsiaTheme="majorEastAsia" w:hAnsiTheme="majorEastAsia" w:hint="eastAsia"/>
          <w:szCs w:val="21"/>
        </w:rPr>
        <w:t>（６）実習方法：</w:t>
      </w:r>
      <w:r w:rsidR="0048066C">
        <w:rPr>
          <w:rFonts w:asciiTheme="majorEastAsia" w:eastAsiaTheme="majorEastAsia" w:hAnsiTheme="majorEastAsia" w:hint="eastAsia"/>
          <w:szCs w:val="21"/>
        </w:rPr>
        <w:t>学研メディカルサポート</w:t>
      </w:r>
      <w:r w:rsidRPr="0032244C">
        <w:rPr>
          <w:rFonts w:asciiTheme="majorEastAsia" w:eastAsiaTheme="majorEastAsia" w:hAnsiTheme="majorEastAsia" w:hint="eastAsia"/>
          <w:szCs w:val="21"/>
        </w:rPr>
        <w:t>の提供するシナリオ及びe-ラーニング教材に基</w:t>
      </w:r>
      <w:proofErr w:type="gramStart"/>
      <w:r w:rsidRPr="0032244C">
        <w:rPr>
          <w:rFonts w:asciiTheme="majorEastAsia" w:eastAsiaTheme="majorEastAsia" w:hAnsiTheme="majorEastAsia" w:hint="eastAsia"/>
          <w:szCs w:val="21"/>
        </w:rPr>
        <w:t>づ</w:t>
      </w:r>
      <w:proofErr w:type="gramEnd"/>
    </w:p>
    <w:p w14:paraId="498E0918" w14:textId="43AA14DE" w:rsidR="00A86AD9" w:rsidRPr="0032244C" w:rsidRDefault="0048066C" w:rsidP="00A86AD9">
      <w:pPr>
        <w:ind w:leftChars="201" w:left="1132" w:hangingChars="338" w:hanging="710"/>
        <w:jc w:val="left"/>
        <w:rPr>
          <w:rFonts w:asciiTheme="majorEastAsia" w:eastAsiaTheme="majorEastAsia" w:hAnsiTheme="majorEastAsia"/>
          <w:szCs w:val="21"/>
        </w:rPr>
      </w:pPr>
      <w:r>
        <w:rPr>
          <w:rFonts w:asciiTheme="majorEastAsia" w:eastAsiaTheme="majorEastAsia" w:hAnsiTheme="majorEastAsia" w:hint="eastAsia"/>
          <w:szCs w:val="21"/>
        </w:rPr>
        <w:t xml:space="preserve">　　　　　　　　</w:t>
      </w:r>
      <w:r w:rsidR="00A86AD9" w:rsidRPr="0032244C">
        <w:rPr>
          <w:rFonts w:asciiTheme="majorEastAsia" w:eastAsiaTheme="majorEastAsia" w:hAnsiTheme="majorEastAsia" w:hint="eastAsia"/>
          <w:szCs w:val="21"/>
        </w:rPr>
        <w:t>き、</w:t>
      </w:r>
      <w:r w:rsidR="00163957" w:rsidRPr="00163957">
        <w:rPr>
          <w:rFonts w:asciiTheme="majorEastAsia" w:eastAsiaTheme="majorEastAsia" w:hAnsiTheme="majorEastAsia" w:hint="eastAsia"/>
          <w:szCs w:val="21"/>
        </w:rPr>
        <w:t>ロールプレイを実施し、終了後振り返りを行う</w:t>
      </w:r>
    </w:p>
    <w:p w14:paraId="498E0919" w14:textId="77777777" w:rsidR="00A86AD9" w:rsidRPr="0032244C" w:rsidRDefault="00A86AD9" w:rsidP="00A86AD9">
      <w:pPr>
        <w:ind w:leftChars="202" w:left="424"/>
        <w:rPr>
          <w:rFonts w:asciiTheme="majorEastAsia" w:eastAsiaTheme="majorEastAsia" w:hAnsiTheme="majorEastAsia"/>
          <w:szCs w:val="21"/>
        </w:rPr>
      </w:pPr>
      <w:r w:rsidRPr="0032244C">
        <w:rPr>
          <w:rFonts w:asciiTheme="majorEastAsia" w:eastAsiaTheme="majorEastAsia" w:hAnsiTheme="majorEastAsia" w:hint="eastAsia"/>
          <w:szCs w:val="21"/>
        </w:rPr>
        <w:t>（７）提出物：実習レポート</w:t>
      </w:r>
    </w:p>
    <w:p w14:paraId="498E091A" w14:textId="77777777" w:rsidR="00A86AD9" w:rsidRPr="0032244C" w:rsidRDefault="00A86AD9" w:rsidP="00A86AD9">
      <w:pPr>
        <w:ind w:leftChars="202" w:left="424"/>
        <w:rPr>
          <w:rFonts w:asciiTheme="majorEastAsia" w:eastAsiaTheme="majorEastAsia" w:hAnsiTheme="majorEastAsia"/>
          <w:szCs w:val="21"/>
        </w:rPr>
      </w:pPr>
      <w:r w:rsidRPr="0032244C">
        <w:rPr>
          <w:rFonts w:asciiTheme="majorEastAsia" w:eastAsiaTheme="majorEastAsia" w:hAnsiTheme="majorEastAsia" w:hint="eastAsia"/>
          <w:szCs w:val="21"/>
        </w:rPr>
        <w:t>（８）実習評価：観察評価（</w:t>
      </w:r>
      <w:r w:rsidR="000414CB" w:rsidRPr="0032244C">
        <w:rPr>
          <w:rFonts w:asciiTheme="majorEastAsia" w:eastAsiaTheme="majorEastAsia" w:hAnsiTheme="majorEastAsia" w:hint="eastAsia"/>
          <w:szCs w:val="21"/>
        </w:rPr>
        <w:t>ルーブリック評価</w:t>
      </w:r>
      <w:r w:rsidRPr="0032244C">
        <w:rPr>
          <w:rFonts w:asciiTheme="majorEastAsia" w:eastAsiaTheme="majorEastAsia" w:hAnsiTheme="majorEastAsia" w:hint="eastAsia"/>
          <w:szCs w:val="21"/>
        </w:rPr>
        <w:t>）</w:t>
      </w:r>
    </w:p>
    <w:p w14:paraId="498E091B" w14:textId="77777777" w:rsidR="00A86AD9" w:rsidRPr="0032244C" w:rsidRDefault="00A86AD9" w:rsidP="00A86AD9">
      <w:pPr>
        <w:jc w:val="left"/>
        <w:rPr>
          <w:rFonts w:asciiTheme="majorEastAsia" w:eastAsiaTheme="majorEastAsia" w:hAnsiTheme="majorEastAsia"/>
          <w:szCs w:val="21"/>
        </w:rPr>
      </w:pPr>
    </w:p>
    <w:p w14:paraId="498E091C" w14:textId="77777777" w:rsidR="00A86AD9" w:rsidRPr="0032244C" w:rsidRDefault="00A86AD9" w:rsidP="00A86AD9">
      <w:pPr>
        <w:ind w:leftChars="100" w:left="567" w:hangingChars="170" w:hanging="357"/>
        <w:jc w:val="left"/>
        <w:rPr>
          <w:rFonts w:asciiTheme="majorEastAsia" w:eastAsiaTheme="majorEastAsia" w:hAnsiTheme="majorEastAsia"/>
          <w:szCs w:val="21"/>
        </w:rPr>
      </w:pPr>
      <w:r w:rsidRPr="0032244C">
        <w:rPr>
          <w:rFonts w:asciiTheme="majorEastAsia" w:eastAsiaTheme="majorEastAsia" w:hAnsiTheme="majorEastAsia" w:hint="eastAsia"/>
          <w:szCs w:val="21"/>
        </w:rPr>
        <w:t>３）医療安全学</w:t>
      </w:r>
    </w:p>
    <w:p w14:paraId="498E091D" w14:textId="77777777" w:rsidR="00A86AD9" w:rsidRPr="0032244C" w:rsidRDefault="00A86AD9" w:rsidP="00A86AD9">
      <w:pPr>
        <w:ind w:leftChars="202" w:left="1054" w:hangingChars="300" w:hanging="630"/>
        <w:jc w:val="left"/>
        <w:rPr>
          <w:rFonts w:asciiTheme="majorEastAsia" w:eastAsiaTheme="majorEastAsia" w:hAnsiTheme="majorEastAsia"/>
          <w:szCs w:val="21"/>
        </w:rPr>
      </w:pPr>
      <w:r w:rsidRPr="0032244C">
        <w:rPr>
          <w:rFonts w:asciiTheme="majorEastAsia" w:eastAsiaTheme="majorEastAsia" w:hAnsiTheme="majorEastAsia" w:hint="eastAsia"/>
          <w:szCs w:val="21"/>
        </w:rPr>
        <w:t>（１）実習目的：特定行為を実践するための患者の安全・安心の保証のための課題と方策を検討する能力を身につける</w:t>
      </w:r>
    </w:p>
    <w:p w14:paraId="498E091E" w14:textId="77777777" w:rsidR="00A86AD9" w:rsidRPr="0032244C" w:rsidRDefault="00A86AD9" w:rsidP="00A86AD9">
      <w:pPr>
        <w:ind w:leftChars="202" w:left="424"/>
        <w:rPr>
          <w:rFonts w:asciiTheme="majorEastAsia" w:eastAsiaTheme="majorEastAsia" w:hAnsiTheme="majorEastAsia"/>
          <w:szCs w:val="21"/>
        </w:rPr>
      </w:pPr>
      <w:r w:rsidRPr="0032244C">
        <w:rPr>
          <w:rFonts w:asciiTheme="majorEastAsia" w:eastAsiaTheme="majorEastAsia" w:hAnsiTheme="majorEastAsia" w:hint="eastAsia"/>
          <w:szCs w:val="21"/>
        </w:rPr>
        <w:t>（２）実習目標：</w:t>
      </w:r>
    </w:p>
    <w:p w14:paraId="498E091F" w14:textId="77777777" w:rsidR="00A86AD9" w:rsidRPr="0032244C" w:rsidRDefault="00A86AD9" w:rsidP="00A86AD9">
      <w:pPr>
        <w:ind w:leftChars="472" w:left="1274" w:hangingChars="135" w:hanging="283"/>
        <w:jc w:val="left"/>
        <w:rPr>
          <w:rFonts w:asciiTheme="majorEastAsia" w:eastAsiaTheme="majorEastAsia" w:hAnsiTheme="majorEastAsia"/>
          <w:szCs w:val="21"/>
        </w:rPr>
      </w:pPr>
      <w:r w:rsidRPr="0032244C">
        <w:rPr>
          <w:rFonts w:asciiTheme="majorEastAsia" w:eastAsiaTheme="majorEastAsia" w:hAnsiTheme="majorEastAsia" w:hint="eastAsia"/>
          <w:szCs w:val="21"/>
        </w:rPr>
        <w:t>特定行為研修修了看護師へのクレーム、暴力が発生した場合の対応について学ぶ。</w:t>
      </w:r>
    </w:p>
    <w:p w14:paraId="498E0920" w14:textId="77777777" w:rsidR="00A86AD9" w:rsidRPr="0032244C" w:rsidRDefault="00A86AD9" w:rsidP="00A86AD9">
      <w:pPr>
        <w:ind w:leftChars="202" w:left="424"/>
        <w:rPr>
          <w:rFonts w:asciiTheme="majorEastAsia" w:eastAsiaTheme="majorEastAsia" w:hAnsiTheme="majorEastAsia"/>
          <w:szCs w:val="21"/>
        </w:rPr>
      </w:pPr>
      <w:r w:rsidRPr="0032244C">
        <w:rPr>
          <w:rFonts w:asciiTheme="majorEastAsia" w:eastAsiaTheme="majorEastAsia" w:hAnsiTheme="majorEastAsia" w:hint="eastAsia"/>
          <w:szCs w:val="21"/>
        </w:rPr>
        <w:t>（３）実習場所：講義室</w:t>
      </w:r>
    </w:p>
    <w:p w14:paraId="498E0921" w14:textId="77777777" w:rsidR="00A86AD9" w:rsidRPr="0032244C" w:rsidRDefault="00A86AD9" w:rsidP="00A86AD9">
      <w:pPr>
        <w:ind w:leftChars="202" w:left="424"/>
        <w:rPr>
          <w:rFonts w:asciiTheme="majorEastAsia" w:eastAsiaTheme="majorEastAsia" w:hAnsiTheme="majorEastAsia"/>
          <w:szCs w:val="21"/>
        </w:rPr>
      </w:pPr>
      <w:r w:rsidRPr="0032244C">
        <w:rPr>
          <w:rFonts w:asciiTheme="majorEastAsia" w:eastAsiaTheme="majorEastAsia" w:hAnsiTheme="majorEastAsia" w:hint="eastAsia"/>
          <w:szCs w:val="21"/>
        </w:rPr>
        <w:t>（４）実習期間：シラバス・時間割参照</w:t>
      </w:r>
    </w:p>
    <w:p w14:paraId="498E0922" w14:textId="369BFC40" w:rsidR="00A86AD9" w:rsidRPr="0032244C" w:rsidRDefault="00A86AD9" w:rsidP="00A86AD9">
      <w:pPr>
        <w:ind w:leftChars="202" w:left="424"/>
        <w:rPr>
          <w:rFonts w:asciiTheme="majorEastAsia" w:eastAsiaTheme="majorEastAsia" w:hAnsiTheme="majorEastAsia"/>
          <w:szCs w:val="21"/>
        </w:rPr>
      </w:pPr>
      <w:r w:rsidRPr="0032244C">
        <w:rPr>
          <w:rFonts w:asciiTheme="majorEastAsia" w:eastAsiaTheme="majorEastAsia" w:hAnsiTheme="majorEastAsia" w:hint="eastAsia"/>
          <w:szCs w:val="21"/>
        </w:rPr>
        <w:lastRenderedPageBreak/>
        <w:t>（５）実習時間：</w:t>
      </w:r>
      <w:r w:rsidR="0048066C">
        <w:rPr>
          <w:rFonts w:asciiTheme="majorEastAsia" w:eastAsiaTheme="majorEastAsia" w:hAnsiTheme="majorEastAsia" w:hint="eastAsia"/>
          <w:szCs w:val="21"/>
        </w:rPr>
        <w:t>0.75</w:t>
      </w:r>
      <w:r w:rsidRPr="0032244C">
        <w:rPr>
          <w:rFonts w:asciiTheme="majorEastAsia" w:eastAsiaTheme="majorEastAsia" w:hAnsiTheme="majorEastAsia" w:hint="eastAsia"/>
          <w:szCs w:val="21"/>
        </w:rPr>
        <w:t>時間</w:t>
      </w:r>
    </w:p>
    <w:p w14:paraId="498E0923" w14:textId="43AE08A5" w:rsidR="00A86AD9" w:rsidRPr="0032244C" w:rsidRDefault="00A86AD9" w:rsidP="00A86AD9">
      <w:pPr>
        <w:ind w:leftChars="201" w:left="1132" w:hangingChars="338" w:hanging="710"/>
        <w:rPr>
          <w:rFonts w:asciiTheme="majorEastAsia" w:eastAsiaTheme="majorEastAsia" w:hAnsiTheme="majorEastAsia"/>
          <w:szCs w:val="21"/>
        </w:rPr>
      </w:pPr>
      <w:r w:rsidRPr="0032244C">
        <w:rPr>
          <w:rFonts w:asciiTheme="majorEastAsia" w:eastAsiaTheme="majorEastAsia" w:hAnsiTheme="majorEastAsia" w:hint="eastAsia"/>
          <w:szCs w:val="21"/>
        </w:rPr>
        <w:t>（６）実習方法：</w:t>
      </w:r>
      <w:r w:rsidR="00163957">
        <w:rPr>
          <w:rFonts w:asciiTheme="majorEastAsia" w:eastAsiaTheme="majorEastAsia" w:hAnsiTheme="majorEastAsia" w:hint="eastAsia"/>
          <w:szCs w:val="21"/>
        </w:rPr>
        <w:t>カンファレンスへの参加、臨床現場での実践・見学、レポート提出を行う</w:t>
      </w:r>
    </w:p>
    <w:p w14:paraId="498E0924" w14:textId="77777777" w:rsidR="00A86AD9" w:rsidRPr="0032244C" w:rsidRDefault="00A86AD9" w:rsidP="00A86AD9">
      <w:pPr>
        <w:ind w:leftChars="202" w:left="424"/>
        <w:rPr>
          <w:rFonts w:asciiTheme="majorEastAsia" w:eastAsiaTheme="majorEastAsia" w:hAnsiTheme="majorEastAsia"/>
          <w:szCs w:val="21"/>
        </w:rPr>
      </w:pPr>
      <w:r w:rsidRPr="0032244C">
        <w:rPr>
          <w:rFonts w:asciiTheme="majorEastAsia" w:eastAsiaTheme="majorEastAsia" w:hAnsiTheme="majorEastAsia" w:hint="eastAsia"/>
          <w:szCs w:val="21"/>
        </w:rPr>
        <w:t>（７）提出物：実習レポート</w:t>
      </w:r>
    </w:p>
    <w:p w14:paraId="498E0925" w14:textId="77777777" w:rsidR="00A86AD9" w:rsidRPr="0032244C" w:rsidRDefault="00A86AD9" w:rsidP="00A86AD9">
      <w:pPr>
        <w:ind w:leftChars="202" w:left="424"/>
        <w:rPr>
          <w:rFonts w:asciiTheme="majorEastAsia" w:eastAsiaTheme="majorEastAsia" w:hAnsiTheme="majorEastAsia"/>
          <w:szCs w:val="21"/>
        </w:rPr>
      </w:pPr>
      <w:r w:rsidRPr="0032244C">
        <w:rPr>
          <w:rFonts w:asciiTheme="majorEastAsia" w:eastAsiaTheme="majorEastAsia" w:hAnsiTheme="majorEastAsia" w:hint="eastAsia"/>
          <w:szCs w:val="21"/>
        </w:rPr>
        <w:t>（８）実習評価：観察評価（</w:t>
      </w:r>
      <w:r w:rsidR="000414CB" w:rsidRPr="0032244C">
        <w:rPr>
          <w:rFonts w:asciiTheme="majorEastAsia" w:eastAsiaTheme="majorEastAsia" w:hAnsiTheme="majorEastAsia" w:hint="eastAsia"/>
          <w:szCs w:val="21"/>
        </w:rPr>
        <w:t>ルーブリック評価</w:t>
      </w:r>
      <w:r w:rsidRPr="0032244C">
        <w:rPr>
          <w:rFonts w:asciiTheme="majorEastAsia" w:eastAsiaTheme="majorEastAsia" w:hAnsiTheme="majorEastAsia" w:hint="eastAsia"/>
          <w:szCs w:val="21"/>
        </w:rPr>
        <w:t>）</w:t>
      </w:r>
    </w:p>
    <w:p w14:paraId="498E0926" w14:textId="77777777" w:rsidR="003D0649" w:rsidRPr="0032244C" w:rsidRDefault="003D0649" w:rsidP="00021CA5">
      <w:pPr>
        <w:rPr>
          <w:rFonts w:asciiTheme="majorEastAsia" w:eastAsiaTheme="majorEastAsia" w:hAnsiTheme="majorEastAsia"/>
          <w:szCs w:val="21"/>
        </w:rPr>
      </w:pPr>
    </w:p>
    <w:p w14:paraId="498E0927" w14:textId="77777777" w:rsidR="006A0792" w:rsidRPr="0032244C" w:rsidRDefault="00293DA7" w:rsidP="00B516A6">
      <w:pPr>
        <w:ind w:leftChars="100" w:left="567" w:hangingChars="170" w:hanging="357"/>
        <w:jc w:val="left"/>
        <w:rPr>
          <w:rFonts w:asciiTheme="majorEastAsia" w:eastAsiaTheme="majorEastAsia" w:hAnsiTheme="majorEastAsia"/>
          <w:szCs w:val="21"/>
        </w:rPr>
      </w:pPr>
      <w:r w:rsidRPr="0032244C">
        <w:rPr>
          <w:rFonts w:asciiTheme="majorEastAsia" w:eastAsiaTheme="majorEastAsia" w:hAnsiTheme="majorEastAsia" w:hint="eastAsia"/>
          <w:szCs w:val="21"/>
        </w:rPr>
        <w:t>４</w:t>
      </w:r>
      <w:r w:rsidR="005A5935" w:rsidRPr="0032244C">
        <w:rPr>
          <w:rFonts w:asciiTheme="majorEastAsia" w:eastAsiaTheme="majorEastAsia" w:hAnsiTheme="majorEastAsia" w:hint="eastAsia"/>
          <w:szCs w:val="21"/>
        </w:rPr>
        <w:t>）</w:t>
      </w:r>
      <w:r w:rsidR="0019738B" w:rsidRPr="0032244C">
        <w:rPr>
          <w:rFonts w:asciiTheme="majorEastAsia" w:eastAsiaTheme="majorEastAsia" w:hAnsiTheme="majorEastAsia" w:hint="eastAsia"/>
          <w:szCs w:val="21"/>
        </w:rPr>
        <w:t>特定行為実践</w:t>
      </w:r>
    </w:p>
    <w:p w14:paraId="498E0928" w14:textId="77777777" w:rsidR="008A1221" w:rsidRPr="0032244C" w:rsidRDefault="00567E16" w:rsidP="00F21570">
      <w:pPr>
        <w:ind w:leftChars="202" w:left="1054" w:hangingChars="300" w:hanging="630"/>
        <w:jc w:val="left"/>
        <w:rPr>
          <w:rFonts w:asciiTheme="majorEastAsia" w:eastAsiaTheme="majorEastAsia" w:hAnsiTheme="majorEastAsia"/>
          <w:szCs w:val="21"/>
        </w:rPr>
      </w:pPr>
      <w:r w:rsidRPr="0032244C">
        <w:rPr>
          <w:rFonts w:asciiTheme="majorEastAsia" w:eastAsiaTheme="majorEastAsia" w:hAnsiTheme="majorEastAsia" w:hint="eastAsia"/>
          <w:szCs w:val="21"/>
        </w:rPr>
        <w:t>（１）実習目的</w:t>
      </w:r>
      <w:r w:rsidR="00C526CA" w:rsidRPr="0032244C">
        <w:rPr>
          <w:rFonts w:asciiTheme="majorEastAsia" w:eastAsiaTheme="majorEastAsia" w:hAnsiTheme="majorEastAsia" w:hint="eastAsia"/>
          <w:szCs w:val="21"/>
        </w:rPr>
        <w:t>：</w:t>
      </w:r>
      <w:r w:rsidR="008A1221" w:rsidRPr="0032244C">
        <w:rPr>
          <w:rFonts w:asciiTheme="majorEastAsia" w:eastAsiaTheme="majorEastAsia" w:hAnsiTheme="majorEastAsia" w:hint="eastAsia"/>
          <w:szCs w:val="21"/>
        </w:rPr>
        <w:t>看護師特定行為関連法規について理解し、多職種協働実践の知識と実践能力を身につけ、手順書を医師とともに作成し、実践後手順を評価し、見直すプロセスを習得する。また、特定行為の実践におけるアセスメント、仮説検証、意思決定、検査・診断過程を</w:t>
      </w:r>
      <w:r w:rsidR="00F21570" w:rsidRPr="0032244C">
        <w:rPr>
          <w:rFonts w:asciiTheme="majorEastAsia" w:eastAsiaTheme="majorEastAsia" w:hAnsiTheme="majorEastAsia" w:hint="eastAsia"/>
          <w:szCs w:val="21"/>
        </w:rPr>
        <w:t>習得する。そして、インフォームド・コンセントについて応用できる</w:t>
      </w:r>
    </w:p>
    <w:p w14:paraId="498E0929" w14:textId="77777777" w:rsidR="00567E16" w:rsidRPr="0032244C" w:rsidRDefault="00567E16" w:rsidP="00567E16">
      <w:pPr>
        <w:ind w:leftChars="202" w:left="424"/>
        <w:rPr>
          <w:rFonts w:asciiTheme="majorEastAsia" w:eastAsiaTheme="majorEastAsia" w:hAnsiTheme="majorEastAsia"/>
          <w:szCs w:val="21"/>
        </w:rPr>
      </w:pPr>
      <w:r w:rsidRPr="0032244C">
        <w:rPr>
          <w:rFonts w:asciiTheme="majorEastAsia" w:eastAsiaTheme="majorEastAsia" w:hAnsiTheme="majorEastAsia" w:hint="eastAsia"/>
          <w:szCs w:val="21"/>
        </w:rPr>
        <w:t>（２）実習目標</w:t>
      </w:r>
      <w:r w:rsidR="00C526CA" w:rsidRPr="0032244C">
        <w:rPr>
          <w:rFonts w:asciiTheme="majorEastAsia" w:eastAsiaTheme="majorEastAsia" w:hAnsiTheme="majorEastAsia" w:hint="eastAsia"/>
          <w:szCs w:val="21"/>
        </w:rPr>
        <w:t>：</w:t>
      </w:r>
    </w:p>
    <w:p w14:paraId="498E092A" w14:textId="77777777" w:rsidR="00567E16" w:rsidRPr="0032244C" w:rsidRDefault="00C07C2E" w:rsidP="00C07C2E">
      <w:pPr>
        <w:ind w:leftChars="405" w:left="1133" w:hangingChars="135" w:hanging="283"/>
        <w:jc w:val="left"/>
        <w:rPr>
          <w:rFonts w:asciiTheme="majorEastAsia" w:eastAsiaTheme="majorEastAsia" w:hAnsiTheme="majorEastAsia"/>
          <w:szCs w:val="21"/>
        </w:rPr>
      </w:pPr>
      <w:r w:rsidRPr="0032244C">
        <w:rPr>
          <w:rFonts w:asciiTheme="majorEastAsia" w:eastAsiaTheme="majorEastAsia" w:hAnsiTheme="majorEastAsia" w:hint="eastAsia"/>
          <w:szCs w:val="21"/>
        </w:rPr>
        <w:t xml:space="preserve">① </w:t>
      </w:r>
      <w:r w:rsidR="008A1221" w:rsidRPr="0032244C">
        <w:rPr>
          <w:rFonts w:asciiTheme="majorEastAsia" w:eastAsiaTheme="majorEastAsia" w:hAnsiTheme="majorEastAsia" w:hint="eastAsia"/>
          <w:szCs w:val="21"/>
        </w:rPr>
        <w:t>特定行為やチーム医療を行う</w:t>
      </w:r>
      <w:r w:rsidRPr="0032244C">
        <w:rPr>
          <w:rFonts w:asciiTheme="majorEastAsia" w:eastAsiaTheme="majorEastAsia" w:hAnsiTheme="majorEastAsia" w:hint="eastAsia"/>
          <w:szCs w:val="21"/>
        </w:rPr>
        <w:t>うえ</w:t>
      </w:r>
      <w:r w:rsidR="008A1221" w:rsidRPr="0032244C">
        <w:rPr>
          <w:rFonts w:asciiTheme="majorEastAsia" w:eastAsiaTheme="majorEastAsia" w:hAnsiTheme="majorEastAsia" w:hint="eastAsia"/>
          <w:szCs w:val="21"/>
        </w:rPr>
        <w:t>で、他の医療スタッフの役割を理解し、多職種協働実践の講義・演習においての学習効果を活かし、円滑にコミュニケーションがとれる</w:t>
      </w:r>
    </w:p>
    <w:p w14:paraId="498E092B" w14:textId="77777777" w:rsidR="008A1221" w:rsidRPr="0032244C" w:rsidRDefault="00C07C2E" w:rsidP="00C07C2E">
      <w:pPr>
        <w:ind w:leftChars="405" w:left="1133" w:hangingChars="135" w:hanging="283"/>
        <w:jc w:val="left"/>
        <w:rPr>
          <w:rFonts w:asciiTheme="majorEastAsia" w:eastAsiaTheme="majorEastAsia" w:hAnsiTheme="majorEastAsia"/>
          <w:szCs w:val="21"/>
        </w:rPr>
      </w:pPr>
      <w:r w:rsidRPr="0032244C">
        <w:rPr>
          <w:rFonts w:asciiTheme="majorEastAsia" w:eastAsiaTheme="majorEastAsia" w:hAnsiTheme="majorEastAsia" w:hint="eastAsia"/>
          <w:szCs w:val="21"/>
        </w:rPr>
        <w:t xml:space="preserve">② </w:t>
      </w:r>
      <w:r w:rsidR="008A1221" w:rsidRPr="0032244C">
        <w:rPr>
          <w:rFonts w:asciiTheme="majorEastAsia" w:eastAsiaTheme="majorEastAsia" w:hAnsiTheme="majorEastAsia" w:hint="eastAsia"/>
          <w:szCs w:val="21"/>
        </w:rPr>
        <w:t>自施設における日常のチーム医療から、自己を振り返り、課題を見出し、具体的な改善策を考えることができる</w:t>
      </w:r>
    </w:p>
    <w:p w14:paraId="498E092C" w14:textId="77777777" w:rsidR="008A1221" w:rsidRPr="0032244C" w:rsidRDefault="00C07C2E" w:rsidP="00C07C2E">
      <w:pPr>
        <w:ind w:leftChars="405" w:left="1133" w:hangingChars="135" w:hanging="283"/>
        <w:jc w:val="left"/>
        <w:rPr>
          <w:rFonts w:asciiTheme="majorEastAsia" w:eastAsiaTheme="majorEastAsia" w:hAnsiTheme="majorEastAsia"/>
          <w:szCs w:val="21"/>
        </w:rPr>
      </w:pPr>
      <w:r w:rsidRPr="0032244C">
        <w:rPr>
          <w:rFonts w:asciiTheme="majorEastAsia" w:eastAsiaTheme="majorEastAsia" w:hAnsiTheme="majorEastAsia" w:hint="eastAsia"/>
          <w:szCs w:val="21"/>
        </w:rPr>
        <w:t xml:space="preserve">③ </w:t>
      </w:r>
      <w:r w:rsidR="008A1221" w:rsidRPr="0032244C">
        <w:rPr>
          <w:rFonts w:asciiTheme="majorEastAsia" w:eastAsiaTheme="majorEastAsia" w:hAnsiTheme="majorEastAsia" w:hint="eastAsia"/>
          <w:szCs w:val="21"/>
        </w:rPr>
        <w:t>看護師が診療の補助行為を行うことに関して、必要に応じて患者・家族に伝え、インフォームド・コンセントを得ることができる</w:t>
      </w:r>
    </w:p>
    <w:p w14:paraId="498E092D" w14:textId="77777777" w:rsidR="006D4BEE" w:rsidRPr="0032244C" w:rsidRDefault="00C07C2E" w:rsidP="00C07C2E">
      <w:pPr>
        <w:ind w:leftChars="405" w:left="1133" w:hangingChars="135" w:hanging="283"/>
        <w:jc w:val="left"/>
        <w:rPr>
          <w:rFonts w:asciiTheme="majorEastAsia" w:eastAsiaTheme="majorEastAsia" w:hAnsiTheme="majorEastAsia"/>
          <w:szCs w:val="21"/>
        </w:rPr>
      </w:pPr>
      <w:r w:rsidRPr="0032244C">
        <w:rPr>
          <w:rFonts w:asciiTheme="majorEastAsia" w:eastAsiaTheme="majorEastAsia" w:hAnsiTheme="majorEastAsia" w:hint="eastAsia"/>
          <w:szCs w:val="21"/>
        </w:rPr>
        <w:t xml:space="preserve">④ </w:t>
      </w:r>
      <w:r w:rsidR="006D4BEE" w:rsidRPr="0032244C">
        <w:rPr>
          <w:rFonts w:asciiTheme="majorEastAsia" w:eastAsiaTheme="majorEastAsia" w:hAnsiTheme="majorEastAsia" w:hint="eastAsia"/>
          <w:szCs w:val="21"/>
        </w:rPr>
        <w:t>根拠に基づいた手順書を医師とともに作成し、実践後、手順書を評価し、見直すプロセスを習得する</w:t>
      </w:r>
    </w:p>
    <w:p w14:paraId="498E092E" w14:textId="77777777" w:rsidR="006D4BEE" w:rsidRPr="0032244C" w:rsidRDefault="00C07C2E" w:rsidP="00C07C2E">
      <w:pPr>
        <w:ind w:leftChars="405" w:left="1133" w:hangingChars="135" w:hanging="283"/>
        <w:jc w:val="left"/>
        <w:rPr>
          <w:rFonts w:asciiTheme="majorEastAsia" w:eastAsiaTheme="majorEastAsia" w:hAnsiTheme="majorEastAsia"/>
        </w:rPr>
      </w:pPr>
      <w:r w:rsidRPr="0032244C">
        <w:rPr>
          <w:rFonts w:asciiTheme="majorEastAsia" w:eastAsiaTheme="majorEastAsia" w:hAnsiTheme="majorEastAsia" w:hint="eastAsia"/>
        </w:rPr>
        <w:t xml:space="preserve">⑤ </w:t>
      </w:r>
      <w:r w:rsidR="006D4BEE" w:rsidRPr="0032244C">
        <w:rPr>
          <w:rFonts w:asciiTheme="majorEastAsia" w:eastAsiaTheme="majorEastAsia" w:hAnsiTheme="majorEastAsia" w:hint="eastAsia"/>
        </w:rPr>
        <w:t>チーム医療における多職種協働実践に向けた、自身のコミュニケーション能力について振り返ることができる</w:t>
      </w:r>
    </w:p>
    <w:p w14:paraId="498E092F" w14:textId="77777777" w:rsidR="006D4BEE" w:rsidRPr="0032244C" w:rsidRDefault="00C07C2E" w:rsidP="00C07C2E">
      <w:pPr>
        <w:ind w:leftChars="405" w:left="1133" w:hangingChars="135" w:hanging="283"/>
        <w:jc w:val="left"/>
        <w:rPr>
          <w:rFonts w:asciiTheme="majorEastAsia" w:eastAsiaTheme="majorEastAsia" w:hAnsiTheme="majorEastAsia"/>
        </w:rPr>
      </w:pPr>
      <w:r w:rsidRPr="0032244C">
        <w:rPr>
          <w:rFonts w:asciiTheme="majorEastAsia" w:eastAsiaTheme="majorEastAsia" w:hAnsiTheme="majorEastAsia" w:hint="eastAsia"/>
        </w:rPr>
        <w:t xml:space="preserve">⑥ </w:t>
      </w:r>
      <w:r w:rsidR="006D4BEE" w:rsidRPr="0032244C">
        <w:rPr>
          <w:rFonts w:asciiTheme="majorEastAsia" w:eastAsiaTheme="majorEastAsia" w:hAnsiTheme="majorEastAsia" w:hint="eastAsia"/>
        </w:rPr>
        <w:t>特定行為研修を修了した看護師が、チーム医療において担うべき役割を考えることができる</w:t>
      </w:r>
    </w:p>
    <w:p w14:paraId="498E0930" w14:textId="77777777" w:rsidR="008F51CE" w:rsidRPr="0032244C" w:rsidRDefault="001433FA" w:rsidP="00C81DB1">
      <w:pPr>
        <w:ind w:leftChars="202" w:left="424"/>
        <w:rPr>
          <w:rFonts w:asciiTheme="majorEastAsia" w:eastAsiaTheme="majorEastAsia" w:hAnsiTheme="majorEastAsia"/>
          <w:szCs w:val="21"/>
        </w:rPr>
      </w:pPr>
      <w:r w:rsidRPr="0032244C">
        <w:rPr>
          <w:rFonts w:asciiTheme="majorEastAsia" w:eastAsiaTheme="majorEastAsia" w:hAnsiTheme="majorEastAsia" w:hint="eastAsia"/>
          <w:szCs w:val="21"/>
        </w:rPr>
        <w:t>（３）実習場所：講義室</w:t>
      </w:r>
    </w:p>
    <w:p w14:paraId="498E0931" w14:textId="77777777" w:rsidR="00625734" w:rsidRPr="0032244C" w:rsidRDefault="00567E16" w:rsidP="00C81DB1">
      <w:pPr>
        <w:ind w:leftChars="202" w:left="424"/>
        <w:rPr>
          <w:rFonts w:asciiTheme="majorEastAsia" w:eastAsiaTheme="majorEastAsia" w:hAnsiTheme="majorEastAsia"/>
          <w:szCs w:val="21"/>
        </w:rPr>
      </w:pPr>
      <w:r w:rsidRPr="0032244C">
        <w:rPr>
          <w:rFonts w:asciiTheme="majorEastAsia" w:eastAsiaTheme="majorEastAsia" w:hAnsiTheme="majorEastAsia" w:hint="eastAsia"/>
          <w:szCs w:val="21"/>
        </w:rPr>
        <w:t>（４）実習期間</w:t>
      </w:r>
      <w:r w:rsidR="002A3AE7" w:rsidRPr="0032244C">
        <w:rPr>
          <w:rFonts w:asciiTheme="majorEastAsia" w:eastAsiaTheme="majorEastAsia" w:hAnsiTheme="majorEastAsia" w:hint="eastAsia"/>
          <w:szCs w:val="21"/>
        </w:rPr>
        <w:t>：</w:t>
      </w:r>
      <w:r w:rsidR="00C81DB1" w:rsidRPr="0032244C">
        <w:rPr>
          <w:rFonts w:asciiTheme="majorEastAsia" w:eastAsiaTheme="majorEastAsia" w:hAnsiTheme="majorEastAsia" w:hint="eastAsia"/>
          <w:szCs w:val="21"/>
        </w:rPr>
        <w:t>シラバス・時間割参照</w:t>
      </w:r>
    </w:p>
    <w:p w14:paraId="498E0932" w14:textId="63753859" w:rsidR="00567E16" w:rsidRDefault="004674B8" w:rsidP="00567E16">
      <w:pPr>
        <w:ind w:leftChars="202" w:left="424"/>
        <w:rPr>
          <w:rFonts w:asciiTheme="majorEastAsia" w:eastAsiaTheme="majorEastAsia" w:hAnsiTheme="majorEastAsia"/>
          <w:szCs w:val="21"/>
        </w:rPr>
      </w:pPr>
      <w:r w:rsidRPr="0032244C">
        <w:rPr>
          <w:rFonts w:asciiTheme="majorEastAsia" w:eastAsiaTheme="majorEastAsia" w:hAnsiTheme="majorEastAsia" w:hint="eastAsia"/>
          <w:szCs w:val="21"/>
        </w:rPr>
        <w:t>（５）実習時間：</w:t>
      </w:r>
      <w:r w:rsidR="008D2EFE" w:rsidRPr="008D2EFE">
        <w:rPr>
          <w:rFonts w:asciiTheme="majorEastAsia" w:eastAsiaTheme="majorEastAsia" w:hAnsiTheme="majorEastAsia" w:hint="eastAsia"/>
          <w:szCs w:val="21"/>
        </w:rPr>
        <w:t>特定行為実践</w:t>
      </w:r>
      <w:r w:rsidR="008D2EFE">
        <w:rPr>
          <w:rFonts w:asciiTheme="majorEastAsia" w:eastAsiaTheme="majorEastAsia" w:hAnsiTheme="majorEastAsia" w:hint="eastAsia"/>
          <w:szCs w:val="21"/>
        </w:rPr>
        <w:t>1.0</w:t>
      </w:r>
      <w:r w:rsidR="00567E16" w:rsidRPr="0032244C">
        <w:rPr>
          <w:rFonts w:asciiTheme="majorEastAsia" w:eastAsiaTheme="majorEastAsia" w:hAnsiTheme="majorEastAsia" w:hint="eastAsia"/>
          <w:szCs w:val="21"/>
        </w:rPr>
        <w:t>時間</w:t>
      </w:r>
    </w:p>
    <w:p w14:paraId="6875D376" w14:textId="7547B971" w:rsidR="008D2EFE" w:rsidRPr="008D2EFE" w:rsidRDefault="008D2EFE" w:rsidP="00567E16">
      <w:pPr>
        <w:ind w:leftChars="202" w:left="424"/>
        <w:rPr>
          <w:rFonts w:asciiTheme="majorEastAsia" w:eastAsiaTheme="majorEastAsia" w:hAnsiTheme="majorEastAsia"/>
          <w:szCs w:val="21"/>
        </w:rPr>
      </w:pPr>
      <w:r>
        <w:rPr>
          <w:rFonts w:asciiTheme="majorEastAsia" w:eastAsiaTheme="majorEastAsia" w:hAnsiTheme="majorEastAsia" w:hint="eastAsia"/>
          <w:szCs w:val="21"/>
        </w:rPr>
        <w:t xml:space="preserve">　　　　　　　　</w:t>
      </w:r>
      <w:r w:rsidRPr="008D2EFE">
        <w:rPr>
          <w:rFonts w:asciiTheme="majorEastAsia" w:eastAsiaTheme="majorEastAsia" w:hAnsiTheme="majorEastAsia" w:hint="eastAsia"/>
          <w:szCs w:val="21"/>
        </w:rPr>
        <w:t>医療安全学</w:t>
      </w:r>
      <w:r>
        <w:rPr>
          <w:rFonts w:asciiTheme="majorEastAsia" w:eastAsiaTheme="majorEastAsia" w:hAnsiTheme="majorEastAsia" w:hint="eastAsia"/>
          <w:szCs w:val="21"/>
        </w:rPr>
        <w:t>及び</w:t>
      </w:r>
      <w:r w:rsidRPr="008D2EFE">
        <w:rPr>
          <w:rFonts w:asciiTheme="majorEastAsia" w:eastAsiaTheme="majorEastAsia" w:hAnsiTheme="majorEastAsia" w:hint="eastAsia"/>
          <w:szCs w:val="21"/>
        </w:rPr>
        <w:t>特定行為実践</w:t>
      </w:r>
      <w:r>
        <w:rPr>
          <w:rFonts w:asciiTheme="majorEastAsia" w:eastAsiaTheme="majorEastAsia" w:hAnsiTheme="majorEastAsia" w:hint="eastAsia"/>
          <w:szCs w:val="21"/>
        </w:rPr>
        <w:t>統合実習2.5時間</w:t>
      </w:r>
    </w:p>
    <w:p w14:paraId="498E0933" w14:textId="77777777" w:rsidR="00567E16" w:rsidRPr="0032244C" w:rsidRDefault="00567E16" w:rsidP="00567E16">
      <w:pPr>
        <w:ind w:leftChars="202" w:left="424"/>
        <w:rPr>
          <w:rFonts w:asciiTheme="majorEastAsia" w:eastAsiaTheme="majorEastAsia" w:hAnsiTheme="majorEastAsia"/>
          <w:szCs w:val="21"/>
        </w:rPr>
      </w:pPr>
      <w:r w:rsidRPr="0032244C">
        <w:rPr>
          <w:rFonts w:asciiTheme="majorEastAsia" w:eastAsiaTheme="majorEastAsia" w:hAnsiTheme="majorEastAsia" w:hint="eastAsia"/>
          <w:szCs w:val="21"/>
        </w:rPr>
        <w:t>（６）実習方法</w:t>
      </w:r>
      <w:r w:rsidR="00C526CA" w:rsidRPr="0032244C">
        <w:rPr>
          <w:rFonts w:asciiTheme="majorEastAsia" w:eastAsiaTheme="majorEastAsia" w:hAnsiTheme="majorEastAsia" w:hint="eastAsia"/>
          <w:szCs w:val="21"/>
        </w:rPr>
        <w:t>：</w:t>
      </w:r>
    </w:p>
    <w:p w14:paraId="498E0934" w14:textId="77777777" w:rsidR="00567E16" w:rsidRPr="0032244C" w:rsidRDefault="00A923FF" w:rsidP="00A923FF">
      <w:pPr>
        <w:ind w:leftChars="472" w:left="991"/>
        <w:rPr>
          <w:rFonts w:asciiTheme="majorEastAsia" w:eastAsiaTheme="majorEastAsia" w:hAnsiTheme="majorEastAsia"/>
          <w:szCs w:val="21"/>
        </w:rPr>
      </w:pPr>
      <w:r w:rsidRPr="0032244C">
        <w:rPr>
          <w:rFonts w:asciiTheme="majorEastAsia" w:eastAsiaTheme="majorEastAsia" w:hAnsiTheme="majorEastAsia" w:hint="eastAsia"/>
          <w:szCs w:val="21"/>
        </w:rPr>
        <w:t>○ 多職種協働実践：多職種協</w:t>
      </w:r>
      <w:r w:rsidR="00F21570" w:rsidRPr="0032244C">
        <w:rPr>
          <w:rFonts w:asciiTheme="majorEastAsia" w:eastAsiaTheme="majorEastAsia" w:hAnsiTheme="majorEastAsia" w:hint="eastAsia"/>
          <w:szCs w:val="21"/>
        </w:rPr>
        <w:t>働実践のシナリオに基づいて実技を行う</w:t>
      </w:r>
    </w:p>
    <w:p w14:paraId="498E0935" w14:textId="228CE370" w:rsidR="00A923FF" w:rsidRPr="0032244C" w:rsidRDefault="00A923FF" w:rsidP="00A923FF">
      <w:pPr>
        <w:ind w:leftChars="472" w:left="1274" w:hangingChars="135" w:hanging="283"/>
        <w:rPr>
          <w:rFonts w:asciiTheme="majorEastAsia" w:eastAsiaTheme="majorEastAsia" w:hAnsiTheme="majorEastAsia"/>
          <w:szCs w:val="21"/>
        </w:rPr>
      </w:pPr>
      <w:r w:rsidRPr="0032244C">
        <w:rPr>
          <w:rFonts w:asciiTheme="majorEastAsia" w:eastAsiaTheme="majorEastAsia" w:hAnsiTheme="majorEastAsia" w:hint="eastAsia"/>
          <w:szCs w:val="21"/>
        </w:rPr>
        <w:t>○ 特定行為実践のための関連法規：</w:t>
      </w:r>
      <w:r w:rsidR="0048066C" w:rsidRPr="0048066C">
        <w:rPr>
          <w:rFonts w:asciiTheme="majorEastAsia" w:eastAsiaTheme="majorEastAsia" w:hAnsiTheme="majorEastAsia" w:hint="eastAsia"/>
          <w:szCs w:val="21"/>
        </w:rPr>
        <w:t>学研メディカルサポート</w:t>
      </w:r>
      <w:r w:rsidRPr="0032244C">
        <w:rPr>
          <w:rFonts w:asciiTheme="majorEastAsia" w:eastAsiaTheme="majorEastAsia" w:hAnsiTheme="majorEastAsia" w:hint="eastAsia"/>
          <w:szCs w:val="21"/>
        </w:rPr>
        <w:t>が提</w:t>
      </w:r>
      <w:r w:rsidR="00F21570" w:rsidRPr="0032244C">
        <w:rPr>
          <w:rFonts w:asciiTheme="majorEastAsia" w:eastAsiaTheme="majorEastAsia" w:hAnsiTheme="majorEastAsia" w:hint="eastAsia"/>
          <w:szCs w:val="21"/>
        </w:rPr>
        <w:t>供するインフォームド・コンセントのシナリオに基づいて実技を行う</w:t>
      </w:r>
    </w:p>
    <w:p w14:paraId="498E0936" w14:textId="77777777" w:rsidR="00B91F84" w:rsidRPr="0032244C" w:rsidRDefault="00A923FF" w:rsidP="00A923FF">
      <w:pPr>
        <w:ind w:leftChars="472" w:left="1274" w:hangingChars="135" w:hanging="283"/>
        <w:rPr>
          <w:rFonts w:asciiTheme="majorEastAsia" w:eastAsiaTheme="majorEastAsia" w:hAnsiTheme="majorEastAsia"/>
          <w:szCs w:val="21"/>
        </w:rPr>
      </w:pPr>
      <w:r w:rsidRPr="0032244C">
        <w:rPr>
          <w:rFonts w:asciiTheme="majorEastAsia" w:eastAsiaTheme="majorEastAsia" w:hAnsiTheme="majorEastAsia" w:hint="eastAsia"/>
          <w:szCs w:val="21"/>
        </w:rPr>
        <w:t>○ 手順書の作成・評価・改良：</w:t>
      </w:r>
    </w:p>
    <w:p w14:paraId="498E0937" w14:textId="77777777" w:rsidR="00B91F84" w:rsidRPr="0032244C" w:rsidRDefault="00A923FF" w:rsidP="00B91F84">
      <w:pPr>
        <w:ind w:leftChars="606" w:left="1273" w:firstLine="2"/>
        <w:jc w:val="left"/>
        <w:rPr>
          <w:rFonts w:asciiTheme="majorEastAsia" w:eastAsiaTheme="majorEastAsia" w:hAnsiTheme="majorEastAsia"/>
          <w:szCs w:val="21"/>
        </w:rPr>
      </w:pPr>
      <w:r w:rsidRPr="0032244C">
        <w:rPr>
          <w:rFonts w:asciiTheme="majorEastAsia" w:eastAsiaTheme="majorEastAsia" w:hAnsiTheme="majorEastAsia" w:hint="eastAsia"/>
          <w:szCs w:val="21"/>
        </w:rPr>
        <w:t>ⅰ</w:t>
      </w:r>
      <w:r w:rsidR="00682AEA" w:rsidRPr="0032244C">
        <w:rPr>
          <w:rFonts w:asciiTheme="majorEastAsia" w:eastAsiaTheme="majorEastAsia" w:hAnsiTheme="majorEastAsia" w:hint="eastAsia"/>
          <w:szCs w:val="21"/>
        </w:rPr>
        <w:t>．</w:t>
      </w:r>
      <w:r w:rsidR="00E246AB" w:rsidRPr="0032244C">
        <w:rPr>
          <w:rFonts w:asciiTheme="majorEastAsia" w:eastAsiaTheme="majorEastAsia" w:hAnsiTheme="majorEastAsia" w:hint="eastAsia"/>
          <w:szCs w:val="21"/>
        </w:rPr>
        <w:t>医師の指導の</w:t>
      </w:r>
      <w:r w:rsidR="006D2696" w:rsidRPr="0032244C">
        <w:rPr>
          <w:rFonts w:asciiTheme="majorEastAsia" w:eastAsiaTheme="majorEastAsia" w:hAnsiTheme="majorEastAsia" w:hint="eastAsia"/>
          <w:szCs w:val="21"/>
        </w:rPr>
        <w:t>もと</w:t>
      </w:r>
      <w:r w:rsidR="00E246AB" w:rsidRPr="0032244C">
        <w:rPr>
          <w:rFonts w:asciiTheme="majorEastAsia" w:eastAsiaTheme="majorEastAsia" w:hAnsiTheme="majorEastAsia" w:hint="eastAsia"/>
          <w:szCs w:val="21"/>
        </w:rPr>
        <w:t>、実際に手順書を作成する</w:t>
      </w:r>
    </w:p>
    <w:p w14:paraId="498E0938" w14:textId="77777777" w:rsidR="00B91F84" w:rsidRPr="0032244C" w:rsidRDefault="00A923FF" w:rsidP="00B91F84">
      <w:pPr>
        <w:ind w:leftChars="606" w:left="1273" w:firstLine="2"/>
        <w:jc w:val="left"/>
        <w:rPr>
          <w:rFonts w:asciiTheme="majorEastAsia" w:eastAsiaTheme="majorEastAsia" w:hAnsiTheme="majorEastAsia"/>
          <w:szCs w:val="21"/>
        </w:rPr>
      </w:pPr>
      <w:r w:rsidRPr="0032244C">
        <w:rPr>
          <w:rFonts w:asciiTheme="majorEastAsia" w:eastAsiaTheme="majorEastAsia" w:hAnsiTheme="majorEastAsia" w:hint="eastAsia"/>
          <w:szCs w:val="21"/>
        </w:rPr>
        <w:t>ⅱ</w:t>
      </w:r>
      <w:r w:rsidR="00B91F84" w:rsidRPr="0032244C">
        <w:rPr>
          <w:rFonts w:asciiTheme="majorEastAsia" w:eastAsiaTheme="majorEastAsia" w:hAnsiTheme="majorEastAsia" w:hint="eastAsia"/>
          <w:szCs w:val="21"/>
        </w:rPr>
        <w:t>．</w:t>
      </w:r>
      <w:r w:rsidR="006D2696" w:rsidRPr="0032244C">
        <w:rPr>
          <w:rFonts w:asciiTheme="majorEastAsia" w:eastAsiaTheme="majorEastAsia" w:hAnsiTheme="majorEastAsia" w:hint="eastAsia"/>
          <w:szCs w:val="21"/>
        </w:rPr>
        <w:t>医師の指導のもと</w:t>
      </w:r>
      <w:r w:rsidR="00E246AB" w:rsidRPr="0032244C">
        <w:rPr>
          <w:rFonts w:asciiTheme="majorEastAsia" w:eastAsiaTheme="majorEastAsia" w:hAnsiTheme="majorEastAsia" w:hint="eastAsia"/>
          <w:szCs w:val="21"/>
        </w:rPr>
        <w:t>、作成した手順書を評価する</w:t>
      </w:r>
    </w:p>
    <w:p w14:paraId="498E0939" w14:textId="77777777" w:rsidR="00F21570" w:rsidRPr="0032244C" w:rsidRDefault="00A923FF" w:rsidP="007F159A">
      <w:pPr>
        <w:ind w:leftChars="607" w:left="1701" w:hanging="426"/>
        <w:jc w:val="left"/>
        <w:rPr>
          <w:rFonts w:asciiTheme="majorEastAsia" w:eastAsiaTheme="majorEastAsia" w:hAnsiTheme="majorEastAsia"/>
          <w:szCs w:val="21"/>
        </w:rPr>
      </w:pPr>
      <w:r w:rsidRPr="0032244C">
        <w:rPr>
          <w:rFonts w:asciiTheme="majorEastAsia" w:eastAsiaTheme="majorEastAsia" w:hAnsiTheme="majorEastAsia" w:hint="eastAsia"/>
          <w:szCs w:val="21"/>
        </w:rPr>
        <w:t>ⅲ</w:t>
      </w:r>
      <w:r w:rsidR="00B91F84" w:rsidRPr="0032244C">
        <w:rPr>
          <w:rFonts w:asciiTheme="majorEastAsia" w:eastAsiaTheme="majorEastAsia" w:hAnsiTheme="majorEastAsia" w:hint="eastAsia"/>
          <w:szCs w:val="21"/>
        </w:rPr>
        <w:t>．</w:t>
      </w:r>
      <w:r w:rsidRPr="0032244C">
        <w:rPr>
          <w:rFonts w:asciiTheme="majorEastAsia" w:eastAsiaTheme="majorEastAsia" w:hAnsiTheme="majorEastAsia" w:hint="eastAsia"/>
          <w:szCs w:val="21"/>
        </w:rPr>
        <w:t>医師の指導</w:t>
      </w:r>
      <w:r w:rsidR="006D2696" w:rsidRPr="0032244C">
        <w:rPr>
          <w:rFonts w:asciiTheme="majorEastAsia" w:eastAsiaTheme="majorEastAsia" w:hAnsiTheme="majorEastAsia" w:hint="eastAsia"/>
          <w:szCs w:val="21"/>
        </w:rPr>
        <w:t>のもと</w:t>
      </w:r>
      <w:r w:rsidR="00E246AB" w:rsidRPr="0032244C">
        <w:rPr>
          <w:rFonts w:asciiTheme="majorEastAsia" w:eastAsiaTheme="majorEastAsia" w:hAnsiTheme="majorEastAsia" w:hint="eastAsia"/>
          <w:szCs w:val="21"/>
        </w:rPr>
        <w:t>、手順書の評価で挙げた改善すべき点を中心に手順書を改良する</w:t>
      </w:r>
    </w:p>
    <w:p w14:paraId="498E093A" w14:textId="77777777" w:rsidR="00C07C2E" w:rsidRPr="0032244C" w:rsidRDefault="00A923FF" w:rsidP="00A923FF">
      <w:pPr>
        <w:ind w:leftChars="472" w:left="1274" w:hangingChars="135" w:hanging="283"/>
        <w:rPr>
          <w:rFonts w:asciiTheme="majorEastAsia" w:eastAsiaTheme="majorEastAsia" w:hAnsiTheme="majorEastAsia"/>
          <w:szCs w:val="21"/>
        </w:rPr>
      </w:pPr>
      <w:r w:rsidRPr="0032244C">
        <w:rPr>
          <w:rFonts w:asciiTheme="majorEastAsia" w:eastAsiaTheme="majorEastAsia" w:hAnsiTheme="majorEastAsia" w:hint="eastAsia"/>
          <w:szCs w:val="21"/>
        </w:rPr>
        <w:t>○ 特定行為実践</w:t>
      </w:r>
      <w:r w:rsidR="00F162E3" w:rsidRPr="0032244C">
        <w:rPr>
          <w:rFonts w:asciiTheme="majorEastAsia" w:eastAsiaTheme="majorEastAsia" w:hAnsiTheme="majorEastAsia" w:hint="eastAsia"/>
          <w:szCs w:val="21"/>
        </w:rPr>
        <w:t>：</w:t>
      </w:r>
    </w:p>
    <w:p w14:paraId="498E093B" w14:textId="77777777" w:rsidR="00C07C2E" w:rsidRPr="0032244C" w:rsidRDefault="00021F7B" w:rsidP="00F22B65">
      <w:pPr>
        <w:ind w:leftChars="608" w:left="1701" w:hangingChars="202" w:hanging="424"/>
        <w:rPr>
          <w:rFonts w:asciiTheme="majorEastAsia" w:eastAsiaTheme="majorEastAsia" w:hAnsiTheme="majorEastAsia"/>
          <w:szCs w:val="21"/>
        </w:rPr>
      </w:pPr>
      <w:r w:rsidRPr="0032244C">
        <w:rPr>
          <w:rFonts w:asciiTheme="majorEastAsia" w:eastAsiaTheme="majorEastAsia" w:hAnsiTheme="majorEastAsia" w:hint="eastAsia"/>
          <w:szCs w:val="21"/>
        </w:rPr>
        <w:t>ⅰ</w:t>
      </w:r>
      <w:r w:rsidR="00F22B65" w:rsidRPr="0032244C">
        <w:rPr>
          <w:rFonts w:asciiTheme="majorEastAsia" w:eastAsiaTheme="majorEastAsia" w:hAnsiTheme="majorEastAsia" w:hint="eastAsia"/>
          <w:szCs w:val="21"/>
        </w:rPr>
        <w:t>．</w:t>
      </w:r>
      <w:r w:rsidR="00F162E3" w:rsidRPr="0032244C">
        <w:rPr>
          <w:rFonts w:asciiTheme="majorEastAsia" w:eastAsiaTheme="majorEastAsia" w:hAnsiTheme="majorEastAsia" w:hint="eastAsia"/>
          <w:szCs w:val="21"/>
        </w:rPr>
        <w:t>特定行為を自施設で浸透させ、広く周知させるための『特定行為研修について』または『特定行為研修を</w:t>
      </w:r>
      <w:r w:rsidR="00F21570" w:rsidRPr="0032244C">
        <w:rPr>
          <w:rFonts w:asciiTheme="majorEastAsia" w:eastAsiaTheme="majorEastAsia" w:hAnsiTheme="majorEastAsia" w:hint="eastAsia"/>
          <w:szCs w:val="21"/>
        </w:rPr>
        <w:t>修了した看護師について』についての院内広報用ポスターを作成する</w:t>
      </w:r>
    </w:p>
    <w:p w14:paraId="498E093C" w14:textId="77777777" w:rsidR="00A923FF" w:rsidRPr="0032244C" w:rsidRDefault="00021F7B" w:rsidP="00F22B65">
      <w:pPr>
        <w:ind w:leftChars="607" w:left="1275"/>
        <w:rPr>
          <w:rFonts w:asciiTheme="majorEastAsia" w:eastAsiaTheme="majorEastAsia" w:hAnsiTheme="majorEastAsia"/>
          <w:szCs w:val="21"/>
        </w:rPr>
      </w:pPr>
      <w:r w:rsidRPr="0032244C">
        <w:rPr>
          <w:rFonts w:asciiTheme="majorEastAsia" w:eastAsiaTheme="majorEastAsia" w:hAnsiTheme="majorEastAsia" w:hint="eastAsia"/>
          <w:szCs w:val="21"/>
        </w:rPr>
        <w:lastRenderedPageBreak/>
        <w:t>ⅱ</w:t>
      </w:r>
      <w:r w:rsidR="00F22B65" w:rsidRPr="0032244C">
        <w:rPr>
          <w:rFonts w:asciiTheme="majorEastAsia" w:eastAsiaTheme="majorEastAsia" w:hAnsiTheme="majorEastAsia" w:hint="eastAsia"/>
          <w:szCs w:val="21"/>
        </w:rPr>
        <w:t>．</w:t>
      </w:r>
      <w:r w:rsidRPr="0032244C">
        <w:rPr>
          <w:rFonts w:asciiTheme="majorEastAsia" w:eastAsiaTheme="majorEastAsia" w:hAnsiTheme="majorEastAsia" w:hint="eastAsia"/>
          <w:szCs w:val="21"/>
        </w:rPr>
        <w:t>ⅰ</w:t>
      </w:r>
      <w:r w:rsidR="00F21570" w:rsidRPr="0032244C">
        <w:rPr>
          <w:rFonts w:asciiTheme="majorEastAsia" w:eastAsiaTheme="majorEastAsia" w:hAnsiTheme="majorEastAsia" w:hint="eastAsia"/>
          <w:szCs w:val="21"/>
        </w:rPr>
        <w:t>で制作したポスターを使用し、プレゼンテーションを行う</w:t>
      </w:r>
    </w:p>
    <w:p w14:paraId="498E093D" w14:textId="77777777" w:rsidR="00C243BA" w:rsidRPr="0032244C" w:rsidRDefault="00C243BA" w:rsidP="00C243BA">
      <w:pPr>
        <w:ind w:leftChars="202" w:left="424"/>
        <w:rPr>
          <w:rFonts w:asciiTheme="majorEastAsia" w:eastAsiaTheme="majorEastAsia" w:hAnsiTheme="majorEastAsia"/>
          <w:szCs w:val="21"/>
        </w:rPr>
      </w:pPr>
      <w:r w:rsidRPr="0032244C">
        <w:rPr>
          <w:rFonts w:asciiTheme="majorEastAsia" w:eastAsiaTheme="majorEastAsia" w:hAnsiTheme="majorEastAsia" w:hint="eastAsia"/>
          <w:szCs w:val="21"/>
        </w:rPr>
        <w:t>（７）提出物：</w:t>
      </w:r>
      <w:r w:rsidR="00BA2ACB" w:rsidRPr="0032244C">
        <w:rPr>
          <w:rFonts w:asciiTheme="majorEastAsia" w:eastAsiaTheme="majorEastAsia" w:hAnsiTheme="majorEastAsia" w:hint="eastAsia"/>
          <w:szCs w:val="21"/>
        </w:rPr>
        <w:t>実習レポート</w:t>
      </w:r>
    </w:p>
    <w:p w14:paraId="498E093E" w14:textId="77777777" w:rsidR="003D0649" w:rsidRPr="0032244C" w:rsidRDefault="00C243BA" w:rsidP="00C243BA">
      <w:pPr>
        <w:ind w:leftChars="202" w:left="424"/>
        <w:rPr>
          <w:rFonts w:asciiTheme="majorEastAsia" w:eastAsiaTheme="majorEastAsia" w:hAnsiTheme="majorEastAsia"/>
          <w:szCs w:val="21"/>
        </w:rPr>
      </w:pPr>
      <w:r w:rsidRPr="0032244C">
        <w:rPr>
          <w:rFonts w:asciiTheme="majorEastAsia" w:eastAsiaTheme="majorEastAsia" w:hAnsiTheme="majorEastAsia" w:hint="eastAsia"/>
          <w:szCs w:val="21"/>
        </w:rPr>
        <w:t>（８）実習評価：観察評価</w:t>
      </w:r>
      <w:r w:rsidR="00BA2ACB" w:rsidRPr="0032244C">
        <w:rPr>
          <w:rFonts w:asciiTheme="majorEastAsia" w:eastAsiaTheme="majorEastAsia" w:hAnsiTheme="majorEastAsia" w:hint="eastAsia"/>
          <w:szCs w:val="21"/>
        </w:rPr>
        <w:t>（</w:t>
      </w:r>
      <w:r w:rsidR="000414CB" w:rsidRPr="0032244C">
        <w:rPr>
          <w:rFonts w:asciiTheme="majorEastAsia" w:eastAsiaTheme="majorEastAsia" w:hAnsiTheme="majorEastAsia" w:hint="eastAsia"/>
          <w:szCs w:val="21"/>
        </w:rPr>
        <w:t>ルーブリック評価</w:t>
      </w:r>
      <w:r w:rsidR="00BA2ACB" w:rsidRPr="0032244C">
        <w:rPr>
          <w:rFonts w:asciiTheme="majorEastAsia" w:eastAsiaTheme="majorEastAsia" w:hAnsiTheme="majorEastAsia" w:hint="eastAsia"/>
          <w:szCs w:val="21"/>
        </w:rPr>
        <w:t>）</w:t>
      </w:r>
    </w:p>
    <w:p w14:paraId="498E093F" w14:textId="5FADCC32" w:rsidR="003D0649" w:rsidRPr="0032244C" w:rsidRDefault="003D0649" w:rsidP="003D0649">
      <w:pPr>
        <w:rPr>
          <w:rFonts w:asciiTheme="majorEastAsia" w:eastAsiaTheme="majorEastAsia" w:hAnsiTheme="majorEastAsia"/>
          <w:szCs w:val="21"/>
        </w:rPr>
      </w:pPr>
    </w:p>
    <w:p w14:paraId="498E0940" w14:textId="77777777" w:rsidR="00DD737F" w:rsidRPr="0032244C" w:rsidRDefault="00567E16" w:rsidP="00304E86">
      <w:pPr>
        <w:ind w:firstLineChars="200" w:firstLine="482"/>
        <w:rPr>
          <w:rFonts w:asciiTheme="majorEastAsia" w:eastAsiaTheme="majorEastAsia" w:hAnsiTheme="majorEastAsia"/>
          <w:b/>
          <w:sz w:val="24"/>
          <w:szCs w:val="24"/>
          <w:bdr w:val="single" w:sz="4" w:space="0" w:color="auto"/>
        </w:rPr>
      </w:pPr>
      <w:r w:rsidRPr="0032244C">
        <w:rPr>
          <w:rFonts w:asciiTheme="majorEastAsia" w:eastAsiaTheme="majorEastAsia" w:hAnsiTheme="majorEastAsia" w:hint="eastAsia"/>
          <w:b/>
          <w:sz w:val="24"/>
          <w:szCs w:val="24"/>
          <w:bdr w:val="single" w:sz="4" w:space="0" w:color="auto"/>
        </w:rPr>
        <w:t>区分別科目</w:t>
      </w:r>
    </w:p>
    <w:p w14:paraId="498E09D4" w14:textId="3CECF7B9" w:rsidR="009E08C9" w:rsidRPr="0032244C" w:rsidRDefault="009E08C9" w:rsidP="0091783C">
      <w:pPr>
        <w:ind w:leftChars="200" w:left="567" w:hangingChars="70" w:hanging="147"/>
        <w:jc w:val="left"/>
        <w:rPr>
          <w:rFonts w:asciiTheme="majorEastAsia" w:eastAsiaTheme="majorEastAsia" w:hAnsiTheme="majorEastAsia"/>
        </w:rPr>
      </w:pPr>
      <w:r w:rsidRPr="0032244C">
        <w:rPr>
          <w:rFonts w:asciiTheme="majorEastAsia" w:eastAsiaTheme="majorEastAsia" w:hAnsiTheme="majorEastAsia" w:hint="eastAsia"/>
          <w:szCs w:val="21"/>
        </w:rPr>
        <w:t>５</w:t>
      </w:r>
      <w:r w:rsidR="00EB2C0A" w:rsidRPr="0032244C">
        <w:rPr>
          <w:rFonts w:asciiTheme="majorEastAsia" w:eastAsiaTheme="majorEastAsia" w:hAnsiTheme="majorEastAsia" w:hint="eastAsia"/>
          <w:szCs w:val="21"/>
        </w:rPr>
        <w:t>）</w:t>
      </w:r>
      <w:r w:rsidRPr="0032244C">
        <w:rPr>
          <w:rFonts w:asciiTheme="majorEastAsia" w:eastAsiaTheme="majorEastAsia" w:hAnsiTheme="majorEastAsia" w:hint="eastAsia"/>
        </w:rPr>
        <w:t>直接動脈穿刺法による採血</w:t>
      </w:r>
    </w:p>
    <w:p w14:paraId="498E09D5" w14:textId="77777777" w:rsidR="000414CB" w:rsidRPr="0032244C" w:rsidRDefault="000414CB" w:rsidP="000414CB">
      <w:pPr>
        <w:ind w:leftChars="202" w:left="424"/>
        <w:jc w:val="left"/>
        <w:rPr>
          <w:rFonts w:asciiTheme="majorEastAsia" w:eastAsiaTheme="majorEastAsia" w:hAnsiTheme="majorEastAsia"/>
          <w:szCs w:val="21"/>
        </w:rPr>
      </w:pPr>
      <w:r w:rsidRPr="0032244C">
        <w:rPr>
          <w:rFonts w:asciiTheme="majorEastAsia" w:eastAsiaTheme="majorEastAsia" w:hAnsiTheme="majorEastAsia" w:hint="eastAsia"/>
          <w:szCs w:val="21"/>
        </w:rPr>
        <w:t>（１）実習目的：</w:t>
      </w:r>
      <w:r w:rsidR="00AA12E2" w:rsidRPr="0032244C">
        <w:rPr>
          <w:rFonts w:asciiTheme="majorEastAsia" w:eastAsiaTheme="majorEastAsia" w:hAnsiTheme="majorEastAsia" w:hint="eastAsia"/>
        </w:rPr>
        <w:t>直接動脈穿刺法による採血</w:t>
      </w:r>
      <w:r w:rsidR="00522F16" w:rsidRPr="0032244C">
        <w:rPr>
          <w:rFonts w:asciiTheme="majorEastAsia" w:eastAsiaTheme="majorEastAsia" w:hAnsiTheme="majorEastAsia" w:hint="eastAsia"/>
          <w:szCs w:val="21"/>
        </w:rPr>
        <w:t>を安全に実施できる知識、技術を身に着ける</w:t>
      </w:r>
    </w:p>
    <w:p w14:paraId="4B0C5D8B" w14:textId="77777777" w:rsidR="006E154A" w:rsidRDefault="000414CB" w:rsidP="000414CB">
      <w:pPr>
        <w:ind w:leftChars="202" w:left="424"/>
        <w:rPr>
          <w:rFonts w:asciiTheme="majorEastAsia" w:eastAsiaTheme="majorEastAsia" w:hAnsiTheme="majorEastAsia"/>
          <w:szCs w:val="21"/>
        </w:rPr>
      </w:pPr>
      <w:r w:rsidRPr="0032244C">
        <w:rPr>
          <w:rFonts w:asciiTheme="majorEastAsia" w:eastAsiaTheme="majorEastAsia" w:hAnsiTheme="majorEastAsia" w:hint="eastAsia"/>
          <w:szCs w:val="21"/>
        </w:rPr>
        <w:t>（２）実習目標：医師の指示のもと手順書を用い、</w:t>
      </w:r>
      <w:r w:rsidR="00AA12E2" w:rsidRPr="0032244C">
        <w:rPr>
          <w:rFonts w:asciiTheme="majorEastAsia" w:eastAsiaTheme="majorEastAsia" w:hAnsiTheme="majorEastAsia" w:hint="eastAsia"/>
        </w:rPr>
        <w:t>直接動脈穿刺法による採血</w:t>
      </w:r>
      <w:r w:rsidRPr="0032244C">
        <w:rPr>
          <w:rFonts w:asciiTheme="majorEastAsia" w:eastAsiaTheme="majorEastAsia" w:hAnsiTheme="majorEastAsia" w:hint="eastAsia"/>
          <w:szCs w:val="21"/>
        </w:rPr>
        <w:t>を実施すること</w:t>
      </w:r>
    </w:p>
    <w:p w14:paraId="498E09D6" w14:textId="63839C34" w:rsidR="000414CB" w:rsidRPr="0032244C" w:rsidRDefault="000414CB" w:rsidP="006E154A">
      <w:pPr>
        <w:ind w:leftChars="202" w:left="424" w:firstLineChars="800" w:firstLine="1680"/>
        <w:rPr>
          <w:rFonts w:asciiTheme="majorEastAsia" w:eastAsiaTheme="majorEastAsia" w:hAnsiTheme="majorEastAsia"/>
          <w:szCs w:val="21"/>
        </w:rPr>
      </w:pPr>
      <w:r w:rsidRPr="0032244C">
        <w:rPr>
          <w:rFonts w:asciiTheme="majorEastAsia" w:eastAsiaTheme="majorEastAsia" w:hAnsiTheme="majorEastAsia" w:hint="eastAsia"/>
          <w:szCs w:val="21"/>
        </w:rPr>
        <w:t>ができる</w:t>
      </w:r>
    </w:p>
    <w:p w14:paraId="498E09D7" w14:textId="3B4415F0" w:rsidR="000414CB" w:rsidRPr="0032244C" w:rsidRDefault="000414CB" w:rsidP="000414CB">
      <w:pPr>
        <w:ind w:leftChars="202" w:left="424"/>
        <w:rPr>
          <w:rFonts w:asciiTheme="majorEastAsia" w:eastAsiaTheme="majorEastAsia" w:hAnsiTheme="majorEastAsia"/>
          <w:szCs w:val="21"/>
        </w:rPr>
      </w:pPr>
      <w:r w:rsidRPr="0032244C">
        <w:rPr>
          <w:rFonts w:asciiTheme="majorEastAsia" w:eastAsiaTheme="majorEastAsia" w:hAnsiTheme="majorEastAsia" w:hint="eastAsia"/>
          <w:szCs w:val="21"/>
        </w:rPr>
        <w:t>（３）実習場所：</w:t>
      </w:r>
      <w:r w:rsidR="006E154A" w:rsidRPr="006E154A">
        <w:rPr>
          <w:rFonts w:asciiTheme="majorEastAsia" w:eastAsiaTheme="majorEastAsia" w:hAnsiTheme="majorEastAsia" w:hint="eastAsia"/>
          <w:szCs w:val="21"/>
        </w:rPr>
        <w:t>岩国医療センター（</w:t>
      </w:r>
      <w:r w:rsidR="008D5A59">
        <w:rPr>
          <w:rFonts w:asciiTheme="majorEastAsia" w:eastAsiaTheme="majorEastAsia" w:hAnsiTheme="majorEastAsia" w:hint="eastAsia"/>
          <w:szCs w:val="21"/>
        </w:rPr>
        <w:t>手術室・</w:t>
      </w:r>
      <w:r w:rsidR="006E154A" w:rsidRPr="006E154A">
        <w:rPr>
          <w:rFonts w:asciiTheme="majorEastAsia" w:eastAsiaTheme="majorEastAsia" w:hAnsiTheme="majorEastAsia" w:hint="eastAsia"/>
          <w:szCs w:val="21"/>
        </w:rPr>
        <w:t>救急救命センター・</w:t>
      </w:r>
      <w:r w:rsidR="008D5A59">
        <w:rPr>
          <w:rFonts w:asciiTheme="majorEastAsia" w:eastAsiaTheme="majorEastAsia" w:hAnsiTheme="majorEastAsia" w:hint="eastAsia"/>
          <w:szCs w:val="21"/>
        </w:rPr>
        <w:t>ICU</w:t>
      </w:r>
      <w:r w:rsidR="006E154A" w:rsidRPr="006E154A">
        <w:rPr>
          <w:rFonts w:asciiTheme="majorEastAsia" w:eastAsiaTheme="majorEastAsia" w:hAnsiTheme="majorEastAsia" w:hint="eastAsia"/>
          <w:szCs w:val="21"/>
        </w:rPr>
        <w:t>・</w:t>
      </w:r>
      <w:r w:rsidR="008D5A59">
        <w:rPr>
          <w:rFonts w:asciiTheme="majorEastAsia" w:eastAsiaTheme="majorEastAsia" w:hAnsiTheme="majorEastAsia" w:hint="eastAsia"/>
          <w:szCs w:val="21"/>
        </w:rPr>
        <w:t>救急</w:t>
      </w:r>
      <w:r w:rsidR="006E154A" w:rsidRPr="006E154A">
        <w:rPr>
          <w:rFonts w:asciiTheme="majorEastAsia" w:eastAsiaTheme="majorEastAsia" w:hAnsiTheme="majorEastAsia" w:hint="eastAsia"/>
          <w:szCs w:val="21"/>
        </w:rPr>
        <w:t>外来）</w:t>
      </w:r>
    </w:p>
    <w:p w14:paraId="498E09D8" w14:textId="77777777" w:rsidR="000414CB" w:rsidRPr="0032244C" w:rsidRDefault="000414CB" w:rsidP="000414CB">
      <w:pPr>
        <w:ind w:leftChars="202" w:left="424"/>
        <w:rPr>
          <w:rFonts w:asciiTheme="majorEastAsia" w:eastAsiaTheme="majorEastAsia" w:hAnsiTheme="majorEastAsia"/>
          <w:szCs w:val="21"/>
        </w:rPr>
      </w:pPr>
      <w:r w:rsidRPr="0032244C">
        <w:rPr>
          <w:rFonts w:asciiTheme="majorEastAsia" w:eastAsiaTheme="majorEastAsia" w:hAnsiTheme="majorEastAsia" w:hint="eastAsia"/>
          <w:szCs w:val="21"/>
        </w:rPr>
        <w:t>（４）実習期間：シラバス・時間割参照</w:t>
      </w:r>
    </w:p>
    <w:p w14:paraId="498E09D9" w14:textId="79EA6985" w:rsidR="000414CB" w:rsidRPr="0048066C" w:rsidRDefault="000414CB" w:rsidP="000414CB">
      <w:pPr>
        <w:ind w:leftChars="202" w:left="424"/>
        <w:rPr>
          <w:rFonts w:asciiTheme="majorEastAsia" w:eastAsiaTheme="majorEastAsia" w:hAnsiTheme="majorEastAsia"/>
          <w:szCs w:val="21"/>
        </w:rPr>
      </w:pPr>
      <w:r w:rsidRPr="0032244C">
        <w:rPr>
          <w:rFonts w:asciiTheme="majorEastAsia" w:eastAsiaTheme="majorEastAsia" w:hAnsiTheme="majorEastAsia" w:hint="eastAsia"/>
          <w:szCs w:val="21"/>
        </w:rPr>
        <w:t>（５）実習時間：</w:t>
      </w:r>
      <w:r w:rsidR="005431D6" w:rsidRPr="0048066C">
        <w:rPr>
          <w:rFonts w:asciiTheme="majorEastAsia" w:eastAsiaTheme="majorEastAsia" w:hAnsiTheme="majorEastAsia" w:hint="eastAsia"/>
          <w:szCs w:val="21"/>
        </w:rPr>
        <w:t>－</w:t>
      </w:r>
    </w:p>
    <w:p w14:paraId="498E09DA" w14:textId="77777777" w:rsidR="000414CB" w:rsidRPr="0032244C" w:rsidRDefault="000414CB" w:rsidP="000414CB">
      <w:pPr>
        <w:ind w:leftChars="202" w:left="424"/>
        <w:jc w:val="left"/>
        <w:rPr>
          <w:rFonts w:asciiTheme="majorEastAsia" w:eastAsiaTheme="majorEastAsia" w:hAnsiTheme="majorEastAsia"/>
          <w:szCs w:val="21"/>
        </w:rPr>
      </w:pPr>
      <w:r w:rsidRPr="0032244C">
        <w:rPr>
          <w:rFonts w:asciiTheme="majorEastAsia" w:eastAsiaTheme="majorEastAsia" w:hAnsiTheme="majorEastAsia" w:hint="eastAsia"/>
          <w:szCs w:val="21"/>
        </w:rPr>
        <w:t>（６）実習方法：指導者の指導のもと、</w:t>
      </w:r>
      <w:r w:rsidR="00AA12E2" w:rsidRPr="0032244C">
        <w:rPr>
          <w:rFonts w:asciiTheme="majorEastAsia" w:eastAsiaTheme="majorEastAsia" w:hAnsiTheme="majorEastAsia" w:hint="eastAsia"/>
        </w:rPr>
        <w:t>直接動脈穿刺法による採血</w:t>
      </w:r>
      <w:r w:rsidRPr="0032244C">
        <w:rPr>
          <w:rFonts w:asciiTheme="majorEastAsia" w:eastAsiaTheme="majorEastAsia" w:hAnsiTheme="majorEastAsia" w:hint="eastAsia"/>
          <w:szCs w:val="21"/>
        </w:rPr>
        <w:t>を5症例以上実施する</w:t>
      </w:r>
    </w:p>
    <w:p w14:paraId="498E09DB" w14:textId="53057F36" w:rsidR="000414CB" w:rsidRPr="0032244C" w:rsidRDefault="000414CB" w:rsidP="000414CB">
      <w:pPr>
        <w:ind w:leftChars="202" w:left="424"/>
        <w:rPr>
          <w:rFonts w:asciiTheme="majorEastAsia" w:eastAsiaTheme="majorEastAsia" w:hAnsiTheme="majorEastAsia"/>
          <w:szCs w:val="21"/>
        </w:rPr>
      </w:pPr>
      <w:r w:rsidRPr="0032244C">
        <w:rPr>
          <w:rFonts w:asciiTheme="majorEastAsia" w:eastAsiaTheme="majorEastAsia" w:hAnsiTheme="majorEastAsia" w:hint="eastAsia"/>
          <w:szCs w:val="21"/>
        </w:rPr>
        <w:t>（７）提</w:t>
      </w:r>
      <w:r w:rsidR="0048066C">
        <w:rPr>
          <w:rFonts w:asciiTheme="majorEastAsia" w:eastAsiaTheme="majorEastAsia" w:hAnsiTheme="majorEastAsia" w:hint="eastAsia"/>
          <w:szCs w:val="21"/>
        </w:rPr>
        <w:t xml:space="preserve"> </w:t>
      </w:r>
      <w:r w:rsidRPr="0032244C">
        <w:rPr>
          <w:rFonts w:asciiTheme="majorEastAsia" w:eastAsiaTheme="majorEastAsia" w:hAnsiTheme="majorEastAsia" w:hint="eastAsia"/>
          <w:szCs w:val="21"/>
        </w:rPr>
        <w:t>出</w:t>
      </w:r>
      <w:r w:rsidR="0048066C">
        <w:rPr>
          <w:rFonts w:asciiTheme="majorEastAsia" w:eastAsiaTheme="majorEastAsia" w:hAnsiTheme="majorEastAsia" w:hint="eastAsia"/>
          <w:szCs w:val="21"/>
        </w:rPr>
        <w:t xml:space="preserve"> </w:t>
      </w:r>
      <w:r w:rsidRPr="0032244C">
        <w:rPr>
          <w:rFonts w:asciiTheme="majorEastAsia" w:eastAsiaTheme="majorEastAsia" w:hAnsiTheme="majorEastAsia" w:hint="eastAsia"/>
          <w:szCs w:val="21"/>
        </w:rPr>
        <w:t>物：実習日誌・症例レポート（経験した症例のうち1例）</w:t>
      </w:r>
    </w:p>
    <w:p w14:paraId="498E09DC" w14:textId="77777777" w:rsidR="000414CB" w:rsidRPr="0032244C" w:rsidRDefault="000414CB" w:rsidP="000414CB">
      <w:pPr>
        <w:ind w:leftChars="200" w:left="567" w:hangingChars="70" w:hanging="147"/>
        <w:jc w:val="left"/>
        <w:rPr>
          <w:rFonts w:asciiTheme="majorEastAsia" w:eastAsiaTheme="majorEastAsia" w:hAnsiTheme="majorEastAsia"/>
          <w:szCs w:val="21"/>
        </w:rPr>
      </w:pPr>
      <w:r w:rsidRPr="0032244C">
        <w:rPr>
          <w:rFonts w:asciiTheme="majorEastAsia" w:eastAsiaTheme="majorEastAsia" w:hAnsiTheme="majorEastAsia" w:hint="eastAsia"/>
          <w:szCs w:val="21"/>
        </w:rPr>
        <w:t>（８）実習評価：観察評価（DOPS）</w:t>
      </w:r>
    </w:p>
    <w:p w14:paraId="498E09DD" w14:textId="77777777" w:rsidR="00AA12E2" w:rsidRPr="0032244C" w:rsidRDefault="00AA12E2" w:rsidP="000414CB">
      <w:pPr>
        <w:ind w:leftChars="200" w:left="567" w:hangingChars="70" w:hanging="147"/>
        <w:jc w:val="left"/>
        <w:rPr>
          <w:rFonts w:asciiTheme="majorEastAsia" w:eastAsiaTheme="majorEastAsia" w:hAnsiTheme="majorEastAsia"/>
        </w:rPr>
      </w:pPr>
    </w:p>
    <w:p w14:paraId="498E09DE" w14:textId="305BFFA2" w:rsidR="009E08C9" w:rsidRPr="0032244C" w:rsidRDefault="0091783C" w:rsidP="0091783C">
      <w:pPr>
        <w:ind w:firstLineChars="200" w:firstLine="420"/>
        <w:jc w:val="left"/>
        <w:rPr>
          <w:rFonts w:asciiTheme="majorEastAsia" w:eastAsiaTheme="majorEastAsia" w:hAnsiTheme="majorEastAsia"/>
        </w:rPr>
      </w:pPr>
      <w:r>
        <w:rPr>
          <w:rFonts w:asciiTheme="majorEastAsia" w:eastAsiaTheme="majorEastAsia" w:hAnsiTheme="majorEastAsia" w:hint="eastAsia"/>
        </w:rPr>
        <w:t>６</w:t>
      </w:r>
      <w:r w:rsidR="006E154A">
        <w:rPr>
          <w:rFonts w:asciiTheme="majorEastAsia" w:eastAsiaTheme="majorEastAsia" w:hAnsiTheme="majorEastAsia" w:hint="eastAsia"/>
        </w:rPr>
        <w:t>）</w:t>
      </w:r>
      <w:r w:rsidR="009E08C9" w:rsidRPr="0032244C">
        <w:rPr>
          <w:rFonts w:asciiTheme="majorEastAsia" w:eastAsiaTheme="majorEastAsia" w:hAnsiTheme="majorEastAsia" w:hint="eastAsia"/>
        </w:rPr>
        <w:t>橈骨動脈ラインの確保</w:t>
      </w:r>
    </w:p>
    <w:p w14:paraId="498E09DF" w14:textId="77777777" w:rsidR="000414CB" w:rsidRPr="0032244C" w:rsidRDefault="000414CB" w:rsidP="000414CB">
      <w:pPr>
        <w:ind w:leftChars="202" w:left="424"/>
        <w:jc w:val="left"/>
        <w:rPr>
          <w:rFonts w:asciiTheme="majorEastAsia" w:eastAsiaTheme="majorEastAsia" w:hAnsiTheme="majorEastAsia"/>
          <w:szCs w:val="21"/>
        </w:rPr>
      </w:pPr>
      <w:r w:rsidRPr="0032244C">
        <w:rPr>
          <w:rFonts w:asciiTheme="majorEastAsia" w:eastAsiaTheme="majorEastAsia" w:hAnsiTheme="majorEastAsia" w:hint="eastAsia"/>
          <w:szCs w:val="21"/>
        </w:rPr>
        <w:t>（１）実習目的：</w:t>
      </w:r>
      <w:r w:rsidR="00AA12E2" w:rsidRPr="0032244C">
        <w:rPr>
          <w:rFonts w:asciiTheme="majorEastAsia" w:eastAsiaTheme="majorEastAsia" w:hAnsiTheme="majorEastAsia" w:hint="eastAsia"/>
        </w:rPr>
        <w:t>橈骨動脈ラインの確保</w:t>
      </w:r>
      <w:r w:rsidR="00522F16" w:rsidRPr="0032244C">
        <w:rPr>
          <w:rFonts w:asciiTheme="majorEastAsia" w:eastAsiaTheme="majorEastAsia" w:hAnsiTheme="majorEastAsia" w:hint="eastAsia"/>
          <w:szCs w:val="21"/>
        </w:rPr>
        <w:t>を安全に実施できる知識、技術を身に着ける</w:t>
      </w:r>
    </w:p>
    <w:p w14:paraId="22C24C9A" w14:textId="77777777" w:rsidR="006E154A" w:rsidRDefault="000414CB" w:rsidP="000414CB">
      <w:pPr>
        <w:ind w:leftChars="202" w:left="424"/>
        <w:rPr>
          <w:rFonts w:asciiTheme="majorEastAsia" w:eastAsiaTheme="majorEastAsia" w:hAnsiTheme="majorEastAsia"/>
          <w:szCs w:val="21"/>
        </w:rPr>
      </w:pPr>
      <w:r w:rsidRPr="0032244C">
        <w:rPr>
          <w:rFonts w:asciiTheme="majorEastAsia" w:eastAsiaTheme="majorEastAsia" w:hAnsiTheme="majorEastAsia" w:hint="eastAsia"/>
          <w:szCs w:val="21"/>
        </w:rPr>
        <w:t>（２）実習目標：医師の指示のもと手順書を用い、</w:t>
      </w:r>
      <w:r w:rsidR="00AA12E2" w:rsidRPr="0032244C">
        <w:rPr>
          <w:rFonts w:asciiTheme="majorEastAsia" w:eastAsiaTheme="majorEastAsia" w:hAnsiTheme="majorEastAsia" w:hint="eastAsia"/>
        </w:rPr>
        <w:t>橈骨動脈ラインの確保</w:t>
      </w:r>
      <w:r w:rsidRPr="0032244C">
        <w:rPr>
          <w:rFonts w:asciiTheme="majorEastAsia" w:eastAsiaTheme="majorEastAsia" w:hAnsiTheme="majorEastAsia" w:hint="eastAsia"/>
          <w:szCs w:val="21"/>
        </w:rPr>
        <w:t>を実施することがで</w:t>
      </w:r>
    </w:p>
    <w:p w14:paraId="498E09E0" w14:textId="5795A406" w:rsidR="000414CB" w:rsidRPr="0032244C" w:rsidRDefault="000414CB" w:rsidP="006E154A">
      <w:pPr>
        <w:ind w:leftChars="202" w:left="424" w:firstLineChars="800" w:firstLine="1680"/>
        <w:rPr>
          <w:rFonts w:asciiTheme="majorEastAsia" w:eastAsiaTheme="majorEastAsia" w:hAnsiTheme="majorEastAsia"/>
          <w:szCs w:val="21"/>
        </w:rPr>
      </w:pPr>
      <w:r w:rsidRPr="0032244C">
        <w:rPr>
          <w:rFonts w:asciiTheme="majorEastAsia" w:eastAsiaTheme="majorEastAsia" w:hAnsiTheme="majorEastAsia" w:hint="eastAsia"/>
          <w:szCs w:val="21"/>
        </w:rPr>
        <w:t>きる</w:t>
      </w:r>
    </w:p>
    <w:p w14:paraId="498E09E1" w14:textId="78F3FD89" w:rsidR="000414CB" w:rsidRPr="0032244C" w:rsidRDefault="000414CB" w:rsidP="000414CB">
      <w:pPr>
        <w:ind w:leftChars="202" w:left="424"/>
        <w:rPr>
          <w:rFonts w:asciiTheme="majorEastAsia" w:eastAsiaTheme="majorEastAsia" w:hAnsiTheme="majorEastAsia"/>
          <w:szCs w:val="21"/>
        </w:rPr>
      </w:pPr>
      <w:r w:rsidRPr="0032244C">
        <w:rPr>
          <w:rFonts w:asciiTheme="majorEastAsia" w:eastAsiaTheme="majorEastAsia" w:hAnsiTheme="majorEastAsia" w:hint="eastAsia"/>
          <w:szCs w:val="21"/>
        </w:rPr>
        <w:t>（３）実習場所：</w:t>
      </w:r>
      <w:r w:rsidR="006E154A" w:rsidRPr="006E154A">
        <w:rPr>
          <w:rFonts w:asciiTheme="majorEastAsia" w:eastAsiaTheme="majorEastAsia" w:hAnsiTheme="majorEastAsia" w:hint="eastAsia"/>
          <w:szCs w:val="21"/>
        </w:rPr>
        <w:t>岩国医療センター</w:t>
      </w:r>
      <w:r w:rsidR="008D5A59" w:rsidRPr="008D5A59">
        <w:rPr>
          <w:rFonts w:asciiTheme="majorEastAsia" w:eastAsiaTheme="majorEastAsia" w:hAnsiTheme="majorEastAsia" w:hint="eastAsia"/>
          <w:szCs w:val="21"/>
        </w:rPr>
        <w:t>（手術室・救急救命センター・ICU・救急外来）</w:t>
      </w:r>
    </w:p>
    <w:p w14:paraId="498E09E2" w14:textId="77777777" w:rsidR="000414CB" w:rsidRPr="0032244C" w:rsidRDefault="000414CB" w:rsidP="000414CB">
      <w:pPr>
        <w:ind w:leftChars="202" w:left="424"/>
        <w:rPr>
          <w:rFonts w:asciiTheme="majorEastAsia" w:eastAsiaTheme="majorEastAsia" w:hAnsiTheme="majorEastAsia"/>
          <w:szCs w:val="21"/>
        </w:rPr>
      </w:pPr>
      <w:r w:rsidRPr="0032244C">
        <w:rPr>
          <w:rFonts w:asciiTheme="majorEastAsia" w:eastAsiaTheme="majorEastAsia" w:hAnsiTheme="majorEastAsia" w:hint="eastAsia"/>
          <w:szCs w:val="21"/>
        </w:rPr>
        <w:t>（４）実習期間：シラバス・時間割参照</w:t>
      </w:r>
    </w:p>
    <w:p w14:paraId="498E09E3" w14:textId="37074A72" w:rsidR="000414CB" w:rsidRPr="0048066C" w:rsidRDefault="000414CB" w:rsidP="000414CB">
      <w:pPr>
        <w:ind w:leftChars="202" w:left="424"/>
        <w:rPr>
          <w:rFonts w:asciiTheme="majorEastAsia" w:eastAsiaTheme="majorEastAsia" w:hAnsiTheme="majorEastAsia"/>
          <w:szCs w:val="21"/>
        </w:rPr>
      </w:pPr>
      <w:r w:rsidRPr="0032244C">
        <w:rPr>
          <w:rFonts w:asciiTheme="majorEastAsia" w:eastAsiaTheme="majorEastAsia" w:hAnsiTheme="majorEastAsia" w:hint="eastAsia"/>
          <w:szCs w:val="21"/>
        </w:rPr>
        <w:t>（５）実習時間</w:t>
      </w:r>
      <w:r w:rsidRPr="0048066C">
        <w:rPr>
          <w:rFonts w:asciiTheme="majorEastAsia" w:eastAsiaTheme="majorEastAsia" w:hAnsiTheme="majorEastAsia" w:hint="eastAsia"/>
          <w:szCs w:val="21"/>
        </w:rPr>
        <w:t>：</w:t>
      </w:r>
      <w:r w:rsidR="005431D6" w:rsidRPr="0048066C">
        <w:rPr>
          <w:rFonts w:asciiTheme="majorEastAsia" w:eastAsiaTheme="majorEastAsia" w:hAnsiTheme="majorEastAsia" w:hint="eastAsia"/>
          <w:szCs w:val="21"/>
        </w:rPr>
        <w:t>－</w:t>
      </w:r>
    </w:p>
    <w:p w14:paraId="498E09E4" w14:textId="77777777" w:rsidR="000414CB" w:rsidRPr="0032244C" w:rsidRDefault="000414CB" w:rsidP="000414CB">
      <w:pPr>
        <w:ind w:leftChars="202" w:left="424"/>
        <w:jc w:val="left"/>
        <w:rPr>
          <w:rFonts w:asciiTheme="majorEastAsia" w:eastAsiaTheme="majorEastAsia" w:hAnsiTheme="majorEastAsia"/>
          <w:szCs w:val="21"/>
        </w:rPr>
      </w:pPr>
      <w:r w:rsidRPr="0032244C">
        <w:rPr>
          <w:rFonts w:asciiTheme="majorEastAsia" w:eastAsiaTheme="majorEastAsia" w:hAnsiTheme="majorEastAsia" w:hint="eastAsia"/>
          <w:szCs w:val="21"/>
        </w:rPr>
        <w:t>（６）実習方法：指導者の指導のもと、</w:t>
      </w:r>
      <w:r w:rsidR="00AA12E2" w:rsidRPr="0032244C">
        <w:rPr>
          <w:rFonts w:asciiTheme="majorEastAsia" w:eastAsiaTheme="majorEastAsia" w:hAnsiTheme="majorEastAsia" w:hint="eastAsia"/>
        </w:rPr>
        <w:t>橈骨動脈ラインの確保</w:t>
      </w:r>
      <w:r w:rsidRPr="0032244C">
        <w:rPr>
          <w:rFonts w:asciiTheme="majorEastAsia" w:eastAsiaTheme="majorEastAsia" w:hAnsiTheme="majorEastAsia" w:hint="eastAsia"/>
          <w:szCs w:val="21"/>
        </w:rPr>
        <w:t>を5症例以上実施する</w:t>
      </w:r>
    </w:p>
    <w:p w14:paraId="498E09E5" w14:textId="0D1D97F9" w:rsidR="000414CB" w:rsidRPr="0032244C" w:rsidRDefault="000414CB" w:rsidP="000414CB">
      <w:pPr>
        <w:ind w:leftChars="202" w:left="424"/>
        <w:rPr>
          <w:rFonts w:asciiTheme="majorEastAsia" w:eastAsiaTheme="majorEastAsia" w:hAnsiTheme="majorEastAsia"/>
          <w:szCs w:val="21"/>
        </w:rPr>
      </w:pPr>
      <w:r w:rsidRPr="0032244C">
        <w:rPr>
          <w:rFonts w:asciiTheme="majorEastAsia" w:eastAsiaTheme="majorEastAsia" w:hAnsiTheme="majorEastAsia" w:hint="eastAsia"/>
          <w:szCs w:val="21"/>
        </w:rPr>
        <w:t>（７）提</w:t>
      </w:r>
      <w:r w:rsidR="0048066C">
        <w:rPr>
          <w:rFonts w:asciiTheme="majorEastAsia" w:eastAsiaTheme="majorEastAsia" w:hAnsiTheme="majorEastAsia" w:hint="eastAsia"/>
          <w:szCs w:val="21"/>
        </w:rPr>
        <w:t xml:space="preserve"> </w:t>
      </w:r>
      <w:r w:rsidRPr="0032244C">
        <w:rPr>
          <w:rFonts w:asciiTheme="majorEastAsia" w:eastAsiaTheme="majorEastAsia" w:hAnsiTheme="majorEastAsia" w:hint="eastAsia"/>
          <w:szCs w:val="21"/>
        </w:rPr>
        <w:t>出</w:t>
      </w:r>
      <w:r w:rsidR="0048066C">
        <w:rPr>
          <w:rFonts w:asciiTheme="majorEastAsia" w:eastAsiaTheme="majorEastAsia" w:hAnsiTheme="majorEastAsia" w:hint="eastAsia"/>
          <w:szCs w:val="21"/>
        </w:rPr>
        <w:t xml:space="preserve"> </w:t>
      </w:r>
      <w:r w:rsidRPr="0032244C">
        <w:rPr>
          <w:rFonts w:asciiTheme="majorEastAsia" w:eastAsiaTheme="majorEastAsia" w:hAnsiTheme="majorEastAsia" w:hint="eastAsia"/>
          <w:szCs w:val="21"/>
        </w:rPr>
        <w:t>物：実習日誌・症例レポート（経験した症例のうち1例）</w:t>
      </w:r>
    </w:p>
    <w:p w14:paraId="498E09E6" w14:textId="77777777" w:rsidR="000414CB" w:rsidRPr="0032244C" w:rsidRDefault="000414CB" w:rsidP="000414CB">
      <w:pPr>
        <w:ind w:leftChars="200" w:left="567" w:hangingChars="70" w:hanging="147"/>
        <w:jc w:val="left"/>
        <w:rPr>
          <w:rFonts w:asciiTheme="majorEastAsia" w:eastAsiaTheme="majorEastAsia" w:hAnsiTheme="majorEastAsia"/>
          <w:szCs w:val="21"/>
        </w:rPr>
      </w:pPr>
      <w:r w:rsidRPr="0032244C">
        <w:rPr>
          <w:rFonts w:asciiTheme="majorEastAsia" w:eastAsiaTheme="majorEastAsia" w:hAnsiTheme="majorEastAsia" w:hint="eastAsia"/>
          <w:szCs w:val="21"/>
        </w:rPr>
        <w:t>（８）実習評価：観察評価（DOPS）</w:t>
      </w:r>
    </w:p>
    <w:p w14:paraId="498E09E7" w14:textId="64532258" w:rsidR="009857A4" w:rsidRPr="0032244C" w:rsidRDefault="0091783C" w:rsidP="00AA12E2">
      <w:pPr>
        <w:jc w:val="left"/>
        <w:rPr>
          <w:rFonts w:asciiTheme="majorEastAsia" w:eastAsiaTheme="majorEastAsia" w:hAnsiTheme="majorEastAsia"/>
          <w:szCs w:val="21"/>
        </w:rPr>
      </w:pPr>
      <w:r w:rsidRPr="0032244C">
        <w:rPr>
          <w:rFonts w:asciiTheme="majorEastAsia" w:eastAsiaTheme="majorEastAsia" w:hAnsiTheme="majorEastAsia"/>
          <w:noProof/>
        </w:rPr>
        <mc:AlternateContent>
          <mc:Choice Requires="wps">
            <w:drawing>
              <wp:anchor distT="0" distB="0" distL="114300" distR="114300" simplePos="0" relativeHeight="251702272" behindDoc="0" locked="0" layoutInCell="1" allowOverlap="1" wp14:anchorId="498E0A27" wp14:editId="2A75BD62">
                <wp:simplePos x="0" y="0"/>
                <wp:positionH relativeFrom="margin">
                  <wp:posOffset>638810</wp:posOffset>
                </wp:positionH>
                <wp:positionV relativeFrom="margin">
                  <wp:posOffset>6123940</wp:posOffset>
                </wp:positionV>
                <wp:extent cx="4762500" cy="3124200"/>
                <wp:effectExtent l="0" t="0" r="19050" b="19050"/>
                <wp:wrapSquare wrapText="bothSides"/>
                <wp:docPr id="44" name="正方形/長方形 44"/>
                <wp:cNvGraphicFramePr/>
                <a:graphic xmlns:a="http://schemas.openxmlformats.org/drawingml/2006/main">
                  <a:graphicData uri="http://schemas.microsoft.com/office/word/2010/wordprocessingShape">
                    <wps:wsp>
                      <wps:cNvSpPr/>
                      <wps:spPr>
                        <a:xfrm>
                          <a:off x="0" y="0"/>
                          <a:ext cx="4762500" cy="31242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8E0A35" w14:textId="7FC9A588" w:rsidR="00BE59D6" w:rsidRPr="00205777" w:rsidRDefault="00BE59D6" w:rsidP="00205777">
                            <w:pPr>
                              <w:adjustRightInd w:val="0"/>
                              <w:snapToGrid w:val="0"/>
                              <w:spacing w:line="200" w:lineRule="atLeast"/>
                              <w:jc w:val="center"/>
                              <w:rPr>
                                <w:rFonts w:asciiTheme="majorEastAsia" w:eastAsiaTheme="majorEastAsia" w:hAnsiTheme="majorEastAsia"/>
                                <w:color w:val="000000" w:themeColor="text1"/>
                                <w:sz w:val="36"/>
                                <w:szCs w:val="36"/>
                              </w:rPr>
                            </w:pPr>
                            <w:r w:rsidRPr="00205777">
                              <w:rPr>
                                <w:rFonts w:asciiTheme="majorEastAsia" w:eastAsiaTheme="majorEastAsia" w:hAnsiTheme="majorEastAsia"/>
                                <w:color w:val="000000" w:themeColor="text1"/>
                                <w:sz w:val="36"/>
                                <w:szCs w:val="36"/>
                              </w:rPr>
                              <w:t>20</w:t>
                            </w:r>
                            <w:r w:rsidRPr="00205777">
                              <w:rPr>
                                <w:rFonts w:asciiTheme="majorEastAsia" w:eastAsiaTheme="majorEastAsia" w:hAnsiTheme="majorEastAsia" w:hint="eastAsia"/>
                                <w:color w:val="000000" w:themeColor="text1"/>
                                <w:sz w:val="36"/>
                                <w:szCs w:val="36"/>
                              </w:rPr>
                              <w:t>2</w:t>
                            </w:r>
                            <w:r w:rsidR="0095796A">
                              <w:rPr>
                                <w:rFonts w:asciiTheme="majorEastAsia" w:eastAsiaTheme="majorEastAsia" w:hAnsiTheme="majorEastAsia" w:hint="eastAsia"/>
                                <w:color w:val="000000" w:themeColor="text1"/>
                                <w:sz w:val="36"/>
                                <w:szCs w:val="36"/>
                              </w:rPr>
                              <w:t>6</w:t>
                            </w:r>
                            <w:r w:rsidRPr="00205777">
                              <w:rPr>
                                <w:rFonts w:asciiTheme="majorEastAsia" w:eastAsiaTheme="majorEastAsia" w:hAnsiTheme="majorEastAsia" w:hint="eastAsia"/>
                                <w:color w:val="000000" w:themeColor="text1"/>
                                <w:sz w:val="36"/>
                                <w:szCs w:val="36"/>
                              </w:rPr>
                              <w:t xml:space="preserve">年度　</w:t>
                            </w:r>
                            <w:r w:rsidR="0025193C" w:rsidRPr="00205777">
                              <w:rPr>
                                <w:rFonts w:asciiTheme="majorEastAsia" w:eastAsiaTheme="majorEastAsia" w:hAnsiTheme="majorEastAsia" w:hint="eastAsia"/>
                                <w:color w:val="000000" w:themeColor="text1"/>
                                <w:sz w:val="36"/>
                                <w:szCs w:val="36"/>
                              </w:rPr>
                              <w:t>岩国</w:t>
                            </w:r>
                            <w:r w:rsidRPr="00205777">
                              <w:rPr>
                                <w:rFonts w:asciiTheme="majorEastAsia" w:eastAsiaTheme="majorEastAsia" w:hAnsiTheme="majorEastAsia" w:hint="eastAsia"/>
                                <w:color w:val="000000" w:themeColor="text1"/>
                                <w:sz w:val="36"/>
                                <w:szCs w:val="36"/>
                              </w:rPr>
                              <w:t>医療センター</w:t>
                            </w:r>
                          </w:p>
                          <w:p w14:paraId="7168A398" w14:textId="77777777" w:rsidR="00205777" w:rsidRPr="00205777" w:rsidRDefault="00BE59D6" w:rsidP="00205777">
                            <w:pPr>
                              <w:adjustRightInd w:val="0"/>
                              <w:snapToGrid w:val="0"/>
                              <w:spacing w:line="200" w:lineRule="atLeast"/>
                              <w:jc w:val="center"/>
                              <w:rPr>
                                <w:rFonts w:asciiTheme="majorEastAsia" w:eastAsiaTheme="majorEastAsia" w:hAnsiTheme="majorEastAsia"/>
                                <w:color w:val="000000" w:themeColor="text1"/>
                                <w:sz w:val="36"/>
                                <w:szCs w:val="36"/>
                              </w:rPr>
                            </w:pPr>
                            <w:r w:rsidRPr="00205777">
                              <w:rPr>
                                <w:rFonts w:asciiTheme="majorEastAsia" w:eastAsiaTheme="majorEastAsia" w:hAnsiTheme="majorEastAsia" w:hint="eastAsia"/>
                                <w:color w:val="000000" w:themeColor="text1"/>
                                <w:sz w:val="36"/>
                                <w:szCs w:val="36"/>
                              </w:rPr>
                              <w:t>特定行為研修　実習要綱</w:t>
                            </w:r>
                          </w:p>
                          <w:p w14:paraId="4CB5C693" w14:textId="77777777" w:rsidR="00205777" w:rsidRDefault="00205777" w:rsidP="00205777">
                            <w:pPr>
                              <w:adjustRightInd w:val="0"/>
                              <w:snapToGrid w:val="0"/>
                              <w:spacing w:line="200" w:lineRule="atLeast"/>
                              <w:jc w:val="center"/>
                              <w:rPr>
                                <w:rFonts w:asciiTheme="majorEastAsia" w:eastAsiaTheme="majorEastAsia" w:hAnsiTheme="majorEastAsia"/>
                                <w:color w:val="000000" w:themeColor="text1"/>
                                <w:sz w:val="24"/>
                                <w:szCs w:val="24"/>
                              </w:rPr>
                            </w:pPr>
                          </w:p>
                          <w:p w14:paraId="679417C2" w14:textId="77777777" w:rsidR="00205777" w:rsidRDefault="00BE59D6" w:rsidP="00205777">
                            <w:pPr>
                              <w:adjustRightInd w:val="0"/>
                              <w:snapToGrid w:val="0"/>
                              <w:spacing w:line="200" w:lineRule="atLeast"/>
                              <w:jc w:val="center"/>
                              <w:rPr>
                                <w:rFonts w:asciiTheme="majorEastAsia" w:eastAsiaTheme="majorEastAsia" w:hAnsiTheme="majorEastAsia"/>
                                <w:b/>
                                <w:color w:val="000000" w:themeColor="text1"/>
                                <w:sz w:val="24"/>
                                <w:szCs w:val="24"/>
                              </w:rPr>
                            </w:pPr>
                            <w:r w:rsidRPr="00205777">
                              <w:rPr>
                                <w:rFonts w:asciiTheme="majorEastAsia" w:eastAsiaTheme="majorEastAsia" w:hAnsiTheme="majorEastAsia" w:hint="eastAsia"/>
                                <w:b/>
                                <w:color w:val="000000" w:themeColor="text1"/>
                                <w:sz w:val="24"/>
                                <w:szCs w:val="24"/>
                              </w:rPr>
                              <w:t>編集発行</w:t>
                            </w:r>
                          </w:p>
                          <w:p w14:paraId="5441DCE2" w14:textId="77777777" w:rsidR="00205777" w:rsidRDefault="00205777" w:rsidP="00205777">
                            <w:pPr>
                              <w:adjustRightInd w:val="0"/>
                              <w:snapToGrid w:val="0"/>
                              <w:spacing w:line="200" w:lineRule="atLeast"/>
                              <w:jc w:val="center"/>
                              <w:rPr>
                                <w:rFonts w:asciiTheme="majorEastAsia" w:eastAsiaTheme="majorEastAsia" w:hAnsiTheme="majorEastAsia"/>
                                <w:b/>
                                <w:color w:val="000000" w:themeColor="text1"/>
                                <w:sz w:val="24"/>
                                <w:szCs w:val="24"/>
                              </w:rPr>
                            </w:pPr>
                          </w:p>
                          <w:p w14:paraId="77D3208B" w14:textId="7F8FAD51" w:rsidR="00205777" w:rsidRDefault="001B2A3D" w:rsidP="00205777">
                            <w:pPr>
                              <w:adjustRightInd w:val="0"/>
                              <w:snapToGrid w:val="0"/>
                              <w:spacing w:line="200" w:lineRule="atLeast"/>
                              <w:jc w:val="center"/>
                              <w:rPr>
                                <w:rFonts w:asciiTheme="majorEastAsia" w:eastAsiaTheme="majorEastAsia" w:hAnsiTheme="majorEastAsia"/>
                                <w:color w:val="000000" w:themeColor="text1"/>
                                <w:sz w:val="24"/>
                                <w:szCs w:val="24"/>
                              </w:rPr>
                            </w:pPr>
                            <w:r>
                              <w:rPr>
                                <w:rFonts w:asciiTheme="majorEastAsia" w:eastAsiaTheme="majorEastAsia" w:hAnsiTheme="majorEastAsia" w:hint="eastAsia"/>
                                <w:color w:val="000000" w:themeColor="text1"/>
                                <w:sz w:val="24"/>
                                <w:szCs w:val="24"/>
                              </w:rPr>
                              <w:t>独立行政法人国立病院機構</w:t>
                            </w:r>
                            <w:r w:rsidR="0025193C" w:rsidRPr="00205777">
                              <w:rPr>
                                <w:rFonts w:asciiTheme="majorEastAsia" w:eastAsiaTheme="majorEastAsia" w:hAnsiTheme="majorEastAsia" w:hint="eastAsia"/>
                                <w:color w:val="000000" w:themeColor="text1"/>
                                <w:sz w:val="24"/>
                                <w:szCs w:val="24"/>
                              </w:rPr>
                              <w:t>岩国</w:t>
                            </w:r>
                            <w:r w:rsidR="00BE59D6" w:rsidRPr="00205777">
                              <w:rPr>
                                <w:rFonts w:asciiTheme="majorEastAsia" w:eastAsiaTheme="majorEastAsia" w:hAnsiTheme="majorEastAsia" w:hint="eastAsia"/>
                                <w:color w:val="000000" w:themeColor="text1"/>
                                <w:sz w:val="24"/>
                                <w:szCs w:val="24"/>
                              </w:rPr>
                              <w:t>医療センター</w:t>
                            </w:r>
                          </w:p>
                          <w:p w14:paraId="498E0A3A" w14:textId="06E41A57" w:rsidR="00BE59D6" w:rsidRPr="00205777" w:rsidRDefault="00BE59D6" w:rsidP="00205777">
                            <w:pPr>
                              <w:adjustRightInd w:val="0"/>
                              <w:snapToGrid w:val="0"/>
                              <w:spacing w:line="200" w:lineRule="atLeast"/>
                              <w:jc w:val="center"/>
                              <w:rPr>
                                <w:rFonts w:asciiTheme="majorEastAsia" w:eastAsiaTheme="majorEastAsia" w:hAnsiTheme="majorEastAsia"/>
                                <w:color w:val="000000" w:themeColor="text1"/>
                                <w:sz w:val="24"/>
                                <w:szCs w:val="24"/>
                              </w:rPr>
                            </w:pPr>
                            <w:r w:rsidRPr="00205777">
                              <w:rPr>
                                <w:rFonts w:asciiTheme="majorEastAsia" w:eastAsiaTheme="majorEastAsia" w:hAnsiTheme="majorEastAsia" w:hint="eastAsia"/>
                                <w:color w:val="000000" w:themeColor="text1"/>
                                <w:sz w:val="24"/>
                                <w:szCs w:val="24"/>
                              </w:rPr>
                              <w:t>特定行為研修管理委員会</w:t>
                            </w:r>
                          </w:p>
                          <w:p w14:paraId="498E0A3B" w14:textId="77777777" w:rsidR="00BE59D6" w:rsidRPr="00205777" w:rsidRDefault="00BE59D6" w:rsidP="00205777">
                            <w:pPr>
                              <w:ind w:right="840" w:firstLineChars="100" w:firstLine="240"/>
                              <w:jc w:val="center"/>
                              <w:rPr>
                                <w:rFonts w:asciiTheme="majorEastAsia" w:eastAsiaTheme="majorEastAsia" w:hAnsiTheme="majorEastAsia"/>
                                <w:color w:val="000000" w:themeColor="text1"/>
                                <w:sz w:val="24"/>
                                <w:szCs w:val="24"/>
                              </w:rPr>
                            </w:pPr>
                          </w:p>
                          <w:p w14:paraId="498E0A3C" w14:textId="1DBFCF87" w:rsidR="00BE59D6" w:rsidRPr="00205777" w:rsidRDefault="00BE59D6" w:rsidP="00205777">
                            <w:pPr>
                              <w:jc w:val="center"/>
                              <w:rPr>
                                <w:rFonts w:asciiTheme="majorEastAsia" w:eastAsiaTheme="majorEastAsia" w:hAnsiTheme="majorEastAsia"/>
                                <w:color w:val="000000" w:themeColor="text1"/>
                                <w:sz w:val="24"/>
                                <w:szCs w:val="24"/>
                              </w:rPr>
                            </w:pPr>
                            <w:r w:rsidRPr="00205777">
                              <w:rPr>
                                <w:rFonts w:asciiTheme="majorEastAsia" w:eastAsiaTheme="majorEastAsia" w:hAnsiTheme="majorEastAsia" w:hint="eastAsia"/>
                                <w:color w:val="000000" w:themeColor="text1"/>
                                <w:sz w:val="24"/>
                                <w:szCs w:val="24"/>
                              </w:rPr>
                              <w:t>〒</w:t>
                            </w:r>
                            <w:r w:rsidR="0025193C" w:rsidRPr="00205777">
                              <w:rPr>
                                <w:rFonts w:asciiTheme="majorEastAsia" w:eastAsiaTheme="majorEastAsia" w:hAnsiTheme="majorEastAsia" w:hint="eastAsia"/>
                                <w:color w:val="000000" w:themeColor="text1"/>
                                <w:sz w:val="24"/>
                                <w:szCs w:val="24"/>
                              </w:rPr>
                              <w:t>740</w:t>
                            </w:r>
                            <w:r w:rsidRPr="00205777">
                              <w:rPr>
                                <w:rFonts w:asciiTheme="majorEastAsia" w:eastAsiaTheme="majorEastAsia" w:hAnsiTheme="majorEastAsia" w:hint="eastAsia"/>
                                <w:color w:val="000000" w:themeColor="text1"/>
                                <w:sz w:val="24"/>
                                <w:szCs w:val="24"/>
                              </w:rPr>
                              <w:t>-</w:t>
                            </w:r>
                            <w:r w:rsidR="0025193C" w:rsidRPr="00205777">
                              <w:rPr>
                                <w:rFonts w:asciiTheme="majorEastAsia" w:eastAsiaTheme="majorEastAsia" w:hAnsiTheme="majorEastAsia" w:hint="eastAsia"/>
                                <w:color w:val="000000" w:themeColor="text1"/>
                                <w:sz w:val="24"/>
                                <w:szCs w:val="24"/>
                              </w:rPr>
                              <w:t>8510</w:t>
                            </w:r>
                            <w:r w:rsidRPr="00205777">
                              <w:rPr>
                                <w:rFonts w:asciiTheme="majorEastAsia" w:eastAsiaTheme="majorEastAsia" w:hAnsiTheme="majorEastAsia" w:hint="eastAsia"/>
                                <w:color w:val="000000" w:themeColor="text1"/>
                                <w:sz w:val="24"/>
                                <w:szCs w:val="24"/>
                              </w:rPr>
                              <w:t xml:space="preserve">　</w:t>
                            </w:r>
                            <w:r w:rsidR="0025193C" w:rsidRPr="00205777">
                              <w:rPr>
                                <w:rFonts w:asciiTheme="majorEastAsia" w:eastAsiaTheme="majorEastAsia" w:hAnsiTheme="majorEastAsia" w:hint="eastAsia"/>
                                <w:color w:val="000000" w:themeColor="text1"/>
                                <w:sz w:val="24"/>
                                <w:szCs w:val="24"/>
                              </w:rPr>
                              <w:t>山口</w:t>
                            </w:r>
                            <w:r w:rsidRPr="00205777">
                              <w:rPr>
                                <w:rFonts w:asciiTheme="majorEastAsia" w:eastAsiaTheme="majorEastAsia" w:hAnsiTheme="majorEastAsia" w:hint="eastAsia"/>
                                <w:color w:val="000000" w:themeColor="text1"/>
                                <w:sz w:val="24"/>
                                <w:szCs w:val="24"/>
                              </w:rPr>
                              <w:t>県</w:t>
                            </w:r>
                            <w:r w:rsidR="0025193C" w:rsidRPr="00205777">
                              <w:rPr>
                                <w:rFonts w:asciiTheme="majorEastAsia" w:eastAsiaTheme="majorEastAsia" w:hAnsiTheme="majorEastAsia" w:hint="eastAsia"/>
                                <w:color w:val="000000" w:themeColor="text1"/>
                                <w:sz w:val="24"/>
                                <w:szCs w:val="24"/>
                              </w:rPr>
                              <w:t>岩国市愛宕町１丁目１番１号</w:t>
                            </w:r>
                          </w:p>
                          <w:p w14:paraId="498E0A3D" w14:textId="6F374722" w:rsidR="00BE59D6" w:rsidRPr="00205777" w:rsidRDefault="00BE59D6" w:rsidP="00205777">
                            <w:pPr>
                              <w:ind w:right="210"/>
                              <w:jc w:val="center"/>
                              <w:rPr>
                                <w:rFonts w:asciiTheme="majorEastAsia" w:eastAsiaTheme="majorEastAsia" w:hAnsiTheme="majorEastAsia"/>
                                <w:color w:val="000000" w:themeColor="text1"/>
                                <w:sz w:val="24"/>
                                <w:szCs w:val="24"/>
                              </w:rPr>
                            </w:pPr>
                            <w:r w:rsidRPr="00205777">
                              <w:rPr>
                                <w:rFonts w:asciiTheme="majorEastAsia" w:eastAsiaTheme="majorEastAsia" w:hAnsiTheme="majorEastAsia" w:hint="eastAsia"/>
                                <w:color w:val="000000" w:themeColor="text1"/>
                                <w:sz w:val="24"/>
                                <w:szCs w:val="24"/>
                              </w:rPr>
                              <w:t>代表</w:t>
                            </w:r>
                            <w:r w:rsidRPr="00205777">
                              <w:rPr>
                                <w:rFonts w:asciiTheme="majorEastAsia" w:eastAsiaTheme="majorEastAsia" w:hAnsiTheme="majorEastAsia"/>
                                <w:color w:val="000000" w:themeColor="text1"/>
                                <w:sz w:val="24"/>
                                <w:szCs w:val="24"/>
                              </w:rPr>
                              <w:t>電話：</w:t>
                            </w:r>
                            <w:r w:rsidR="0025193C" w:rsidRPr="00205777">
                              <w:rPr>
                                <w:rFonts w:asciiTheme="majorEastAsia" w:eastAsiaTheme="majorEastAsia" w:hAnsiTheme="majorEastAsia" w:hint="eastAsia"/>
                                <w:color w:val="000000" w:themeColor="text1"/>
                                <w:sz w:val="24"/>
                                <w:szCs w:val="24"/>
                              </w:rPr>
                              <w:t>0827</w:t>
                            </w:r>
                            <w:r w:rsidRPr="00205777">
                              <w:rPr>
                                <w:rFonts w:asciiTheme="majorEastAsia" w:eastAsiaTheme="majorEastAsia" w:hAnsiTheme="majorEastAsia" w:hint="eastAsia"/>
                                <w:color w:val="000000" w:themeColor="text1"/>
                                <w:sz w:val="24"/>
                                <w:szCs w:val="24"/>
                              </w:rPr>
                              <w:t>（</w:t>
                            </w:r>
                            <w:r w:rsidR="0025193C" w:rsidRPr="00205777">
                              <w:rPr>
                                <w:rFonts w:asciiTheme="majorEastAsia" w:eastAsiaTheme="majorEastAsia" w:hAnsiTheme="majorEastAsia" w:hint="eastAsia"/>
                                <w:color w:val="000000" w:themeColor="text1"/>
                                <w:sz w:val="24"/>
                                <w:szCs w:val="24"/>
                              </w:rPr>
                              <w:t>34</w:t>
                            </w:r>
                            <w:r w:rsidRPr="00205777">
                              <w:rPr>
                                <w:rFonts w:asciiTheme="majorEastAsia" w:eastAsiaTheme="majorEastAsia" w:hAnsiTheme="majorEastAsia" w:hint="eastAsia"/>
                                <w:color w:val="000000" w:themeColor="text1"/>
                                <w:sz w:val="24"/>
                                <w:szCs w:val="24"/>
                              </w:rPr>
                              <w:t>）</w:t>
                            </w:r>
                            <w:r w:rsidR="0025193C" w:rsidRPr="00205777">
                              <w:rPr>
                                <w:rFonts w:asciiTheme="majorEastAsia" w:eastAsiaTheme="majorEastAsia" w:hAnsiTheme="majorEastAsia" w:hint="eastAsia"/>
                                <w:color w:val="000000" w:themeColor="text1"/>
                                <w:sz w:val="24"/>
                                <w:szCs w:val="24"/>
                              </w:rPr>
                              <w:t>1000</w:t>
                            </w:r>
                          </w:p>
                          <w:p w14:paraId="498E0A3E" w14:textId="77777777" w:rsidR="00BE59D6" w:rsidRPr="00205777" w:rsidRDefault="00BE59D6" w:rsidP="00205777">
                            <w:pPr>
                              <w:wordWrap w:val="0"/>
                              <w:jc w:val="center"/>
                              <w:rPr>
                                <w:rFonts w:asciiTheme="majorEastAsia" w:eastAsiaTheme="majorEastAsia" w:hAnsiTheme="majorEastAsia"/>
                                <w:color w:val="000000" w:themeColor="text1"/>
                                <w:sz w:val="24"/>
                                <w:szCs w:val="24"/>
                              </w:rPr>
                            </w:pPr>
                          </w:p>
                          <w:p w14:paraId="498E0A3F" w14:textId="0ADAAF2F" w:rsidR="00BE59D6" w:rsidRPr="00205777" w:rsidRDefault="00BE59D6" w:rsidP="00205777">
                            <w:pPr>
                              <w:jc w:val="center"/>
                              <w:rPr>
                                <w:rFonts w:asciiTheme="majorEastAsia" w:eastAsiaTheme="majorEastAsia" w:hAnsiTheme="majorEastAsia"/>
                                <w:color w:val="000000" w:themeColor="text1"/>
                                <w:sz w:val="24"/>
                                <w:szCs w:val="24"/>
                              </w:rPr>
                            </w:pPr>
                            <w:r w:rsidRPr="00205777">
                              <w:rPr>
                                <w:rFonts w:asciiTheme="majorEastAsia" w:eastAsiaTheme="majorEastAsia" w:hAnsiTheme="majorEastAsia" w:hint="eastAsia"/>
                                <w:color w:val="000000" w:themeColor="text1"/>
                                <w:sz w:val="24"/>
                                <w:szCs w:val="24"/>
                              </w:rPr>
                              <w:t>発行　20</w:t>
                            </w:r>
                            <w:r w:rsidR="0025193C" w:rsidRPr="00205777">
                              <w:rPr>
                                <w:rFonts w:asciiTheme="majorEastAsia" w:eastAsiaTheme="majorEastAsia" w:hAnsiTheme="majorEastAsia" w:hint="eastAsia"/>
                                <w:color w:val="000000" w:themeColor="text1"/>
                                <w:sz w:val="24"/>
                                <w:szCs w:val="24"/>
                              </w:rPr>
                              <w:t>2</w:t>
                            </w:r>
                            <w:r w:rsidR="0095796A">
                              <w:rPr>
                                <w:rFonts w:asciiTheme="majorEastAsia" w:eastAsiaTheme="majorEastAsia" w:hAnsiTheme="majorEastAsia" w:hint="eastAsia"/>
                                <w:color w:val="000000" w:themeColor="text1"/>
                                <w:sz w:val="24"/>
                                <w:szCs w:val="24"/>
                              </w:rPr>
                              <w:t>6</w:t>
                            </w:r>
                            <w:r w:rsidRPr="00205777">
                              <w:rPr>
                                <w:rFonts w:asciiTheme="majorEastAsia" w:eastAsiaTheme="majorEastAsia" w:hAnsiTheme="majorEastAsia" w:hint="eastAsia"/>
                                <w:color w:val="000000" w:themeColor="text1"/>
                                <w:sz w:val="24"/>
                                <w:szCs w:val="24"/>
                              </w:rPr>
                              <w:t>年</w:t>
                            </w:r>
                            <w:r w:rsidR="00137D41">
                              <w:rPr>
                                <w:rFonts w:asciiTheme="majorEastAsia" w:eastAsiaTheme="majorEastAsia" w:hAnsiTheme="majorEastAsia" w:hint="eastAsia"/>
                                <w:color w:val="000000" w:themeColor="text1"/>
                                <w:sz w:val="24"/>
                                <w:szCs w:val="24"/>
                              </w:rPr>
                              <w:t xml:space="preserve">　</w:t>
                            </w:r>
                            <w:r w:rsidR="00EE24AC">
                              <w:rPr>
                                <w:rFonts w:asciiTheme="majorEastAsia" w:eastAsiaTheme="majorEastAsia" w:hAnsiTheme="majorEastAsia" w:hint="eastAsia"/>
                                <w:color w:val="000000" w:themeColor="text1"/>
                                <w:sz w:val="24"/>
                                <w:szCs w:val="24"/>
                              </w:rPr>
                              <w:t>8</w:t>
                            </w:r>
                            <w:r w:rsidRPr="00205777">
                              <w:rPr>
                                <w:rFonts w:asciiTheme="majorEastAsia" w:eastAsiaTheme="majorEastAsia" w:hAnsiTheme="majorEastAsia" w:hint="eastAsia"/>
                                <w:color w:val="000000" w:themeColor="text1"/>
                                <w:sz w:val="24"/>
                                <w:szCs w:val="24"/>
                              </w:rPr>
                              <w:t>月</w:t>
                            </w:r>
                          </w:p>
                        </w:txbxContent>
                      </wps:txbx>
                      <wps:bodyPr rot="0" spcFirstLastPara="0" vertOverflow="overflow" horzOverflow="overflow" vert="horz" wrap="square" lIns="108000" tIns="72000" rIns="108000" bIns="72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8E0A27" id="正方形/長方形 44" o:spid="_x0000_s1026" style="position:absolute;margin-left:50.3pt;margin-top:482.2pt;width:375pt;height:246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" fillcolor="white [3212]" strokecolor="black [3213]" strokeweight="2pt">
                <v:textbox inset="3mm,2mm,3mm,2mm">
                  <w:txbxContent>
                    <w:p w14:paraId="498E0A35" w14:textId="7FC9A588" w:rsidR="00BE59D6" w:rsidRPr="00205777" w:rsidRDefault="00BE59D6" w:rsidP="00205777">
                      <w:pPr>
                        <w:adjustRightInd w:val="0"/>
                        <w:snapToGrid w:val="0"/>
                        <w:spacing w:line="200" w:lineRule="atLeast"/>
                        <w:jc w:val="center"/>
                        <w:rPr>
                          <w:rFonts w:asciiTheme="majorEastAsia" w:eastAsiaTheme="majorEastAsia" w:hAnsiTheme="majorEastAsia"/>
                          <w:color w:val="000000" w:themeColor="text1"/>
                          <w:sz w:val="36"/>
                          <w:szCs w:val="36"/>
                        </w:rPr>
                      </w:pPr>
                      <w:r w:rsidRPr="00205777">
                        <w:rPr>
                          <w:rFonts w:asciiTheme="majorEastAsia" w:eastAsiaTheme="majorEastAsia" w:hAnsiTheme="majorEastAsia"/>
                          <w:color w:val="000000" w:themeColor="text1"/>
                          <w:sz w:val="36"/>
                          <w:szCs w:val="36"/>
                        </w:rPr>
                        <w:t>20</w:t>
                      </w:r>
                      <w:r w:rsidRPr="00205777">
                        <w:rPr>
                          <w:rFonts w:asciiTheme="majorEastAsia" w:eastAsiaTheme="majorEastAsia" w:hAnsiTheme="majorEastAsia" w:hint="eastAsia"/>
                          <w:color w:val="000000" w:themeColor="text1"/>
                          <w:sz w:val="36"/>
                          <w:szCs w:val="36"/>
                        </w:rPr>
                        <w:t>2</w:t>
                      </w:r>
                      <w:r w:rsidR="0095796A">
                        <w:rPr>
                          <w:rFonts w:asciiTheme="majorEastAsia" w:eastAsiaTheme="majorEastAsia" w:hAnsiTheme="majorEastAsia" w:hint="eastAsia"/>
                          <w:color w:val="000000" w:themeColor="text1"/>
                          <w:sz w:val="36"/>
                          <w:szCs w:val="36"/>
                        </w:rPr>
                        <w:t>6</w:t>
                      </w:r>
                      <w:r w:rsidRPr="00205777">
                        <w:rPr>
                          <w:rFonts w:asciiTheme="majorEastAsia" w:eastAsiaTheme="majorEastAsia" w:hAnsiTheme="majorEastAsia" w:hint="eastAsia"/>
                          <w:color w:val="000000" w:themeColor="text1"/>
                          <w:sz w:val="36"/>
                          <w:szCs w:val="36"/>
                        </w:rPr>
                        <w:t xml:space="preserve">年度　</w:t>
                      </w:r>
                      <w:r w:rsidR="0025193C" w:rsidRPr="00205777">
                        <w:rPr>
                          <w:rFonts w:asciiTheme="majorEastAsia" w:eastAsiaTheme="majorEastAsia" w:hAnsiTheme="majorEastAsia" w:hint="eastAsia"/>
                          <w:color w:val="000000" w:themeColor="text1"/>
                          <w:sz w:val="36"/>
                          <w:szCs w:val="36"/>
                        </w:rPr>
                        <w:t>岩国</w:t>
                      </w:r>
                      <w:r w:rsidRPr="00205777">
                        <w:rPr>
                          <w:rFonts w:asciiTheme="majorEastAsia" w:eastAsiaTheme="majorEastAsia" w:hAnsiTheme="majorEastAsia" w:hint="eastAsia"/>
                          <w:color w:val="000000" w:themeColor="text1"/>
                          <w:sz w:val="36"/>
                          <w:szCs w:val="36"/>
                        </w:rPr>
                        <w:t>医療センター</w:t>
                      </w:r>
                    </w:p>
                    <w:p w14:paraId="7168A398" w14:textId="77777777" w:rsidR="00205777" w:rsidRPr="00205777" w:rsidRDefault="00BE59D6" w:rsidP="00205777">
                      <w:pPr>
                        <w:adjustRightInd w:val="0"/>
                        <w:snapToGrid w:val="0"/>
                        <w:spacing w:line="200" w:lineRule="atLeast"/>
                        <w:jc w:val="center"/>
                        <w:rPr>
                          <w:rFonts w:asciiTheme="majorEastAsia" w:eastAsiaTheme="majorEastAsia" w:hAnsiTheme="majorEastAsia"/>
                          <w:color w:val="000000" w:themeColor="text1"/>
                          <w:sz w:val="36"/>
                          <w:szCs w:val="36"/>
                        </w:rPr>
                      </w:pPr>
                      <w:r w:rsidRPr="00205777">
                        <w:rPr>
                          <w:rFonts w:asciiTheme="majorEastAsia" w:eastAsiaTheme="majorEastAsia" w:hAnsiTheme="majorEastAsia" w:hint="eastAsia"/>
                          <w:color w:val="000000" w:themeColor="text1"/>
                          <w:sz w:val="36"/>
                          <w:szCs w:val="36"/>
                        </w:rPr>
                        <w:t>特定行為研修　実習要綱</w:t>
                      </w:r>
                    </w:p>
                    <w:p w14:paraId="4CB5C693" w14:textId="77777777" w:rsidR="00205777" w:rsidRDefault="00205777" w:rsidP="00205777">
                      <w:pPr>
                        <w:adjustRightInd w:val="0"/>
                        <w:snapToGrid w:val="0"/>
                        <w:spacing w:line="200" w:lineRule="atLeast"/>
                        <w:jc w:val="center"/>
                        <w:rPr>
                          <w:rFonts w:asciiTheme="majorEastAsia" w:eastAsiaTheme="majorEastAsia" w:hAnsiTheme="majorEastAsia"/>
                          <w:color w:val="000000" w:themeColor="text1"/>
                          <w:sz w:val="24"/>
                          <w:szCs w:val="24"/>
                        </w:rPr>
                      </w:pPr>
                    </w:p>
                    <w:p w14:paraId="679417C2" w14:textId="77777777" w:rsidR="00205777" w:rsidRDefault="00BE59D6" w:rsidP="00205777">
                      <w:pPr>
                        <w:adjustRightInd w:val="0"/>
                        <w:snapToGrid w:val="0"/>
                        <w:spacing w:line="200" w:lineRule="atLeast"/>
                        <w:jc w:val="center"/>
                        <w:rPr>
                          <w:rFonts w:asciiTheme="majorEastAsia" w:eastAsiaTheme="majorEastAsia" w:hAnsiTheme="majorEastAsia"/>
                          <w:b/>
                          <w:color w:val="000000" w:themeColor="text1"/>
                          <w:sz w:val="24"/>
                          <w:szCs w:val="24"/>
                        </w:rPr>
                      </w:pPr>
                      <w:r w:rsidRPr="00205777">
                        <w:rPr>
                          <w:rFonts w:asciiTheme="majorEastAsia" w:eastAsiaTheme="majorEastAsia" w:hAnsiTheme="majorEastAsia" w:hint="eastAsia"/>
                          <w:b/>
                          <w:color w:val="000000" w:themeColor="text1"/>
                          <w:sz w:val="24"/>
                          <w:szCs w:val="24"/>
                        </w:rPr>
                        <w:t>編集発行</w:t>
                      </w:r>
                    </w:p>
                    <w:p w14:paraId="5441DCE2" w14:textId="77777777" w:rsidR="00205777" w:rsidRDefault="00205777" w:rsidP="00205777">
                      <w:pPr>
                        <w:adjustRightInd w:val="0"/>
                        <w:snapToGrid w:val="0"/>
                        <w:spacing w:line="200" w:lineRule="atLeast"/>
                        <w:jc w:val="center"/>
                        <w:rPr>
                          <w:rFonts w:asciiTheme="majorEastAsia" w:eastAsiaTheme="majorEastAsia" w:hAnsiTheme="majorEastAsia"/>
                          <w:b/>
                          <w:color w:val="000000" w:themeColor="text1"/>
                          <w:sz w:val="24"/>
                          <w:szCs w:val="24"/>
                        </w:rPr>
                      </w:pPr>
                    </w:p>
                    <w:p w14:paraId="77D3208B" w14:textId="7F8FAD51" w:rsidR="00205777" w:rsidRDefault="001B2A3D" w:rsidP="00205777">
                      <w:pPr>
                        <w:adjustRightInd w:val="0"/>
                        <w:snapToGrid w:val="0"/>
                        <w:spacing w:line="200" w:lineRule="atLeast"/>
                        <w:jc w:val="center"/>
                        <w:rPr>
                          <w:rFonts w:asciiTheme="majorEastAsia" w:eastAsiaTheme="majorEastAsia" w:hAnsiTheme="majorEastAsia"/>
                          <w:color w:val="000000" w:themeColor="text1"/>
                          <w:sz w:val="24"/>
                          <w:szCs w:val="24"/>
                        </w:rPr>
                      </w:pPr>
                      <w:r>
                        <w:rPr>
                          <w:rFonts w:asciiTheme="majorEastAsia" w:eastAsiaTheme="majorEastAsia" w:hAnsiTheme="majorEastAsia" w:hint="eastAsia"/>
                          <w:color w:val="000000" w:themeColor="text1"/>
                          <w:sz w:val="24"/>
                          <w:szCs w:val="24"/>
                        </w:rPr>
                        <w:t>独立行政法人国立病院機構</w:t>
                      </w:r>
                      <w:r w:rsidR="0025193C" w:rsidRPr="00205777">
                        <w:rPr>
                          <w:rFonts w:asciiTheme="majorEastAsia" w:eastAsiaTheme="majorEastAsia" w:hAnsiTheme="majorEastAsia" w:hint="eastAsia"/>
                          <w:color w:val="000000" w:themeColor="text1"/>
                          <w:sz w:val="24"/>
                          <w:szCs w:val="24"/>
                        </w:rPr>
                        <w:t>岩国</w:t>
                      </w:r>
                      <w:r w:rsidR="00BE59D6" w:rsidRPr="00205777">
                        <w:rPr>
                          <w:rFonts w:asciiTheme="majorEastAsia" w:eastAsiaTheme="majorEastAsia" w:hAnsiTheme="majorEastAsia" w:hint="eastAsia"/>
                          <w:color w:val="000000" w:themeColor="text1"/>
                          <w:sz w:val="24"/>
                          <w:szCs w:val="24"/>
                        </w:rPr>
                        <w:t>医療センター</w:t>
                      </w:r>
                    </w:p>
                    <w:p w14:paraId="498E0A3A" w14:textId="06E41A57" w:rsidR="00BE59D6" w:rsidRPr="00205777" w:rsidRDefault="00BE59D6" w:rsidP="00205777">
                      <w:pPr>
                        <w:adjustRightInd w:val="0"/>
                        <w:snapToGrid w:val="0"/>
                        <w:spacing w:line="200" w:lineRule="atLeast"/>
                        <w:jc w:val="center"/>
                        <w:rPr>
                          <w:rFonts w:asciiTheme="majorEastAsia" w:eastAsiaTheme="majorEastAsia" w:hAnsiTheme="majorEastAsia"/>
                          <w:color w:val="000000" w:themeColor="text1"/>
                          <w:sz w:val="24"/>
                          <w:szCs w:val="24"/>
                        </w:rPr>
                      </w:pPr>
                      <w:r w:rsidRPr="00205777">
                        <w:rPr>
                          <w:rFonts w:asciiTheme="majorEastAsia" w:eastAsiaTheme="majorEastAsia" w:hAnsiTheme="majorEastAsia" w:hint="eastAsia"/>
                          <w:color w:val="000000" w:themeColor="text1"/>
                          <w:sz w:val="24"/>
                          <w:szCs w:val="24"/>
                        </w:rPr>
                        <w:t>特定行為研修管理委員会</w:t>
                      </w:r>
                    </w:p>
                    <w:p w14:paraId="498E0A3B" w14:textId="77777777" w:rsidR="00BE59D6" w:rsidRPr="00205777" w:rsidRDefault="00BE59D6" w:rsidP="00205777">
                      <w:pPr>
                        <w:ind w:right="840" w:firstLineChars="100" w:firstLine="240"/>
                        <w:jc w:val="center"/>
                        <w:rPr>
                          <w:rFonts w:asciiTheme="majorEastAsia" w:eastAsiaTheme="majorEastAsia" w:hAnsiTheme="majorEastAsia"/>
                          <w:color w:val="000000" w:themeColor="text1"/>
                          <w:sz w:val="24"/>
                          <w:szCs w:val="24"/>
                        </w:rPr>
                      </w:pPr>
                    </w:p>
                    <w:p w14:paraId="498E0A3C" w14:textId="1DBFCF87" w:rsidR="00BE59D6" w:rsidRPr="00205777" w:rsidRDefault="00BE59D6" w:rsidP="00205777">
                      <w:pPr>
                        <w:jc w:val="center"/>
                        <w:rPr>
                          <w:rFonts w:asciiTheme="majorEastAsia" w:eastAsiaTheme="majorEastAsia" w:hAnsiTheme="majorEastAsia"/>
                          <w:color w:val="000000" w:themeColor="text1"/>
                          <w:sz w:val="24"/>
                          <w:szCs w:val="24"/>
                        </w:rPr>
                      </w:pPr>
                      <w:r w:rsidRPr="00205777">
                        <w:rPr>
                          <w:rFonts w:asciiTheme="majorEastAsia" w:eastAsiaTheme="majorEastAsia" w:hAnsiTheme="majorEastAsia" w:hint="eastAsia"/>
                          <w:color w:val="000000" w:themeColor="text1"/>
                          <w:sz w:val="24"/>
                          <w:szCs w:val="24"/>
                        </w:rPr>
                        <w:t>〒</w:t>
                      </w:r>
                      <w:r w:rsidR="0025193C" w:rsidRPr="00205777">
                        <w:rPr>
                          <w:rFonts w:asciiTheme="majorEastAsia" w:eastAsiaTheme="majorEastAsia" w:hAnsiTheme="majorEastAsia" w:hint="eastAsia"/>
                          <w:color w:val="000000" w:themeColor="text1"/>
                          <w:sz w:val="24"/>
                          <w:szCs w:val="24"/>
                        </w:rPr>
                        <w:t>740</w:t>
                      </w:r>
                      <w:r w:rsidRPr="00205777">
                        <w:rPr>
                          <w:rFonts w:asciiTheme="majorEastAsia" w:eastAsiaTheme="majorEastAsia" w:hAnsiTheme="majorEastAsia" w:hint="eastAsia"/>
                          <w:color w:val="000000" w:themeColor="text1"/>
                          <w:sz w:val="24"/>
                          <w:szCs w:val="24"/>
                        </w:rPr>
                        <w:t>-</w:t>
                      </w:r>
                      <w:r w:rsidR="0025193C" w:rsidRPr="00205777">
                        <w:rPr>
                          <w:rFonts w:asciiTheme="majorEastAsia" w:eastAsiaTheme="majorEastAsia" w:hAnsiTheme="majorEastAsia" w:hint="eastAsia"/>
                          <w:color w:val="000000" w:themeColor="text1"/>
                          <w:sz w:val="24"/>
                          <w:szCs w:val="24"/>
                        </w:rPr>
                        <w:t>8510</w:t>
                      </w:r>
                      <w:r w:rsidRPr="00205777">
                        <w:rPr>
                          <w:rFonts w:asciiTheme="majorEastAsia" w:eastAsiaTheme="majorEastAsia" w:hAnsiTheme="majorEastAsia" w:hint="eastAsia"/>
                          <w:color w:val="000000" w:themeColor="text1"/>
                          <w:sz w:val="24"/>
                          <w:szCs w:val="24"/>
                        </w:rPr>
                        <w:t xml:space="preserve">　</w:t>
                      </w:r>
                      <w:r w:rsidR="0025193C" w:rsidRPr="00205777">
                        <w:rPr>
                          <w:rFonts w:asciiTheme="majorEastAsia" w:eastAsiaTheme="majorEastAsia" w:hAnsiTheme="majorEastAsia" w:hint="eastAsia"/>
                          <w:color w:val="000000" w:themeColor="text1"/>
                          <w:sz w:val="24"/>
                          <w:szCs w:val="24"/>
                        </w:rPr>
                        <w:t>山口</w:t>
                      </w:r>
                      <w:r w:rsidRPr="00205777">
                        <w:rPr>
                          <w:rFonts w:asciiTheme="majorEastAsia" w:eastAsiaTheme="majorEastAsia" w:hAnsiTheme="majorEastAsia" w:hint="eastAsia"/>
                          <w:color w:val="000000" w:themeColor="text1"/>
                          <w:sz w:val="24"/>
                          <w:szCs w:val="24"/>
                        </w:rPr>
                        <w:t>県</w:t>
                      </w:r>
                      <w:r w:rsidR="0025193C" w:rsidRPr="00205777">
                        <w:rPr>
                          <w:rFonts w:asciiTheme="majorEastAsia" w:eastAsiaTheme="majorEastAsia" w:hAnsiTheme="majorEastAsia" w:hint="eastAsia"/>
                          <w:color w:val="000000" w:themeColor="text1"/>
                          <w:sz w:val="24"/>
                          <w:szCs w:val="24"/>
                        </w:rPr>
                        <w:t>岩国市愛宕町１丁目１番１号</w:t>
                      </w:r>
                    </w:p>
                    <w:p w14:paraId="498E0A3D" w14:textId="6F374722" w:rsidR="00BE59D6" w:rsidRPr="00205777" w:rsidRDefault="00BE59D6" w:rsidP="00205777">
                      <w:pPr>
                        <w:ind w:right="210"/>
                        <w:jc w:val="center"/>
                        <w:rPr>
                          <w:rFonts w:asciiTheme="majorEastAsia" w:eastAsiaTheme="majorEastAsia" w:hAnsiTheme="majorEastAsia"/>
                          <w:color w:val="000000" w:themeColor="text1"/>
                          <w:sz w:val="24"/>
                          <w:szCs w:val="24"/>
                        </w:rPr>
                      </w:pPr>
                      <w:r w:rsidRPr="00205777">
                        <w:rPr>
                          <w:rFonts w:asciiTheme="majorEastAsia" w:eastAsiaTheme="majorEastAsia" w:hAnsiTheme="majorEastAsia" w:hint="eastAsia"/>
                          <w:color w:val="000000" w:themeColor="text1"/>
                          <w:sz w:val="24"/>
                          <w:szCs w:val="24"/>
                        </w:rPr>
                        <w:t>代表</w:t>
                      </w:r>
                      <w:r w:rsidRPr="00205777">
                        <w:rPr>
                          <w:rFonts w:asciiTheme="majorEastAsia" w:eastAsiaTheme="majorEastAsia" w:hAnsiTheme="majorEastAsia"/>
                          <w:color w:val="000000" w:themeColor="text1"/>
                          <w:sz w:val="24"/>
                          <w:szCs w:val="24"/>
                        </w:rPr>
                        <w:t>電話：</w:t>
                      </w:r>
                      <w:r w:rsidR="0025193C" w:rsidRPr="00205777">
                        <w:rPr>
                          <w:rFonts w:asciiTheme="majorEastAsia" w:eastAsiaTheme="majorEastAsia" w:hAnsiTheme="majorEastAsia" w:hint="eastAsia"/>
                          <w:color w:val="000000" w:themeColor="text1"/>
                          <w:sz w:val="24"/>
                          <w:szCs w:val="24"/>
                        </w:rPr>
                        <w:t>0827</w:t>
                      </w:r>
                      <w:r w:rsidRPr="00205777">
                        <w:rPr>
                          <w:rFonts w:asciiTheme="majorEastAsia" w:eastAsiaTheme="majorEastAsia" w:hAnsiTheme="majorEastAsia" w:hint="eastAsia"/>
                          <w:color w:val="000000" w:themeColor="text1"/>
                          <w:sz w:val="24"/>
                          <w:szCs w:val="24"/>
                        </w:rPr>
                        <w:t>（</w:t>
                      </w:r>
                      <w:r w:rsidR="0025193C" w:rsidRPr="00205777">
                        <w:rPr>
                          <w:rFonts w:asciiTheme="majorEastAsia" w:eastAsiaTheme="majorEastAsia" w:hAnsiTheme="majorEastAsia" w:hint="eastAsia"/>
                          <w:color w:val="000000" w:themeColor="text1"/>
                          <w:sz w:val="24"/>
                          <w:szCs w:val="24"/>
                        </w:rPr>
                        <w:t>34</w:t>
                      </w:r>
                      <w:r w:rsidRPr="00205777">
                        <w:rPr>
                          <w:rFonts w:asciiTheme="majorEastAsia" w:eastAsiaTheme="majorEastAsia" w:hAnsiTheme="majorEastAsia" w:hint="eastAsia"/>
                          <w:color w:val="000000" w:themeColor="text1"/>
                          <w:sz w:val="24"/>
                          <w:szCs w:val="24"/>
                        </w:rPr>
                        <w:t>）</w:t>
                      </w:r>
                      <w:r w:rsidR="0025193C" w:rsidRPr="00205777">
                        <w:rPr>
                          <w:rFonts w:asciiTheme="majorEastAsia" w:eastAsiaTheme="majorEastAsia" w:hAnsiTheme="majorEastAsia" w:hint="eastAsia"/>
                          <w:color w:val="000000" w:themeColor="text1"/>
                          <w:sz w:val="24"/>
                          <w:szCs w:val="24"/>
                        </w:rPr>
                        <w:t>1000</w:t>
                      </w:r>
                    </w:p>
                    <w:p w14:paraId="498E0A3E" w14:textId="77777777" w:rsidR="00BE59D6" w:rsidRPr="00205777" w:rsidRDefault="00BE59D6" w:rsidP="00205777">
                      <w:pPr>
                        <w:wordWrap w:val="0"/>
                        <w:jc w:val="center"/>
                        <w:rPr>
                          <w:rFonts w:asciiTheme="majorEastAsia" w:eastAsiaTheme="majorEastAsia" w:hAnsiTheme="majorEastAsia"/>
                          <w:color w:val="000000" w:themeColor="text1"/>
                          <w:sz w:val="24"/>
                          <w:szCs w:val="24"/>
                        </w:rPr>
                      </w:pPr>
                    </w:p>
                    <w:p w14:paraId="498E0A3F" w14:textId="0ADAAF2F" w:rsidR="00BE59D6" w:rsidRPr="00205777" w:rsidRDefault="00BE59D6" w:rsidP="00205777">
                      <w:pPr>
                        <w:jc w:val="center"/>
                        <w:rPr>
                          <w:rFonts w:asciiTheme="majorEastAsia" w:eastAsiaTheme="majorEastAsia" w:hAnsiTheme="majorEastAsia"/>
                          <w:color w:val="000000" w:themeColor="text1"/>
                          <w:sz w:val="24"/>
                          <w:szCs w:val="24"/>
                        </w:rPr>
                      </w:pPr>
                      <w:r w:rsidRPr="00205777">
                        <w:rPr>
                          <w:rFonts w:asciiTheme="majorEastAsia" w:eastAsiaTheme="majorEastAsia" w:hAnsiTheme="majorEastAsia" w:hint="eastAsia"/>
                          <w:color w:val="000000" w:themeColor="text1"/>
                          <w:sz w:val="24"/>
                          <w:szCs w:val="24"/>
                        </w:rPr>
                        <w:t>発行　20</w:t>
                      </w:r>
                      <w:r w:rsidR="0025193C" w:rsidRPr="00205777">
                        <w:rPr>
                          <w:rFonts w:asciiTheme="majorEastAsia" w:eastAsiaTheme="majorEastAsia" w:hAnsiTheme="majorEastAsia" w:hint="eastAsia"/>
                          <w:color w:val="000000" w:themeColor="text1"/>
                          <w:sz w:val="24"/>
                          <w:szCs w:val="24"/>
                        </w:rPr>
                        <w:t>2</w:t>
                      </w:r>
                      <w:r w:rsidR="0095796A">
                        <w:rPr>
                          <w:rFonts w:asciiTheme="majorEastAsia" w:eastAsiaTheme="majorEastAsia" w:hAnsiTheme="majorEastAsia" w:hint="eastAsia"/>
                          <w:color w:val="000000" w:themeColor="text1"/>
                          <w:sz w:val="24"/>
                          <w:szCs w:val="24"/>
                        </w:rPr>
                        <w:t>6</w:t>
                      </w:r>
                      <w:r w:rsidRPr="00205777">
                        <w:rPr>
                          <w:rFonts w:asciiTheme="majorEastAsia" w:eastAsiaTheme="majorEastAsia" w:hAnsiTheme="majorEastAsia" w:hint="eastAsia"/>
                          <w:color w:val="000000" w:themeColor="text1"/>
                          <w:sz w:val="24"/>
                          <w:szCs w:val="24"/>
                        </w:rPr>
                        <w:t>年</w:t>
                      </w:r>
                      <w:r w:rsidR="00137D41">
                        <w:rPr>
                          <w:rFonts w:asciiTheme="majorEastAsia" w:eastAsiaTheme="majorEastAsia" w:hAnsiTheme="majorEastAsia" w:hint="eastAsia"/>
                          <w:color w:val="000000" w:themeColor="text1"/>
                          <w:sz w:val="24"/>
                          <w:szCs w:val="24"/>
                        </w:rPr>
                        <w:t xml:space="preserve">　</w:t>
                      </w:r>
                      <w:r w:rsidR="00EE24AC">
                        <w:rPr>
                          <w:rFonts w:asciiTheme="majorEastAsia" w:eastAsiaTheme="majorEastAsia" w:hAnsiTheme="majorEastAsia" w:hint="eastAsia"/>
                          <w:color w:val="000000" w:themeColor="text1"/>
                          <w:sz w:val="24"/>
                          <w:szCs w:val="24"/>
                        </w:rPr>
                        <w:t>8</w:t>
                      </w:r>
                      <w:r w:rsidRPr="00205777">
                        <w:rPr>
                          <w:rFonts w:asciiTheme="majorEastAsia" w:eastAsiaTheme="majorEastAsia" w:hAnsiTheme="majorEastAsia" w:hint="eastAsia"/>
                          <w:color w:val="000000" w:themeColor="text1"/>
                          <w:sz w:val="24"/>
                          <w:szCs w:val="24"/>
                        </w:rPr>
                        <w:t>月</w:t>
                      </w:r>
                    </w:p>
                  </w:txbxContent>
                </v:textbox>
                <w10:wrap type="square" anchorx="margin" anchory="margin"/>
              </v:rect>
            </w:pict>
          </mc:Fallback>
        </mc:AlternateContent>
      </w:r>
    </w:p>
    <w:p w14:paraId="498E0A26" w14:textId="0CEFBDDB" w:rsidR="00897F2E" w:rsidRPr="0032244C" w:rsidRDefault="00897F2E" w:rsidP="00163957">
      <w:pPr>
        <w:ind w:leftChars="202" w:left="424"/>
        <w:rPr>
          <w:rFonts w:asciiTheme="majorEastAsia" w:eastAsiaTheme="majorEastAsia" w:hAnsiTheme="majorEastAsia"/>
          <w:bCs/>
          <w:szCs w:val="21"/>
        </w:rPr>
      </w:pPr>
    </w:p>
    <w:sectPr w:rsidR="00897F2E" w:rsidRPr="0032244C" w:rsidSect="00937AE7">
      <w:footerReference w:type="default" r:id="rId9"/>
      <w:pgSz w:w="11906" w:h="16838"/>
      <w:pgMar w:top="1276" w:right="1134" w:bottom="851" w:left="1559" w:header="567" w:footer="283"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9454B" w14:textId="77777777" w:rsidR="001D79BB" w:rsidRDefault="001D79BB" w:rsidP="000D02EB">
      <w:r>
        <w:separator/>
      </w:r>
    </w:p>
  </w:endnote>
  <w:endnote w:type="continuationSeparator" w:id="0">
    <w:p w14:paraId="37B06DAF" w14:textId="77777777" w:rsidR="001D79BB" w:rsidRDefault="001D79BB" w:rsidP="000D0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E0A30" w14:textId="10B5DF16" w:rsidR="00BE59D6" w:rsidRDefault="00BE59D6" w:rsidP="00F327F1">
    <w:pPr>
      <w:pStyle w:val="a8"/>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9884533"/>
      <w:docPartObj>
        <w:docPartGallery w:val="Page Numbers (Bottom of Page)"/>
        <w:docPartUnique/>
      </w:docPartObj>
    </w:sdtPr>
    <w:sdtEndPr/>
    <w:sdtContent>
      <w:sdt>
        <w:sdtPr>
          <w:id w:val="1728636285"/>
          <w:docPartObj>
            <w:docPartGallery w:val="Page Numbers (Top of Page)"/>
            <w:docPartUnique/>
          </w:docPartObj>
        </w:sdtPr>
        <w:sdtEndPr/>
        <w:sdtContent>
          <w:p w14:paraId="2E58CD24" w14:textId="5FBCABEA" w:rsidR="00937AE7" w:rsidRPr="00937AE7" w:rsidRDefault="00937AE7">
            <w:pPr>
              <w:pStyle w:val="a8"/>
              <w:jc w:val="center"/>
            </w:pPr>
            <w:r w:rsidRPr="00937AE7">
              <w:rPr>
                <w:lang w:val="ja-JP"/>
              </w:rPr>
              <w:t xml:space="preserve"> </w:t>
            </w:r>
            <w:r w:rsidRPr="00937AE7">
              <w:rPr>
                <w:sz w:val="24"/>
                <w:szCs w:val="24"/>
              </w:rPr>
              <w:fldChar w:fldCharType="begin"/>
            </w:r>
            <w:r w:rsidRPr="00937AE7">
              <w:instrText>PAGE</w:instrText>
            </w:r>
            <w:r w:rsidRPr="00937AE7">
              <w:rPr>
                <w:sz w:val="24"/>
                <w:szCs w:val="24"/>
              </w:rPr>
              <w:fldChar w:fldCharType="separate"/>
            </w:r>
            <w:r w:rsidRPr="00937AE7">
              <w:rPr>
                <w:lang w:val="ja-JP"/>
              </w:rPr>
              <w:t>2</w:t>
            </w:r>
            <w:r w:rsidRPr="00937AE7">
              <w:rPr>
                <w:sz w:val="24"/>
                <w:szCs w:val="24"/>
              </w:rPr>
              <w:fldChar w:fldCharType="end"/>
            </w:r>
            <w:r w:rsidRPr="00937AE7">
              <w:rPr>
                <w:lang w:val="ja-JP"/>
              </w:rPr>
              <w:t xml:space="preserve"> / </w:t>
            </w:r>
            <w:r w:rsidR="000B13A1" w:rsidRPr="000B13A1">
              <w:rPr>
                <w:rFonts w:hint="eastAsia"/>
                <w:szCs w:val="21"/>
              </w:rPr>
              <w:t>8</w:t>
            </w:r>
          </w:p>
        </w:sdtContent>
      </w:sdt>
    </w:sdtContent>
  </w:sdt>
  <w:p w14:paraId="498E0A34" w14:textId="77777777" w:rsidR="00BE59D6" w:rsidRDefault="00BE59D6" w:rsidP="00CC1771">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87C2C" w14:textId="77777777" w:rsidR="001D79BB" w:rsidRDefault="001D79BB" w:rsidP="000D02EB">
      <w:r>
        <w:separator/>
      </w:r>
    </w:p>
  </w:footnote>
  <w:footnote w:type="continuationSeparator" w:id="0">
    <w:p w14:paraId="15E63288" w14:textId="77777777" w:rsidR="001D79BB" w:rsidRDefault="001D79BB" w:rsidP="000D02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2A20"/>
    <w:multiLevelType w:val="hybridMultilevel"/>
    <w:tmpl w:val="82D49024"/>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2BB6167"/>
    <w:multiLevelType w:val="hybridMultilevel"/>
    <w:tmpl w:val="3F249192"/>
    <w:lvl w:ilvl="0" w:tplc="9B90482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2A6B8D"/>
    <w:multiLevelType w:val="hybridMultilevel"/>
    <w:tmpl w:val="B1F47EE0"/>
    <w:lvl w:ilvl="0" w:tplc="0409000B">
      <w:start w:val="1"/>
      <w:numFmt w:val="bullet"/>
      <w:lvlText w:val=""/>
      <w:lvlJc w:val="left"/>
      <w:pPr>
        <w:ind w:left="2013" w:hanging="420"/>
      </w:pPr>
      <w:rPr>
        <w:rFonts w:ascii="Wingdings" w:hAnsi="Wingdings" w:hint="default"/>
      </w:rPr>
    </w:lvl>
    <w:lvl w:ilvl="1" w:tplc="0409000B" w:tentative="1">
      <w:start w:val="1"/>
      <w:numFmt w:val="bullet"/>
      <w:lvlText w:val=""/>
      <w:lvlJc w:val="left"/>
      <w:pPr>
        <w:ind w:left="2433" w:hanging="420"/>
      </w:pPr>
      <w:rPr>
        <w:rFonts w:ascii="Wingdings" w:hAnsi="Wingdings" w:hint="default"/>
      </w:rPr>
    </w:lvl>
    <w:lvl w:ilvl="2" w:tplc="0409000D" w:tentative="1">
      <w:start w:val="1"/>
      <w:numFmt w:val="bullet"/>
      <w:lvlText w:val=""/>
      <w:lvlJc w:val="left"/>
      <w:pPr>
        <w:ind w:left="2853" w:hanging="420"/>
      </w:pPr>
      <w:rPr>
        <w:rFonts w:ascii="Wingdings" w:hAnsi="Wingdings" w:hint="default"/>
      </w:rPr>
    </w:lvl>
    <w:lvl w:ilvl="3" w:tplc="04090001" w:tentative="1">
      <w:start w:val="1"/>
      <w:numFmt w:val="bullet"/>
      <w:lvlText w:val=""/>
      <w:lvlJc w:val="left"/>
      <w:pPr>
        <w:ind w:left="3273" w:hanging="420"/>
      </w:pPr>
      <w:rPr>
        <w:rFonts w:ascii="Wingdings" w:hAnsi="Wingdings" w:hint="default"/>
      </w:rPr>
    </w:lvl>
    <w:lvl w:ilvl="4" w:tplc="0409000B" w:tentative="1">
      <w:start w:val="1"/>
      <w:numFmt w:val="bullet"/>
      <w:lvlText w:val=""/>
      <w:lvlJc w:val="left"/>
      <w:pPr>
        <w:ind w:left="3693" w:hanging="420"/>
      </w:pPr>
      <w:rPr>
        <w:rFonts w:ascii="Wingdings" w:hAnsi="Wingdings" w:hint="default"/>
      </w:rPr>
    </w:lvl>
    <w:lvl w:ilvl="5" w:tplc="0409000D" w:tentative="1">
      <w:start w:val="1"/>
      <w:numFmt w:val="bullet"/>
      <w:lvlText w:val=""/>
      <w:lvlJc w:val="left"/>
      <w:pPr>
        <w:ind w:left="4113" w:hanging="420"/>
      </w:pPr>
      <w:rPr>
        <w:rFonts w:ascii="Wingdings" w:hAnsi="Wingdings" w:hint="default"/>
      </w:rPr>
    </w:lvl>
    <w:lvl w:ilvl="6" w:tplc="04090001" w:tentative="1">
      <w:start w:val="1"/>
      <w:numFmt w:val="bullet"/>
      <w:lvlText w:val=""/>
      <w:lvlJc w:val="left"/>
      <w:pPr>
        <w:ind w:left="4533" w:hanging="420"/>
      </w:pPr>
      <w:rPr>
        <w:rFonts w:ascii="Wingdings" w:hAnsi="Wingdings" w:hint="default"/>
      </w:rPr>
    </w:lvl>
    <w:lvl w:ilvl="7" w:tplc="0409000B" w:tentative="1">
      <w:start w:val="1"/>
      <w:numFmt w:val="bullet"/>
      <w:lvlText w:val=""/>
      <w:lvlJc w:val="left"/>
      <w:pPr>
        <w:ind w:left="4953" w:hanging="420"/>
      </w:pPr>
      <w:rPr>
        <w:rFonts w:ascii="Wingdings" w:hAnsi="Wingdings" w:hint="default"/>
      </w:rPr>
    </w:lvl>
    <w:lvl w:ilvl="8" w:tplc="0409000D" w:tentative="1">
      <w:start w:val="1"/>
      <w:numFmt w:val="bullet"/>
      <w:lvlText w:val=""/>
      <w:lvlJc w:val="left"/>
      <w:pPr>
        <w:ind w:left="5373" w:hanging="420"/>
      </w:pPr>
      <w:rPr>
        <w:rFonts w:ascii="Wingdings" w:hAnsi="Wingdings" w:hint="default"/>
      </w:rPr>
    </w:lvl>
  </w:abstractNum>
  <w:abstractNum w:abstractNumId="3" w15:restartNumberingAfterBreak="0">
    <w:nsid w:val="0A3E23B0"/>
    <w:multiLevelType w:val="hybridMultilevel"/>
    <w:tmpl w:val="BE508360"/>
    <w:lvl w:ilvl="0" w:tplc="04090011">
      <w:start w:val="1"/>
      <w:numFmt w:val="decimalEnclosedCircle"/>
      <w:lvlText w:val="%1"/>
      <w:lvlJc w:val="left"/>
      <w:pPr>
        <w:tabs>
          <w:tab w:val="num" w:pos="780"/>
        </w:tabs>
        <w:ind w:left="78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D3D127A"/>
    <w:multiLevelType w:val="hybridMultilevel"/>
    <w:tmpl w:val="8722A912"/>
    <w:lvl w:ilvl="0" w:tplc="FDE03AA0">
      <w:start w:val="1"/>
      <w:numFmt w:val="decimalFullWidth"/>
      <w:lvlText w:val="%1）"/>
      <w:lvlJc w:val="left"/>
      <w:pPr>
        <w:ind w:left="630" w:hanging="63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59064A0"/>
    <w:multiLevelType w:val="hybridMultilevel"/>
    <w:tmpl w:val="470C070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9811A72"/>
    <w:multiLevelType w:val="hybridMultilevel"/>
    <w:tmpl w:val="6B68D5E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1CA050A5"/>
    <w:multiLevelType w:val="hybridMultilevel"/>
    <w:tmpl w:val="43A21BA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F831E6D"/>
    <w:multiLevelType w:val="hybridMultilevel"/>
    <w:tmpl w:val="C1B6D93C"/>
    <w:lvl w:ilvl="0" w:tplc="04090011">
      <w:start w:val="1"/>
      <w:numFmt w:val="decimalEnclosedCircle"/>
      <w:lvlText w:val="%1"/>
      <w:lvlJc w:val="left"/>
      <w:pPr>
        <w:tabs>
          <w:tab w:val="num" w:pos="780"/>
        </w:tabs>
        <w:ind w:left="78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FBB1397"/>
    <w:multiLevelType w:val="hybridMultilevel"/>
    <w:tmpl w:val="D8E0AB10"/>
    <w:lvl w:ilvl="0" w:tplc="8F92704E">
      <w:start w:val="1"/>
      <w:numFmt w:val="decimalFullWidth"/>
      <w:lvlText w:val="%1．"/>
      <w:lvlJc w:val="left"/>
      <w:pPr>
        <w:ind w:left="720" w:hanging="7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0" w15:restartNumberingAfterBreak="0">
    <w:nsid w:val="1FD021D3"/>
    <w:multiLevelType w:val="hybridMultilevel"/>
    <w:tmpl w:val="1220D118"/>
    <w:lvl w:ilvl="0" w:tplc="D8942DE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09701B7"/>
    <w:multiLevelType w:val="hybridMultilevel"/>
    <w:tmpl w:val="65363EDC"/>
    <w:lvl w:ilvl="0" w:tplc="FD10F6FE">
      <w:start w:val="1"/>
      <w:numFmt w:val="decimalFullWidth"/>
      <w:lvlText w:val="（%1）"/>
      <w:lvlJc w:val="left"/>
      <w:pPr>
        <w:ind w:left="1071" w:hanging="720"/>
      </w:pPr>
      <w:rPr>
        <w:rFonts w:hint="default"/>
        <w:color w:val="000000" w:themeColor="text1"/>
      </w:rPr>
    </w:lvl>
    <w:lvl w:ilvl="1" w:tplc="04090017" w:tentative="1">
      <w:start w:val="1"/>
      <w:numFmt w:val="aiueoFullWidth"/>
      <w:lvlText w:val="(%2)"/>
      <w:lvlJc w:val="left"/>
      <w:pPr>
        <w:ind w:left="1191" w:hanging="420"/>
      </w:pPr>
    </w:lvl>
    <w:lvl w:ilvl="2" w:tplc="04090011" w:tentative="1">
      <w:start w:val="1"/>
      <w:numFmt w:val="decimalEnclosedCircle"/>
      <w:lvlText w:val="%3"/>
      <w:lvlJc w:val="left"/>
      <w:pPr>
        <w:ind w:left="1611" w:hanging="420"/>
      </w:pPr>
    </w:lvl>
    <w:lvl w:ilvl="3" w:tplc="0409000F" w:tentative="1">
      <w:start w:val="1"/>
      <w:numFmt w:val="decimal"/>
      <w:lvlText w:val="%4."/>
      <w:lvlJc w:val="left"/>
      <w:pPr>
        <w:ind w:left="2031" w:hanging="420"/>
      </w:pPr>
    </w:lvl>
    <w:lvl w:ilvl="4" w:tplc="04090017" w:tentative="1">
      <w:start w:val="1"/>
      <w:numFmt w:val="aiueoFullWidth"/>
      <w:lvlText w:val="(%5)"/>
      <w:lvlJc w:val="left"/>
      <w:pPr>
        <w:ind w:left="2451" w:hanging="420"/>
      </w:pPr>
    </w:lvl>
    <w:lvl w:ilvl="5" w:tplc="04090011" w:tentative="1">
      <w:start w:val="1"/>
      <w:numFmt w:val="decimalEnclosedCircle"/>
      <w:lvlText w:val="%6"/>
      <w:lvlJc w:val="left"/>
      <w:pPr>
        <w:ind w:left="2871" w:hanging="420"/>
      </w:pPr>
    </w:lvl>
    <w:lvl w:ilvl="6" w:tplc="0409000F" w:tentative="1">
      <w:start w:val="1"/>
      <w:numFmt w:val="decimal"/>
      <w:lvlText w:val="%7."/>
      <w:lvlJc w:val="left"/>
      <w:pPr>
        <w:ind w:left="3291" w:hanging="420"/>
      </w:pPr>
    </w:lvl>
    <w:lvl w:ilvl="7" w:tplc="04090017" w:tentative="1">
      <w:start w:val="1"/>
      <w:numFmt w:val="aiueoFullWidth"/>
      <w:lvlText w:val="(%8)"/>
      <w:lvlJc w:val="left"/>
      <w:pPr>
        <w:ind w:left="3711" w:hanging="420"/>
      </w:pPr>
    </w:lvl>
    <w:lvl w:ilvl="8" w:tplc="04090011" w:tentative="1">
      <w:start w:val="1"/>
      <w:numFmt w:val="decimalEnclosedCircle"/>
      <w:lvlText w:val="%9"/>
      <w:lvlJc w:val="left"/>
      <w:pPr>
        <w:ind w:left="4131" w:hanging="420"/>
      </w:pPr>
    </w:lvl>
  </w:abstractNum>
  <w:abstractNum w:abstractNumId="12" w15:restartNumberingAfterBreak="0">
    <w:nsid w:val="25E1581D"/>
    <w:multiLevelType w:val="hybridMultilevel"/>
    <w:tmpl w:val="4260DD9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8B619CA"/>
    <w:multiLevelType w:val="hybridMultilevel"/>
    <w:tmpl w:val="464ADED8"/>
    <w:lvl w:ilvl="0" w:tplc="67860794">
      <w:start w:val="1"/>
      <w:numFmt w:val="decimalEnclosedCircle"/>
      <w:lvlText w:val="%1"/>
      <w:lvlJc w:val="left"/>
      <w:pPr>
        <w:tabs>
          <w:tab w:val="num" w:pos="720"/>
        </w:tabs>
        <w:ind w:left="72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2A360B3C"/>
    <w:multiLevelType w:val="hybridMultilevel"/>
    <w:tmpl w:val="2DE614FC"/>
    <w:lvl w:ilvl="0" w:tplc="9DD6A89E">
      <w:start w:val="1"/>
      <w:numFmt w:val="decimalEnclosedCircle"/>
      <w:lvlText w:val="%1"/>
      <w:lvlJc w:val="left"/>
      <w:pPr>
        <w:ind w:left="1200" w:hanging="360"/>
      </w:pPr>
      <w:rPr>
        <w:rFonts w:ascii="Century" w:eastAsia="ＭＳ 明朝" w:hAnsi="Century" w:cs="Times New Roman" w:hint="default"/>
        <w:color w:val="000000" w:themeColor="text1"/>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5" w15:restartNumberingAfterBreak="0">
    <w:nsid w:val="2A605C65"/>
    <w:multiLevelType w:val="hybridMultilevel"/>
    <w:tmpl w:val="CA025942"/>
    <w:lvl w:ilvl="0" w:tplc="9B90482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B1508D5"/>
    <w:multiLevelType w:val="hybridMultilevel"/>
    <w:tmpl w:val="268AC31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E7213A9"/>
    <w:multiLevelType w:val="hybridMultilevel"/>
    <w:tmpl w:val="C5EA1A66"/>
    <w:lvl w:ilvl="0" w:tplc="7BC25F54">
      <w:start w:val="1"/>
      <w:numFmt w:val="decimalFullWidth"/>
      <w:lvlText w:val="%1）"/>
      <w:lvlJc w:val="left"/>
      <w:pPr>
        <w:ind w:left="562" w:hanging="420"/>
      </w:pPr>
      <w:rPr>
        <w:rFonts w:hint="eastAsia"/>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8" w15:restartNumberingAfterBreak="0">
    <w:nsid w:val="2F576791"/>
    <w:multiLevelType w:val="hybridMultilevel"/>
    <w:tmpl w:val="83FA9D06"/>
    <w:lvl w:ilvl="0" w:tplc="9B90482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1AB25E8"/>
    <w:multiLevelType w:val="hybridMultilevel"/>
    <w:tmpl w:val="3B14D9A6"/>
    <w:lvl w:ilvl="0" w:tplc="71B253CA">
      <w:start w:val="1"/>
      <w:numFmt w:val="decimalEnclosedCircle"/>
      <w:lvlText w:val="%1"/>
      <w:lvlJc w:val="left"/>
      <w:pPr>
        <w:ind w:left="360" w:hanging="360"/>
      </w:pPr>
      <w:rPr>
        <w:rFonts w:ascii="Century" w:eastAsia="ＭＳ 明朝" w:hAnsi="Century" w:cs="Times New Roman"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2C26E0B"/>
    <w:multiLevelType w:val="hybridMultilevel"/>
    <w:tmpl w:val="1EC25EB6"/>
    <w:lvl w:ilvl="0" w:tplc="C9C2A874">
      <w:start w:val="4"/>
      <w:numFmt w:val="decimalFullWidth"/>
      <w:lvlText w:val="（%1）"/>
      <w:lvlJc w:val="left"/>
      <w:pPr>
        <w:ind w:left="960" w:hanging="720"/>
      </w:pPr>
    </w:lvl>
    <w:lvl w:ilvl="1" w:tplc="04090017">
      <w:start w:val="1"/>
      <w:numFmt w:val="aiueoFullWidth"/>
      <w:lvlText w:val="(%2)"/>
      <w:lvlJc w:val="left"/>
      <w:pPr>
        <w:ind w:left="1080" w:hanging="420"/>
      </w:pPr>
    </w:lvl>
    <w:lvl w:ilvl="2" w:tplc="04090011">
      <w:start w:val="1"/>
      <w:numFmt w:val="decimalEnclosedCircle"/>
      <w:lvlText w:val="%3"/>
      <w:lvlJc w:val="left"/>
      <w:pPr>
        <w:ind w:left="1500" w:hanging="420"/>
      </w:pPr>
    </w:lvl>
    <w:lvl w:ilvl="3" w:tplc="0409000F">
      <w:start w:val="1"/>
      <w:numFmt w:val="decimal"/>
      <w:lvlText w:val="%4."/>
      <w:lvlJc w:val="left"/>
      <w:pPr>
        <w:ind w:left="1920" w:hanging="420"/>
      </w:pPr>
    </w:lvl>
    <w:lvl w:ilvl="4" w:tplc="04090017">
      <w:start w:val="1"/>
      <w:numFmt w:val="aiueoFullWidth"/>
      <w:lvlText w:val="(%5)"/>
      <w:lvlJc w:val="left"/>
      <w:pPr>
        <w:ind w:left="2340" w:hanging="420"/>
      </w:pPr>
    </w:lvl>
    <w:lvl w:ilvl="5" w:tplc="04090011">
      <w:start w:val="1"/>
      <w:numFmt w:val="decimalEnclosedCircle"/>
      <w:lvlText w:val="%6"/>
      <w:lvlJc w:val="left"/>
      <w:pPr>
        <w:ind w:left="2760" w:hanging="420"/>
      </w:pPr>
    </w:lvl>
    <w:lvl w:ilvl="6" w:tplc="0409000F">
      <w:start w:val="1"/>
      <w:numFmt w:val="decimal"/>
      <w:lvlText w:val="%7."/>
      <w:lvlJc w:val="left"/>
      <w:pPr>
        <w:ind w:left="3180" w:hanging="420"/>
      </w:pPr>
    </w:lvl>
    <w:lvl w:ilvl="7" w:tplc="04090017">
      <w:start w:val="1"/>
      <w:numFmt w:val="aiueoFullWidth"/>
      <w:lvlText w:val="(%8)"/>
      <w:lvlJc w:val="left"/>
      <w:pPr>
        <w:ind w:left="3600" w:hanging="420"/>
      </w:pPr>
    </w:lvl>
    <w:lvl w:ilvl="8" w:tplc="04090011">
      <w:start w:val="1"/>
      <w:numFmt w:val="decimalEnclosedCircle"/>
      <w:lvlText w:val="%9"/>
      <w:lvlJc w:val="left"/>
      <w:pPr>
        <w:ind w:left="4020" w:hanging="420"/>
      </w:pPr>
    </w:lvl>
  </w:abstractNum>
  <w:abstractNum w:abstractNumId="21" w15:restartNumberingAfterBreak="0">
    <w:nsid w:val="3F4465B5"/>
    <w:multiLevelType w:val="hybridMultilevel"/>
    <w:tmpl w:val="2326D766"/>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3FF71D8C"/>
    <w:multiLevelType w:val="hybridMultilevel"/>
    <w:tmpl w:val="785E2AE8"/>
    <w:lvl w:ilvl="0" w:tplc="0409000B">
      <w:start w:val="1"/>
      <w:numFmt w:val="bullet"/>
      <w:lvlText w:val=""/>
      <w:lvlJc w:val="left"/>
      <w:pPr>
        <w:ind w:left="1245" w:hanging="420"/>
      </w:pPr>
      <w:rPr>
        <w:rFonts w:ascii="Wingdings" w:hAnsi="Wingdings" w:hint="default"/>
      </w:rPr>
    </w:lvl>
    <w:lvl w:ilvl="1" w:tplc="0409000B" w:tentative="1">
      <w:start w:val="1"/>
      <w:numFmt w:val="bullet"/>
      <w:lvlText w:val=""/>
      <w:lvlJc w:val="left"/>
      <w:pPr>
        <w:ind w:left="1665" w:hanging="420"/>
      </w:pPr>
      <w:rPr>
        <w:rFonts w:ascii="Wingdings" w:hAnsi="Wingdings" w:hint="default"/>
      </w:rPr>
    </w:lvl>
    <w:lvl w:ilvl="2" w:tplc="0409000D" w:tentative="1">
      <w:start w:val="1"/>
      <w:numFmt w:val="bullet"/>
      <w:lvlText w:val=""/>
      <w:lvlJc w:val="left"/>
      <w:pPr>
        <w:ind w:left="2085" w:hanging="420"/>
      </w:pPr>
      <w:rPr>
        <w:rFonts w:ascii="Wingdings" w:hAnsi="Wingdings" w:hint="default"/>
      </w:rPr>
    </w:lvl>
    <w:lvl w:ilvl="3" w:tplc="04090001" w:tentative="1">
      <w:start w:val="1"/>
      <w:numFmt w:val="bullet"/>
      <w:lvlText w:val=""/>
      <w:lvlJc w:val="left"/>
      <w:pPr>
        <w:ind w:left="2505" w:hanging="420"/>
      </w:pPr>
      <w:rPr>
        <w:rFonts w:ascii="Wingdings" w:hAnsi="Wingdings" w:hint="default"/>
      </w:rPr>
    </w:lvl>
    <w:lvl w:ilvl="4" w:tplc="0409000B" w:tentative="1">
      <w:start w:val="1"/>
      <w:numFmt w:val="bullet"/>
      <w:lvlText w:val=""/>
      <w:lvlJc w:val="left"/>
      <w:pPr>
        <w:ind w:left="2925" w:hanging="420"/>
      </w:pPr>
      <w:rPr>
        <w:rFonts w:ascii="Wingdings" w:hAnsi="Wingdings" w:hint="default"/>
      </w:rPr>
    </w:lvl>
    <w:lvl w:ilvl="5" w:tplc="0409000D" w:tentative="1">
      <w:start w:val="1"/>
      <w:numFmt w:val="bullet"/>
      <w:lvlText w:val=""/>
      <w:lvlJc w:val="left"/>
      <w:pPr>
        <w:ind w:left="3345" w:hanging="420"/>
      </w:pPr>
      <w:rPr>
        <w:rFonts w:ascii="Wingdings" w:hAnsi="Wingdings" w:hint="default"/>
      </w:rPr>
    </w:lvl>
    <w:lvl w:ilvl="6" w:tplc="04090001" w:tentative="1">
      <w:start w:val="1"/>
      <w:numFmt w:val="bullet"/>
      <w:lvlText w:val=""/>
      <w:lvlJc w:val="left"/>
      <w:pPr>
        <w:ind w:left="3765" w:hanging="420"/>
      </w:pPr>
      <w:rPr>
        <w:rFonts w:ascii="Wingdings" w:hAnsi="Wingdings" w:hint="default"/>
      </w:rPr>
    </w:lvl>
    <w:lvl w:ilvl="7" w:tplc="0409000B" w:tentative="1">
      <w:start w:val="1"/>
      <w:numFmt w:val="bullet"/>
      <w:lvlText w:val=""/>
      <w:lvlJc w:val="left"/>
      <w:pPr>
        <w:ind w:left="4185" w:hanging="420"/>
      </w:pPr>
      <w:rPr>
        <w:rFonts w:ascii="Wingdings" w:hAnsi="Wingdings" w:hint="default"/>
      </w:rPr>
    </w:lvl>
    <w:lvl w:ilvl="8" w:tplc="0409000D" w:tentative="1">
      <w:start w:val="1"/>
      <w:numFmt w:val="bullet"/>
      <w:lvlText w:val=""/>
      <w:lvlJc w:val="left"/>
      <w:pPr>
        <w:ind w:left="4605" w:hanging="420"/>
      </w:pPr>
      <w:rPr>
        <w:rFonts w:ascii="Wingdings" w:hAnsi="Wingdings" w:hint="default"/>
      </w:rPr>
    </w:lvl>
  </w:abstractNum>
  <w:abstractNum w:abstractNumId="23" w15:restartNumberingAfterBreak="0">
    <w:nsid w:val="41D54F4A"/>
    <w:multiLevelType w:val="hybridMultilevel"/>
    <w:tmpl w:val="F6108830"/>
    <w:lvl w:ilvl="0" w:tplc="5F98D17A">
      <w:start w:val="1"/>
      <w:numFmt w:val="decimal"/>
      <w:lvlText w:val="%1)"/>
      <w:lvlJc w:val="left"/>
      <w:pPr>
        <w:ind w:left="784" w:hanging="360"/>
      </w:pPr>
      <w:rPr>
        <w:rFonts w:asciiTheme="minorEastAsia" w:hAnsiTheme="minorEastAsia"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4" w15:restartNumberingAfterBreak="0">
    <w:nsid w:val="445A6646"/>
    <w:multiLevelType w:val="hybridMultilevel"/>
    <w:tmpl w:val="A65477A4"/>
    <w:lvl w:ilvl="0" w:tplc="2978323C">
      <w:start w:val="1"/>
      <w:numFmt w:val="decimalFullWidth"/>
      <w:lvlText w:val="%1）"/>
      <w:lvlJc w:val="left"/>
      <w:pPr>
        <w:ind w:left="844" w:hanging="420"/>
      </w:pPr>
      <w:rPr>
        <w:rFonts w:hint="default"/>
        <w:lang w:val="en-US"/>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5" w15:restartNumberingAfterBreak="0">
    <w:nsid w:val="44EB1FD8"/>
    <w:multiLevelType w:val="hybridMultilevel"/>
    <w:tmpl w:val="39C4977A"/>
    <w:lvl w:ilvl="0" w:tplc="9DC8934C">
      <w:start w:val="1"/>
      <w:numFmt w:val="bullet"/>
      <w:lvlText w:val="★"/>
      <w:lvlJc w:val="left"/>
      <w:pPr>
        <w:tabs>
          <w:tab w:val="num" w:pos="360"/>
        </w:tabs>
        <w:ind w:left="360" w:hanging="360"/>
      </w:pPr>
      <w:rPr>
        <w:rFonts w:ascii="ＭＳ 明朝" w:eastAsia="ＭＳ 明朝" w:hAnsi="ＭＳ 明朝" w:cs="Times New Roman" w:hint="eastAsia"/>
        <w:lang w:val="en-US"/>
      </w:rPr>
    </w:lvl>
    <w:lvl w:ilvl="1" w:tplc="0A82867C">
      <w:start w:val="1"/>
      <w:numFmt w:val="bullet"/>
      <w:lvlText w:val="・"/>
      <w:lvlJc w:val="left"/>
      <w:pPr>
        <w:tabs>
          <w:tab w:val="num" w:pos="780"/>
        </w:tabs>
        <w:ind w:left="780" w:hanging="36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45662C9A"/>
    <w:multiLevelType w:val="hybridMultilevel"/>
    <w:tmpl w:val="67662EC8"/>
    <w:lvl w:ilvl="0" w:tplc="0E0664C6">
      <w:start w:val="1"/>
      <w:numFmt w:val="decimalFullWidth"/>
      <w:lvlText w:val="%1）"/>
      <w:lvlJc w:val="left"/>
      <w:pPr>
        <w:ind w:left="720" w:hanging="72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5A46587"/>
    <w:multiLevelType w:val="hybridMultilevel"/>
    <w:tmpl w:val="E8348EDC"/>
    <w:lvl w:ilvl="0" w:tplc="C86206B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5E8212B"/>
    <w:multiLevelType w:val="hybridMultilevel"/>
    <w:tmpl w:val="CF4AC8A8"/>
    <w:lvl w:ilvl="0" w:tplc="993298B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96322D0"/>
    <w:multiLevelType w:val="hybridMultilevel"/>
    <w:tmpl w:val="9CAE65CA"/>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0" w15:restartNumberingAfterBreak="0">
    <w:nsid w:val="4C190E94"/>
    <w:multiLevelType w:val="hybridMultilevel"/>
    <w:tmpl w:val="CC9E5F2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6B22299"/>
    <w:multiLevelType w:val="hybridMultilevel"/>
    <w:tmpl w:val="319A68CC"/>
    <w:lvl w:ilvl="0" w:tplc="67860794">
      <w:start w:val="1"/>
      <w:numFmt w:val="decimalEnclosedCircle"/>
      <w:lvlText w:val="%1"/>
      <w:lvlJc w:val="left"/>
      <w:pPr>
        <w:tabs>
          <w:tab w:val="num" w:pos="720"/>
        </w:tabs>
        <w:ind w:left="720" w:hanging="36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32" w15:restartNumberingAfterBreak="0">
    <w:nsid w:val="58BC6725"/>
    <w:multiLevelType w:val="hybridMultilevel"/>
    <w:tmpl w:val="9D206E72"/>
    <w:lvl w:ilvl="0" w:tplc="04090009">
      <w:start w:val="1"/>
      <w:numFmt w:val="bullet"/>
      <w:lvlText w:val=""/>
      <w:lvlJc w:val="left"/>
      <w:pPr>
        <w:ind w:left="825" w:hanging="420"/>
      </w:pPr>
      <w:rPr>
        <w:rFonts w:ascii="Wingdings" w:hAnsi="Wingdings" w:hint="default"/>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33" w15:restartNumberingAfterBreak="0">
    <w:nsid w:val="5E7C0150"/>
    <w:multiLevelType w:val="hybridMultilevel"/>
    <w:tmpl w:val="182827E6"/>
    <w:lvl w:ilvl="0" w:tplc="AC860912">
      <w:start w:val="1"/>
      <w:numFmt w:val="decimalEnclosedCircle"/>
      <w:lvlText w:val="%1"/>
      <w:lvlJc w:val="left"/>
      <w:pPr>
        <w:ind w:left="1200" w:hanging="360"/>
      </w:pPr>
      <w:rPr>
        <w:rFonts w:ascii="Century" w:eastAsia="ＭＳ 明朝" w:hAnsi="Century" w:cs="Times New Roman" w:hint="default"/>
        <w:color w:val="000000" w:themeColor="text1"/>
      </w:rPr>
    </w:lvl>
    <w:lvl w:ilvl="1" w:tplc="046877BE">
      <w:start w:val="4"/>
      <w:numFmt w:val="decimalFullWidth"/>
      <w:lvlText w:val="（%2）"/>
      <w:lvlJc w:val="left"/>
      <w:pPr>
        <w:ind w:left="1980" w:hanging="72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4" w15:restartNumberingAfterBreak="0">
    <w:nsid w:val="68E20381"/>
    <w:multiLevelType w:val="hybridMultilevel"/>
    <w:tmpl w:val="71403610"/>
    <w:lvl w:ilvl="0" w:tplc="9B90482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C861819"/>
    <w:multiLevelType w:val="hybridMultilevel"/>
    <w:tmpl w:val="BCA477C0"/>
    <w:lvl w:ilvl="0" w:tplc="3B6267E8">
      <w:start w:val="4"/>
      <w:numFmt w:val="bullet"/>
      <w:lvlText w:val="○"/>
      <w:lvlJc w:val="left"/>
      <w:pPr>
        <w:ind w:left="1351" w:hanging="360"/>
      </w:pPr>
      <w:rPr>
        <w:rFonts w:ascii="ＭＳ 明朝" w:eastAsia="ＭＳ 明朝" w:hAnsi="ＭＳ 明朝" w:cstheme="minorBidi" w:hint="eastAsia"/>
      </w:rPr>
    </w:lvl>
    <w:lvl w:ilvl="1" w:tplc="0409000B" w:tentative="1">
      <w:start w:val="1"/>
      <w:numFmt w:val="bullet"/>
      <w:lvlText w:val=""/>
      <w:lvlJc w:val="left"/>
      <w:pPr>
        <w:ind w:left="1831" w:hanging="420"/>
      </w:pPr>
      <w:rPr>
        <w:rFonts w:ascii="Wingdings" w:hAnsi="Wingdings" w:hint="default"/>
      </w:rPr>
    </w:lvl>
    <w:lvl w:ilvl="2" w:tplc="0409000D" w:tentative="1">
      <w:start w:val="1"/>
      <w:numFmt w:val="bullet"/>
      <w:lvlText w:val=""/>
      <w:lvlJc w:val="left"/>
      <w:pPr>
        <w:ind w:left="2251" w:hanging="420"/>
      </w:pPr>
      <w:rPr>
        <w:rFonts w:ascii="Wingdings" w:hAnsi="Wingdings" w:hint="default"/>
      </w:rPr>
    </w:lvl>
    <w:lvl w:ilvl="3" w:tplc="04090001" w:tentative="1">
      <w:start w:val="1"/>
      <w:numFmt w:val="bullet"/>
      <w:lvlText w:val=""/>
      <w:lvlJc w:val="left"/>
      <w:pPr>
        <w:ind w:left="2671" w:hanging="420"/>
      </w:pPr>
      <w:rPr>
        <w:rFonts w:ascii="Wingdings" w:hAnsi="Wingdings" w:hint="default"/>
      </w:rPr>
    </w:lvl>
    <w:lvl w:ilvl="4" w:tplc="0409000B" w:tentative="1">
      <w:start w:val="1"/>
      <w:numFmt w:val="bullet"/>
      <w:lvlText w:val=""/>
      <w:lvlJc w:val="left"/>
      <w:pPr>
        <w:ind w:left="3091" w:hanging="420"/>
      </w:pPr>
      <w:rPr>
        <w:rFonts w:ascii="Wingdings" w:hAnsi="Wingdings" w:hint="default"/>
      </w:rPr>
    </w:lvl>
    <w:lvl w:ilvl="5" w:tplc="0409000D" w:tentative="1">
      <w:start w:val="1"/>
      <w:numFmt w:val="bullet"/>
      <w:lvlText w:val=""/>
      <w:lvlJc w:val="left"/>
      <w:pPr>
        <w:ind w:left="3511" w:hanging="420"/>
      </w:pPr>
      <w:rPr>
        <w:rFonts w:ascii="Wingdings" w:hAnsi="Wingdings" w:hint="default"/>
      </w:rPr>
    </w:lvl>
    <w:lvl w:ilvl="6" w:tplc="04090001" w:tentative="1">
      <w:start w:val="1"/>
      <w:numFmt w:val="bullet"/>
      <w:lvlText w:val=""/>
      <w:lvlJc w:val="left"/>
      <w:pPr>
        <w:ind w:left="3931" w:hanging="420"/>
      </w:pPr>
      <w:rPr>
        <w:rFonts w:ascii="Wingdings" w:hAnsi="Wingdings" w:hint="default"/>
      </w:rPr>
    </w:lvl>
    <w:lvl w:ilvl="7" w:tplc="0409000B" w:tentative="1">
      <w:start w:val="1"/>
      <w:numFmt w:val="bullet"/>
      <w:lvlText w:val=""/>
      <w:lvlJc w:val="left"/>
      <w:pPr>
        <w:ind w:left="4351" w:hanging="420"/>
      </w:pPr>
      <w:rPr>
        <w:rFonts w:ascii="Wingdings" w:hAnsi="Wingdings" w:hint="default"/>
      </w:rPr>
    </w:lvl>
    <w:lvl w:ilvl="8" w:tplc="0409000D" w:tentative="1">
      <w:start w:val="1"/>
      <w:numFmt w:val="bullet"/>
      <w:lvlText w:val=""/>
      <w:lvlJc w:val="left"/>
      <w:pPr>
        <w:ind w:left="4771" w:hanging="420"/>
      </w:pPr>
      <w:rPr>
        <w:rFonts w:ascii="Wingdings" w:hAnsi="Wingdings" w:hint="default"/>
      </w:rPr>
    </w:lvl>
  </w:abstractNum>
  <w:abstractNum w:abstractNumId="36" w15:restartNumberingAfterBreak="0">
    <w:nsid w:val="6FB705A5"/>
    <w:multiLevelType w:val="hybridMultilevel"/>
    <w:tmpl w:val="81A4F120"/>
    <w:lvl w:ilvl="0" w:tplc="04090011">
      <w:start w:val="1"/>
      <w:numFmt w:val="decimalEnclosedCircle"/>
      <w:lvlText w:val="%1"/>
      <w:lvlJc w:val="left"/>
      <w:pPr>
        <w:tabs>
          <w:tab w:val="num" w:pos="780"/>
        </w:tabs>
        <w:ind w:left="780" w:hanging="420"/>
      </w:p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37" w15:restartNumberingAfterBreak="0">
    <w:nsid w:val="75A93238"/>
    <w:multiLevelType w:val="hybridMultilevel"/>
    <w:tmpl w:val="A6464B4A"/>
    <w:lvl w:ilvl="0" w:tplc="BDBC6B0C">
      <w:start w:val="1"/>
      <w:numFmt w:val="decimalFullWidth"/>
      <w:lvlText w:val="%1）"/>
      <w:lvlJc w:val="left"/>
      <w:pPr>
        <w:ind w:left="42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73D2875"/>
    <w:multiLevelType w:val="hybridMultilevel"/>
    <w:tmpl w:val="D446FDDC"/>
    <w:lvl w:ilvl="0" w:tplc="04090011">
      <w:start w:val="1"/>
      <w:numFmt w:val="decimalEnclosedCircle"/>
      <w:lvlText w:val="%1"/>
      <w:lvlJc w:val="left"/>
      <w:pPr>
        <w:tabs>
          <w:tab w:val="num" w:pos="780"/>
        </w:tabs>
        <w:ind w:left="780" w:hanging="420"/>
      </w:p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39" w15:restartNumberingAfterBreak="0">
    <w:nsid w:val="7D184449"/>
    <w:multiLevelType w:val="hybridMultilevel"/>
    <w:tmpl w:val="1CBA8FD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FE83791"/>
    <w:multiLevelType w:val="hybridMultilevel"/>
    <w:tmpl w:val="C86213CA"/>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16cid:durableId="1854370229">
    <w:abstractNumId w:val="28"/>
  </w:num>
  <w:num w:numId="2" w16cid:durableId="140125430">
    <w:abstractNumId w:val="27"/>
  </w:num>
  <w:num w:numId="3" w16cid:durableId="182987005">
    <w:abstractNumId w:val="22"/>
  </w:num>
  <w:num w:numId="4" w16cid:durableId="1923294341">
    <w:abstractNumId w:val="2"/>
  </w:num>
  <w:num w:numId="5" w16cid:durableId="603272435">
    <w:abstractNumId w:val="39"/>
  </w:num>
  <w:num w:numId="6" w16cid:durableId="1463813238">
    <w:abstractNumId w:val="32"/>
  </w:num>
  <w:num w:numId="7" w16cid:durableId="1844781973">
    <w:abstractNumId w:val="17"/>
  </w:num>
  <w:num w:numId="8" w16cid:durableId="1941907400">
    <w:abstractNumId w:val="37"/>
  </w:num>
  <w:num w:numId="9" w16cid:durableId="13816359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78592009">
    <w:abstractNumId w:val="20"/>
  </w:num>
  <w:num w:numId="11" w16cid:durableId="1037854958">
    <w:abstractNumId w:val="9"/>
  </w:num>
  <w:num w:numId="12" w16cid:durableId="1855613935">
    <w:abstractNumId w:val="16"/>
  </w:num>
  <w:num w:numId="13" w16cid:durableId="1589656194">
    <w:abstractNumId w:val="4"/>
  </w:num>
  <w:num w:numId="14" w16cid:durableId="1020667753">
    <w:abstractNumId w:val="20"/>
  </w:num>
  <w:num w:numId="15" w16cid:durableId="1199466504">
    <w:abstractNumId w:val="26"/>
  </w:num>
  <w:num w:numId="16" w16cid:durableId="1701121894">
    <w:abstractNumId w:val="5"/>
  </w:num>
  <w:num w:numId="17" w16cid:durableId="1232348792">
    <w:abstractNumId w:val="7"/>
  </w:num>
  <w:num w:numId="18" w16cid:durableId="287202866">
    <w:abstractNumId w:val="10"/>
  </w:num>
  <w:num w:numId="19" w16cid:durableId="1182401395">
    <w:abstractNumId w:val="6"/>
  </w:num>
  <w:num w:numId="20" w16cid:durableId="1977295785">
    <w:abstractNumId w:val="11"/>
  </w:num>
  <w:num w:numId="21" w16cid:durableId="474762040">
    <w:abstractNumId w:val="33"/>
  </w:num>
  <w:num w:numId="22" w16cid:durableId="1669166428">
    <w:abstractNumId w:val="14"/>
  </w:num>
  <w:num w:numId="23" w16cid:durableId="866871885">
    <w:abstractNumId w:val="21"/>
  </w:num>
  <w:num w:numId="24" w16cid:durableId="741293132">
    <w:abstractNumId w:val="30"/>
  </w:num>
  <w:num w:numId="25" w16cid:durableId="106318585">
    <w:abstractNumId w:val="19"/>
  </w:num>
  <w:num w:numId="26" w16cid:durableId="1735467468">
    <w:abstractNumId w:val="40"/>
  </w:num>
  <w:num w:numId="27" w16cid:durableId="177933741">
    <w:abstractNumId w:val="0"/>
  </w:num>
  <w:num w:numId="28" w16cid:durableId="1636065720">
    <w:abstractNumId w:val="29"/>
  </w:num>
  <w:num w:numId="29" w16cid:durableId="1707945853">
    <w:abstractNumId w:val="15"/>
  </w:num>
  <w:num w:numId="30" w16cid:durableId="385372338">
    <w:abstractNumId w:val="34"/>
  </w:num>
  <w:num w:numId="31" w16cid:durableId="1147087903">
    <w:abstractNumId w:val="1"/>
  </w:num>
  <w:num w:numId="32" w16cid:durableId="1825392276">
    <w:abstractNumId w:val="18"/>
  </w:num>
  <w:num w:numId="33" w16cid:durableId="82847752">
    <w:abstractNumId w:val="38"/>
  </w:num>
  <w:num w:numId="34" w16cid:durableId="409155036">
    <w:abstractNumId w:val="8"/>
  </w:num>
  <w:num w:numId="35" w16cid:durableId="422654668">
    <w:abstractNumId w:val="3"/>
  </w:num>
  <w:num w:numId="36" w16cid:durableId="1424767715">
    <w:abstractNumId w:val="36"/>
  </w:num>
  <w:num w:numId="37" w16cid:durableId="1056661908">
    <w:abstractNumId w:val="31"/>
  </w:num>
  <w:num w:numId="38" w16cid:durableId="589856560">
    <w:abstractNumId w:val="13"/>
  </w:num>
  <w:num w:numId="39" w16cid:durableId="101657579">
    <w:abstractNumId w:val="25"/>
  </w:num>
  <w:num w:numId="40" w16cid:durableId="723673838">
    <w:abstractNumId w:val="12"/>
  </w:num>
  <w:num w:numId="41" w16cid:durableId="680814968">
    <w:abstractNumId w:val="35"/>
  </w:num>
  <w:num w:numId="42" w16cid:durableId="280574608">
    <w:abstractNumId w:val="24"/>
  </w:num>
  <w:num w:numId="43" w16cid:durableId="209586131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E20"/>
    <w:rsid w:val="00010E4A"/>
    <w:rsid w:val="00014024"/>
    <w:rsid w:val="00021876"/>
    <w:rsid w:val="00021CA5"/>
    <w:rsid w:val="00021F7B"/>
    <w:rsid w:val="0003670B"/>
    <w:rsid w:val="000414CB"/>
    <w:rsid w:val="000431B7"/>
    <w:rsid w:val="00045523"/>
    <w:rsid w:val="000478C0"/>
    <w:rsid w:val="00047D86"/>
    <w:rsid w:val="0005142A"/>
    <w:rsid w:val="00052884"/>
    <w:rsid w:val="0005333C"/>
    <w:rsid w:val="0005385D"/>
    <w:rsid w:val="00063583"/>
    <w:rsid w:val="00063D4C"/>
    <w:rsid w:val="00066C34"/>
    <w:rsid w:val="00067AB4"/>
    <w:rsid w:val="00074CAB"/>
    <w:rsid w:val="00077F67"/>
    <w:rsid w:val="00082482"/>
    <w:rsid w:val="00084BCD"/>
    <w:rsid w:val="0008587F"/>
    <w:rsid w:val="00087000"/>
    <w:rsid w:val="00091341"/>
    <w:rsid w:val="0009637D"/>
    <w:rsid w:val="000A1BB7"/>
    <w:rsid w:val="000A3944"/>
    <w:rsid w:val="000B13A1"/>
    <w:rsid w:val="000B51D5"/>
    <w:rsid w:val="000C314C"/>
    <w:rsid w:val="000D02EB"/>
    <w:rsid w:val="000D0E3F"/>
    <w:rsid w:val="000D0EE9"/>
    <w:rsid w:val="000D40D0"/>
    <w:rsid w:val="000D49B3"/>
    <w:rsid w:val="000F29F0"/>
    <w:rsid w:val="000F6F0A"/>
    <w:rsid w:val="000F71F9"/>
    <w:rsid w:val="000F7C48"/>
    <w:rsid w:val="00114C34"/>
    <w:rsid w:val="00116AF1"/>
    <w:rsid w:val="00124829"/>
    <w:rsid w:val="00125C50"/>
    <w:rsid w:val="00126162"/>
    <w:rsid w:val="00137D41"/>
    <w:rsid w:val="001409AF"/>
    <w:rsid w:val="001433FA"/>
    <w:rsid w:val="0015404C"/>
    <w:rsid w:val="00155383"/>
    <w:rsid w:val="00156FC7"/>
    <w:rsid w:val="00160DEE"/>
    <w:rsid w:val="00163957"/>
    <w:rsid w:val="001649CB"/>
    <w:rsid w:val="00166B0F"/>
    <w:rsid w:val="001673B6"/>
    <w:rsid w:val="00177AEB"/>
    <w:rsid w:val="001810A0"/>
    <w:rsid w:val="00183BB2"/>
    <w:rsid w:val="001942EF"/>
    <w:rsid w:val="00195F17"/>
    <w:rsid w:val="0019738B"/>
    <w:rsid w:val="001A47A7"/>
    <w:rsid w:val="001B2A3D"/>
    <w:rsid w:val="001B309D"/>
    <w:rsid w:val="001B4998"/>
    <w:rsid w:val="001C0B6F"/>
    <w:rsid w:val="001C4FEA"/>
    <w:rsid w:val="001C590E"/>
    <w:rsid w:val="001D0360"/>
    <w:rsid w:val="001D79BB"/>
    <w:rsid w:val="001D79C8"/>
    <w:rsid w:val="001E2846"/>
    <w:rsid w:val="001E2C7B"/>
    <w:rsid w:val="001E7A5B"/>
    <w:rsid w:val="001F495C"/>
    <w:rsid w:val="00200068"/>
    <w:rsid w:val="00205777"/>
    <w:rsid w:val="00210E63"/>
    <w:rsid w:val="00211BBE"/>
    <w:rsid w:val="0021375E"/>
    <w:rsid w:val="0021724E"/>
    <w:rsid w:val="002247B1"/>
    <w:rsid w:val="00225F6F"/>
    <w:rsid w:val="002328A9"/>
    <w:rsid w:val="002355CA"/>
    <w:rsid w:val="00237299"/>
    <w:rsid w:val="00246113"/>
    <w:rsid w:val="00250EE6"/>
    <w:rsid w:val="0025193C"/>
    <w:rsid w:val="002600E3"/>
    <w:rsid w:val="002636BF"/>
    <w:rsid w:val="0026421E"/>
    <w:rsid w:val="00264D9C"/>
    <w:rsid w:val="00265FA1"/>
    <w:rsid w:val="00280D41"/>
    <w:rsid w:val="00281F62"/>
    <w:rsid w:val="002852E6"/>
    <w:rsid w:val="002878B0"/>
    <w:rsid w:val="00290180"/>
    <w:rsid w:val="0029354C"/>
    <w:rsid w:val="00293DA7"/>
    <w:rsid w:val="0029475D"/>
    <w:rsid w:val="0029650A"/>
    <w:rsid w:val="002A3AE7"/>
    <w:rsid w:val="002B1F92"/>
    <w:rsid w:val="002B6146"/>
    <w:rsid w:val="002D2B01"/>
    <w:rsid w:val="002E7549"/>
    <w:rsid w:val="002F09AB"/>
    <w:rsid w:val="002F4FC0"/>
    <w:rsid w:val="00302F35"/>
    <w:rsid w:val="00304E86"/>
    <w:rsid w:val="0031043C"/>
    <w:rsid w:val="003105CA"/>
    <w:rsid w:val="00315204"/>
    <w:rsid w:val="0032244C"/>
    <w:rsid w:val="003232CC"/>
    <w:rsid w:val="00324715"/>
    <w:rsid w:val="00324818"/>
    <w:rsid w:val="00330A00"/>
    <w:rsid w:val="003316E7"/>
    <w:rsid w:val="00344A0A"/>
    <w:rsid w:val="00353529"/>
    <w:rsid w:val="0035664E"/>
    <w:rsid w:val="00363C9F"/>
    <w:rsid w:val="00366227"/>
    <w:rsid w:val="00367EC5"/>
    <w:rsid w:val="003722B3"/>
    <w:rsid w:val="003755A9"/>
    <w:rsid w:val="00394086"/>
    <w:rsid w:val="00395BD9"/>
    <w:rsid w:val="003A24D6"/>
    <w:rsid w:val="003A66EC"/>
    <w:rsid w:val="003B20B7"/>
    <w:rsid w:val="003C64A6"/>
    <w:rsid w:val="003D0649"/>
    <w:rsid w:val="003D2E85"/>
    <w:rsid w:val="003D7A70"/>
    <w:rsid w:val="003E14CF"/>
    <w:rsid w:val="003E69DF"/>
    <w:rsid w:val="003E6E97"/>
    <w:rsid w:val="003F4BB0"/>
    <w:rsid w:val="003F59C4"/>
    <w:rsid w:val="003F5C88"/>
    <w:rsid w:val="00403137"/>
    <w:rsid w:val="004045BB"/>
    <w:rsid w:val="0040696E"/>
    <w:rsid w:val="00425D90"/>
    <w:rsid w:val="00433A6D"/>
    <w:rsid w:val="004375F6"/>
    <w:rsid w:val="00442D3F"/>
    <w:rsid w:val="00446A7F"/>
    <w:rsid w:val="00452335"/>
    <w:rsid w:val="004529B8"/>
    <w:rsid w:val="00462FE0"/>
    <w:rsid w:val="004632FA"/>
    <w:rsid w:val="00464ACD"/>
    <w:rsid w:val="004674B8"/>
    <w:rsid w:val="00467A26"/>
    <w:rsid w:val="004802B5"/>
    <w:rsid w:val="0048066C"/>
    <w:rsid w:val="00490F90"/>
    <w:rsid w:val="004912AE"/>
    <w:rsid w:val="00494811"/>
    <w:rsid w:val="004965C9"/>
    <w:rsid w:val="004A08E4"/>
    <w:rsid w:val="004B2A2A"/>
    <w:rsid w:val="004B37E7"/>
    <w:rsid w:val="004C3A3C"/>
    <w:rsid w:val="004C5A1C"/>
    <w:rsid w:val="004C7C6D"/>
    <w:rsid w:val="004D28A6"/>
    <w:rsid w:val="004D660B"/>
    <w:rsid w:val="004E0C40"/>
    <w:rsid w:val="004E1228"/>
    <w:rsid w:val="004F1D88"/>
    <w:rsid w:val="004F5EDE"/>
    <w:rsid w:val="005014A8"/>
    <w:rsid w:val="00502292"/>
    <w:rsid w:val="00503ED1"/>
    <w:rsid w:val="00506C1A"/>
    <w:rsid w:val="00522135"/>
    <w:rsid w:val="00522249"/>
    <w:rsid w:val="00522F16"/>
    <w:rsid w:val="0053305F"/>
    <w:rsid w:val="005431D6"/>
    <w:rsid w:val="0054472E"/>
    <w:rsid w:val="005475B9"/>
    <w:rsid w:val="00550D64"/>
    <w:rsid w:val="0055324B"/>
    <w:rsid w:val="005539F8"/>
    <w:rsid w:val="00555767"/>
    <w:rsid w:val="00567E16"/>
    <w:rsid w:val="0057088E"/>
    <w:rsid w:val="00576B3B"/>
    <w:rsid w:val="00590CBE"/>
    <w:rsid w:val="00594C26"/>
    <w:rsid w:val="00596E20"/>
    <w:rsid w:val="005A01F0"/>
    <w:rsid w:val="005A172F"/>
    <w:rsid w:val="005A1F24"/>
    <w:rsid w:val="005A355A"/>
    <w:rsid w:val="005A5935"/>
    <w:rsid w:val="005B028B"/>
    <w:rsid w:val="005B030C"/>
    <w:rsid w:val="005C7F46"/>
    <w:rsid w:val="005D0651"/>
    <w:rsid w:val="005D36EE"/>
    <w:rsid w:val="005E3177"/>
    <w:rsid w:val="00600861"/>
    <w:rsid w:val="00600BFD"/>
    <w:rsid w:val="00605B7C"/>
    <w:rsid w:val="006069BD"/>
    <w:rsid w:val="0061100B"/>
    <w:rsid w:val="00612A85"/>
    <w:rsid w:val="00613383"/>
    <w:rsid w:val="00621EE7"/>
    <w:rsid w:val="00625734"/>
    <w:rsid w:val="00625C8F"/>
    <w:rsid w:val="00627F81"/>
    <w:rsid w:val="00633671"/>
    <w:rsid w:val="00641A86"/>
    <w:rsid w:val="00641EFB"/>
    <w:rsid w:val="00645F5E"/>
    <w:rsid w:val="0064675E"/>
    <w:rsid w:val="00656E34"/>
    <w:rsid w:val="00660570"/>
    <w:rsid w:val="00671E23"/>
    <w:rsid w:val="00675311"/>
    <w:rsid w:val="00677BF4"/>
    <w:rsid w:val="00682AEA"/>
    <w:rsid w:val="00682B9F"/>
    <w:rsid w:val="00683C72"/>
    <w:rsid w:val="006863DF"/>
    <w:rsid w:val="0068690B"/>
    <w:rsid w:val="006874BF"/>
    <w:rsid w:val="006963C6"/>
    <w:rsid w:val="006A0792"/>
    <w:rsid w:val="006A0BAB"/>
    <w:rsid w:val="006B1611"/>
    <w:rsid w:val="006B23DE"/>
    <w:rsid w:val="006B4203"/>
    <w:rsid w:val="006C495C"/>
    <w:rsid w:val="006D264E"/>
    <w:rsid w:val="006D2696"/>
    <w:rsid w:val="006D4BEE"/>
    <w:rsid w:val="006D5605"/>
    <w:rsid w:val="006D5819"/>
    <w:rsid w:val="006E154A"/>
    <w:rsid w:val="006E4D81"/>
    <w:rsid w:val="006F0DBC"/>
    <w:rsid w:val="006F26FF"/>
    <w:rsid w:val="006F4492"/>
    <w:rsid w:val="006F7D08"/>
    <w:rsid w:val="00700C60"/>
    <w:rsid w:val="00701311"/>
    <w:rsid w:val="00703CFC"/>
    <w:rsid w:val="007167A9"/>
    <w:rsid w:val="00716C3C"/>
    <w:rsid w:val="007274E7"/>
    <w:rsid w:val="00730D2D"/>
    <w:rsid w:val="00731C95"/>
    <w:rsid w:val="00735727"/>
    <w:rsid w:val="00737850"/>
    <w:rsid w:val="007468C8"/>
    <w:rsid w:val="00760E70"/>
    <w:rsid w:val="0076317A"/>
    <w:rsid w:val="00772467"/>
    <w:rsid w:val="00774697"/>
    <w:rsid w:val="00780C79"/>
    <w:rsid w:val="007901CA"/>
    <w:rsid w:val="007928E4"/>
    <w:rsid w:val="00794DB2"/>
    <w:rsid w:val="00796129"/>
    <w:rsid w:val="00796B4C"/>
    <w:rsid w:val="007A4401"/>
    <w:rsid w:val="007C463C"/>
    <w:rsid w:val="007D48C7"/>
    <w:rsid w:val="007D6E3A"/>
    <w:rsid w:val="007E3C10"/>
    <w:rsid w:val="007F015E"/>
    <w:rsid w:val="007F159A"/>
    <w:rsid w:val="007F2092"/>
    <w:rsid w:val="007F3BB5"/>
    <w:rsid w:val="007F5D45"/>
    <w:rsid w:val="008168A8"/>
    <w:rsid w:val="00824C1E"/>
    <w:rsid w:val="00824DF4"/>
    <w:rsid w:val="00825B4A"/>
    <w:rsid w:val="00825DAC"/>
    <w:rsid w:val="00826269"/>
    <w:rsid w:val="008300CD"/>
    <w:rsid w:val="00830FE0"/>
    <w:rsid w:val="00831D09"/>
    <w:rsid w:val="00834C5B"/>
    <w:rsid w:val="00836046"/>
    <w:rsid w:val="0083770D"/>
    <w:rsid w:val="008377AF"/>
    <w:rsid w:val="00843FA2"/>
    <w:rsid w:val="0085758E"/>
    <w:rsid w:val="00860ECB"/>
    <w:rsid w:val="0086369E"/>
    <w:rsid w:val="00867713"/>
    <w:rsid w:val="00871EA1"/>
    <w:rsid w:val="00873ABB"/>
    <w:rsid w:val="00881E33"/>
    <w:rsid w:val="0088394A"/>
    <w:rsid w:val="00890386"/>
    <w:rsid w:val="00896B6B"/>
    <w:rsid w:val="00897F2E"/>
    <w:rsid w:val="008A1221"/>
    <w:rsid w:val="008B1D87"/>
    <w:rsid w:val="008C02AD"/>
    <w:rsid w:val="008C5892"/>
    <w:rsid w:val="008D2582"/>
    <w:rsid w:val="008D2EFE"/>
    <w:rsid w:val="008D5A59"/>
    <w:rsid w:val="008E02F8"/>
    <w:rsid w:val="008E5001"/>
    <w:rsid w:val="008E6DA7"/>
    <w:rsid w:val="008F0163"/>
    <w:rsid w:val="008F361D"/>
    <w:rsid w:val="008F3BE6"/>
    <w:rsid w:val="008F3C47"/>
    <w:rsid w:val="008F51CE"/>
    <w:rsid w:val="0090251F"/>
    <w:rsid w:val="00903015"/>
    <w:rsid w:val="00903F91"/>
    <w:rsid w:val="009047D6"/>
    <w:rsid w:val="00911D03"/>
    <w:rsid w:val="00914510"/>
    <w:rsid w:val="009157E7"/>
    <w:rsid w:val="0091783C"/>
    <w:rsid w:val="00921DBD"/>
    <w:rsid w:val="009249DD"/>
    <w:rsid w:val="00931122"/>
    <w:rsid w:val="00931613"/>
    <w:rsid w:val="009344D5"/>
    <w:rsid w:val="0093505C"/>
    <w:rsid w:val="00937AE7"/>
    <w:rsid w:val="00942995"/>
    <w:rsid w:val="00944085"/>
    <w:rsid w:val="0095796A"/>
    <w:rsid w:val="009640E5"/>
    <w:rsid w:val="00966083"/>
    <w:rsid w:val="00967D96"/>
    <w:rsid w:val="009857A4"/>
    <w:rsid w:val="00991303"/>
    <w:rsid w:val="00992DDF"/>
    <w:rsid w:val="00994C41"/>
    <w:rsid w:val="00994C76"/>
    <w:rsid w:val="009B0784"/>
    <w:rsid w:val="009B7331"/>
    <w:rsid w:val="009C0B94"/>
    <w:rsid w:val="009C0FE3"/>
    <w:rsid w:val="009C269B"/>
    <w:rsid w:val="009C3263"/>
    <w:rsid w:val="009C640D"/>
    <w:rsid w:val="009C7FAE"/>
    <w:rsid w:val="009D3A94"/>
    <w:rsid w:val="009E08C9"/>
    <w:rsid w:val="009E1AD5"/>
    <w:rsid w:val="009E2FF2"/>
    <w:rsid w:val="009E5233"/>
    <w:rsid w:val="00A04A0C"/>
    <w:rsid w:val="00A11B3C"/>
    <w:rsid w:val="00A303C7"/>
    <w:rsid w:val="00A737DC"/>
    <w:rsid w:val="00A753CE"/>
    <w:rsid w:val="00A76D92"/>
    <w:rsid w:val="00A7748B"/>
    <w:rsid w:val="00A82EF5"/>
    <w:rsid w:val="00A834B1"/>
    <w:rsid w:val="00A85C02"/>
    <w:rsid w:val="00A86AD9"/>
    <w:rsid w:val="00A92027"/>
    <w:rsid w:val="00A923FF"/>
    <w:rsid w:val="00A96794"/>
    <w:rsid w:val="00AA12E2"/>
    <w:rsid w:val="00AA4626"/>
    <w:rsid w:val="00AA5CB2"/>
    <w:rsid w:val="00AB2715"/>
    <w:rsid w:val="00AB40CC"/>
    <w:rsid w:val="00AC0FDB"/>
    <w:rsid w:val="00AD468B"/>
    <w:rsid w:val="00AE056D"/>
    <w:rsid w:val="00AF4102"/>
    <w:rsid w:val="00AF5FE5"/>
    <w:rsid w:val="00AF6DEB"/>
    <w:rsid w:val="00B03607"/>
    <w:rsid w:val="00B0468D"/>
    <w:rsid w:val="00B05317"/>
    <w:rsid w:val="00B104D0"/>
    <w:rsid w:val="00B20896"/>
    <w:rsid w:val="00B240E5"/>
    <w:rsid w:val="00B25A43"/>
    <w:rsid w:val="00B25EC8"/>
    <w:rsid w:val="00B26E1A"/>
    <w:rsid w:val="00B30EE6"/>
    <w:rsid w:val="00B35820"/>
    <w:rsid w:val="00B45814"/>
    <w:rsid w:val="00B516A6"/>
    <w:rsid w:val="00B5408B"/>
    <w:rsid w:val="00B57E3E"/>
    <w:rsid w:val="00B60E1F"/>
    <w:rsid w:val="00B6131D"/>
    <w:rsid w:val="00B7136B"/>
    <w:rsid w:val="00B723AF"/>
    <w:rsid w:val="00B765B5"/>
    <w:rsid w:val="00B83EFF"/>
    <w:rsid w:val="00B862A0"/>
    <w:rsid w:val="00B91C92"/>
    <w:rsid w:val="00B91F84"/>
    <w:rsid w:val="00BA2ACB"/>
    <w:rsid w:val="00BA6993"/>
    <w:rsid w:val="00BC4F3E"/>
    <w:rsid w:val="00BD2EB5"/>
    <w:rsid w:val="00BD471D"/>
    <w:rsid w:val="00BE396C"/>
    <w:rsid w:val="00BE55A6"/>
    <w:rsid w:val="00BE59D6"/>
    <w:rsid w:val="00BE7342"/>
    <w:rsid w:val="00BF248C"/>
    <w:rsid w:val="00BF5243"/>
    <w:rsid w:val="00BF7D38"/>
    <w:rsid w:val="00C038C4"/>
    <w:rsid w:val="00C07C2E"/>
    <w:rsid w:val="00C204C8"/>
    <w:rsid w:val="00C243BA"/>
    <w:rsid w:val="00C249C7"/>
    <w:rsid w:val="00C27488"/>
    <w:rsid w:val="00C33B3D"/>
    <w:rsid w:val="00C33E61"/>
    <w:rsid w:val="00C378D3"/>
    <w:rsid w:val="00C42C76"/>
    <w:rsid w:val="00C433D8"/>
    <w:rsid w:val="00C44DED"/>
    <w:rsid w:val="00C526CA"/>
    <w:rsid w:val="00C529C8"/>
    <w:rsid w:val="00C52E9D"/>
    <w:rsid w:val="00C530B0"/>
    <w:rsid w:val="00C62764"/>
    <w:rsid w:val="00C6398E"/>
    <w:rsid w:val="00C64822"/>
    <w:rsid w:val="00C67E04"/>
    <w:rsid w:val="00C7566B"/>
    <w:rsid w:val="00C81DB1"/>
    <w:rsid w:val="00C82F24"/>
    <w:rsid w:val="00C90D8E"/>
    <w:rsid w:val="00C95AE4"/>
    <w:rsid w:val="00C96F1F"/>
    <w:rsid w:val="00CA2AF7"/>
    <w:rsid w:val="00CA3580"/>
    <w:rsid w:val="00CA49BC"/>
    <w:rsid w:val="00CA5C80"/>
    <w:rsid w:val="00CA65BE"/>
    <w:rsid w:val="00CB1021"/>
    <w:rsid w:val="00CB589E"/>
    <w:rsid w:val="00CB6921"/>
    <w:rsid w:val="00CB69BE"/>
    <w:rsid w:val="00CB70B7"/>
    <w:rsid w:val="00CC1771"/>
    <w:rsid w:val="00CC31C8"/>
    <w:rsid w:val="00CD1542"/>
    <w:rsid w:val="00CD1CB9"/>
    <w:rsid w:val="00CD1EE0"/>
    <w:rsid w:val="00CD5335"/>
    <w:rsid w:val="00CD67A4"/>
    <w:rsid w:val="00CE03AE"/>
    <w:rsid w:val="00CE3FB9"/>
    <w:rsid w:val="00CE4C1F"/>
    <w:rsid w:val="00CF33F8"/>
    <w:rsid w:val="00CF486B"/>
    <w:rsid w:val="00CF7137"/>
    <w:rsid w:val="00D113E5"/>
    <w:rsid w:val="00D12AA2"/>
    <w:rsid w:val="00D20856"/>
    <w:rsid w:val="00D274BD"/>
    <w:rsid w:val="00D31A5E"/>
    <w:rsid w:val="00D3522F"/>
    <w:rsid w:val="00D443C2"/>
    <w:rsid w:val="00D531FC"/>
    <w:rsid w:val="00D54741"/>
    <w:rsid w:val="00D72077"/>
    <w:rsid w:val="00D73D8B"/>
    <w:rsid w:val="00D74FDE"/>
    <w:rsid w:val="00D775AC"/>
    <w:rsid w:val="00D84A0F"/>
    <w:rsid w:val="00D9199D"/>
    <w:rsid w:val="00D936FF"/>
    <w:rsid w:val="00D944E5"/>
    <w:rsid w:val="00D97DED"/>
    <w:rsid w:val="00DA5996"/>
    <w:rsid w:val="00DB427B"/>
    <w:rsid w:val="00DB6A3F"/>
    <w:rsid w:val="00DC144F"/>
    <w:rsid w:val="00DC431B"/>
    <w:rsid w:val="00DC47F2"/>
    <w:rsid w:val="00DD4FD4"/>
    <w:rsid w:val="00DD737F"/>
    <w:rsid w:val="00DE2C04"/>
    <w:rsid w:val="00DE44BA"/>
    <w:rsid w:val="00DF42D6"/>
    <w:rsid w:val="00DF4455"/>
    <w:rsid w:val="00E23A45"/>
    <w:rsid w:val="00E246AB"/>
    <w:rsid w:val="00E256B9"/>
    <w:rsid w:val="00E30253"/>
    <w:rsid w:val="00E41C45"/>
    <w:rsid w:val="00E425CC"/>
    <w:rsid w:val="00E42751"/>
    <w:rsid w:val="00E43167"/>
    <w:rsid w:val="00E4415C"/>
    <w:rsid w:val="00E4417F"/>
    <w:rsid w:val="00E46C70"/>
    <w:rsid w:val="00E51C8A"/>
    <w:rsid w:val="00E6129D"/>
    <w:rsid w:val="00E6642E"/>
    <w:rsid w:val="00E73205"/>
    <w:rsid w:val="00E73B7F"/>
    <w:rsid w:val="00E801FF"/>
    <w:rsid w:val="00E92F27"/>
    <w:rsid w:val="00E97F0B"/>
    <w:rsid w:val="00EA0BCC"/>
    <w:rsid w:val="00EA46B5"/>
    <w:rsid w:val="00EA4718"/>
    <w:rsid w:val="00EA599F"/>
    <w:rsid w:val="00EB2C0A"/>
    <w:rsid w:val="00EC58E7"/>
    <w:rsid w:val="00EC7628"/>
    <w:rsid w:val="00ED05F8"/>
    <w:rsid w:val="00ED1825"/>
    <w:rsid w:val="00EE24AC"/>
    <w:rsid w:val="00EE7FC1"/>
    <w:rsid w:val="00EF4B63"/>
    <w:rsid w:val="00F07F94"/>
    <w:rsid w:val="00F10128"/>
    <w:rsid w:val="00F10877"/>
    <w:rsid w:val="00F162E3"/>
    <w:rsid w:val="00F1735F"/>
    <w:rsid w:val="00F21570"/>
    <w:rsid w:val="00F22B65"/>
    <w:rsid w:val="00F272D4"/>
    <w:rsid w:val="00F327F1"/>
    <w:rsid w:val="00F34AC2"/>
    <w:rsid w:val="00F35E1C"/>
    <w:rsid w:val="00F3737B"/>
    <w:rsid w:val="00F37D90"/>
    <w:rsid w:val="00F451E1"/>
    <w:rsid w:val="00F45399"/>
    <w:rsid w:val="00F46392"/>
    <w:rsid w:val="00F527FB"/>
    <w:rsid w:val="00F52FF4"/>
    <w:rsid w:val="00F57B1D"/>
    <w:rsid w:val="00F61148"/>
    <w:rsid w:val="00F6655D"/>
    <w:rsid w:val="00F67FED"/>
    <w:rsid w:val="00F82052"/>
    <w:rsid w:val="00F84CFF"/>
    <w:rsid w:val="00F8731F"/>
    <w:rsid w:val="00F92DD5"/>
    <w:rsid w:val="00F95D8D"/>
    <w:rsid w:val="00F963F8"/>
    <w:rsid w:val="00F97967"/>
    <w:rsid w:val="00FA2089"/>
    <w:rsid w:val="00FA4139"/>
    <w:rsid w:val="00FA58BC"/>
    <w:rsid w:val="00FA754D"/>
    <w:rsid w:val="00FB1FE1"/>
    <w:rsid w:val="00FB2C79"/>
    <w:rsid w:val="00FC085B"/>
    <w:rsid w:val="00FE08A1"/>
    <w:rsid w:val="00FE48F4"/>
    <w:rsid w:val="00FF057F"/>
    <w:rsid w:val="00FF13E5"/>
    <w:rsid w:val="00FF5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8E082B"/>
  <w15:docId w15:val="{A2AE1E48-BF71-412D-91D7-B60F28F2E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57E3E"/>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57E3E"/>
    <w:rPr>
      <w:rFonts w:asciiTheme="majorHAnsi" w:eastAsiaTheme="majorEastAsia" w:hAnsiTheme="majorHAnsi" w:cstheme="majorBidi"/>
      <w:sz w:val="24"/>
      <w:szCs w:val="24"/>
    </w:rPr>
  </w:style>
  <w:style w:type="paragraph" w:styleId="a3">
    <w:name w:val="TOC Heading"/>
    <w:basedOn w:val="1"/>
    <w:next w:val="a"/>
    <w:uiPriority w:val="39"/>
    <w:unhideWhenUsed/>
    <w:qFormat/>
    <w:rsid w:val="00B57E3E"/>
    <w:pPr>
      <w:keepLines/>
      <w:widowControl/>
      <w:spacing w:before="240" w:line="259" w:lineRule="auto"/>
      <w:jc w:val="left"/>
      <w:outlineLvl w:val="9"/>
    </w:pPr>
    <w:rPr>
      <w:rFonts w:ascii="Arial" w:eastAsia="ＭＳ ゴシック" w:hAnsi="Arial" w:cs="Times New Roman"/>
      <w:color w:val="2E74B5"/>
      <w:kern w:val="0"/>
      <w:sz w:val="32"/>
      <w:szCs w:val="32"/>
    </w:rPr>
  </w:style>
  <w:style w:type="paragraph" w:styleId="a4">
    <w:name w:val="List Paragraph"/>
    <w:basedOn w:val="a"/>
    <w:uiPriority w:val="34"/>
    <w:qFormat/>
    <w:rsid w:val="00A834B1"/>
    <w:pPr>
      <w:ind w:leftChars="400" w:left="840"/>
    </w:pPr>
  </w:style>
  <w:style w:type="table" w:styleId="a5">
    <w:name w:val="Table Grid"/>
    <w:basedOn w:val="a1"/>
    <w:uiPriority w:val="59"/>
    <w:rsid w:val="00A834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D02EB"/>
    <w:pPr>
      <w:tabs>
        <w:tab w:val="center" w:pos="4252"/>
        <w:tab w:val="right" w:pos="8504"/>
      </w:tabs>
      <w:snapToGrid w:val="0"/>
    </w:pPr>
  </w:style>
  <w:style w:type="character" w:customStyle="1" w:styleId="a7">
    <w:name w:val="ヘッダー (文字)"/>
    <w:basedOn w:val="a0"/>
    <w:link w:val="a6"/>
    <w:uiPriority w:val="99"/>
    <w:rsid w:val="000D02EB"/>
  </w:style>
  <w:style w:type="paragraph" w:styleId="a8">
    <w:name w:val="footer"/>
    <w:basedOn w:val="a"/>
    <w:link w:val="a9"/>
    <w:uiPriority w:val="99"/>
    <w:unhideWhenUsed/>
    <w:rsid w:val="000D02EB"/>
    <w:pPr>
      <w:tabs>
        <w:tab w:val="center" w:pos="4252"/>
        <w:tab w:val="right" w:pos="8504"/>
      </w:tabs>
      <w:snapToGrid w:val="0"/>
    </w:pPr>
  </w:style>
  <w:style w:type="character" w:customStyle="1" w:styleId="a9">
    <w:name w:val="フッター (文字)"/>
    <w:basedOn w:val="a0"/>
    <w:link w:val="a8"/>
    <w:uiPriority w:val="99"/>
    <w:rsid w:val="000D02EB"/>
  </w:style>
  <w:style w:type="paragraph" w:customStyle="1" w:styleId="Default">
    <w:name w:val="Default"/>
    <w:rsid w:val="000D02EB"/>
    <w:pPr>
      <w:widowControl w:val="0"/>
      <w:autoSpaceDE w:val="0"/>
      <w:autoSpaceDN w:val="0"/>
      <w:adjustRightInd w:val="0"/>
    </w:pPr>
    <w:rPr>
      <w:rFonts w:ascii="ＭＳ ゴシック" w:eastAsia="ＭＳ ゴシック" w:cs="ＭＳ ゴシック"/>
      <w:color w:val="000000"/>
      <w:kern w:val="0"/>
      <w:sz w:val="24"/>
      <w:szCs w:val="24"/>
    </w:rPr>
  </w:style>
  <w:style w:type="paragraph" w:styleId="aa">
    <w:name w:val="Balloon Text"/>
    <w:basedOn w:val="a"/>
    <w:link w:val="ab"/>
    <w:uiPriority w:val="99"/>
    <w:semiHidden/>
    <w:unhideWhenUsed/>
    <w:rsid w:val="004B2A2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B2A2A"/>
    <w:rPr>
      <w:rFonts w:asciiTheme="majorHAnsi" w:eastAsiaTheme="majorEastAsia" w:hAnsiTheme="majorHAnsi" w:cstheme="majorBidi"/>
      <w:sz w:val="18"/>
      <w:szCs w:val="18"/>
    </w:rPr>
  </w:style>
  <w:style w:type="paragraph" w:styleId="Web">
    <w:name w:val="Normal (Web)"/>
    <w:basedOn w:val="a"/>
    <w:uiPriority w:val="99"/>
    <w:unhideWhenUsed/>
    <w:rsid w:val="0070131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c">
    <w:name w:val="Body Text"/>
    <w:basedOn w:val="a"/>
    <w:link w:val="ad"/>
    <w:rsid w:val="00625C8F"/>
    <w:rPr>
      <w:rFonts w:ascii="Century" w:eastAsia="ＭＳ 明朝" w:hAnsi="Century" w:cs="Times New Roman"/>
      <w:sz w:val="24"/>
      <w:szCs w:val="24"/>
    </w:rPr>
  </w:style>
  <w:style w:type="character" w:customStyle="1" w:styleId="ad">
    <w:name w:val="本文 (文字)"/>
    <w:basedOn w:val="a0"/>
    <w:link w:val="ac"/>
    <w:rsid w:val="00625C8F"/>
    <w:rPr>
      <w:rFonts w:ascii="Century" w:eastAsia="ＭＳ 明朝" w:hAnsi="Century" w:cs="Times New Roman"/>
      <w:sz w:val="24"/>
      <w:szCs w:val="24"/>
    </w:rPr>
  </w:style>
  <w:style w:type="character" w:customStyle="1" w:styleId="il">
    <w:name w:val="il"/>
    <w:basedOn w:val="a0"/>
    <w:rsid w:val="00074C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87892">
      <w:bodyDiv w:val="1"/>
      <w:marLeft w:val="0"/>
      <w:marRight w:val="0"/>
      <w:marTop w:val="0"/>
      <w:marBottom w:val="0"/>
      <w:divBdr>
        <w:top w:val="none" w:sz="0" w:space="0" w:color="auto"/>
        <w:left w:val="none" w:sz="0" w:space="0" w:color="auto"/>
        <w:bottom w:val="none" w:sz="0" w:space="0" w:color="auto"/>
        <w:right w:val="none" w:sz="0" w:space="0" w:color="auto"/>
      </w:divBdr>
    </w:div>
    <w:div w:id="109787556">
      <w:bodyDiv w:val="1"/>
      <w:marLeft w:val="0"/>
      <w:marRight w:val="0"/>
      <w:marTop w:val="0"/>
      <w:marBottom w:val="0"/>
      <w:divBdr>
        <w:top w:val="none" w:sz="0" w:space="0" w:color="auto"/>
        <w:left w:val="none" w:sz="0" w:space="0" w:color="auto"/>
        <w:bottom w:val="none" w:sz="0" w:space="0" w:color="auto"/>
        <w:right w:val="none" w:sz="0" w:space="0" w:color="auto"/>
      </w:divBdr>
    </w:div>
    <w:div w:id="135994824">
      <w:bodyDiv w:val="1"/>
      <w:marLeft w:val="0"/>
      <w:marRight w:val="0"/>
      <w:marTop w:val="0"/>
      <w:marBottom w:val="0"/>
      <w:divBdr>
        <w:top w:val="none" w:sz="0" w:space="0" w:color="auto"/>
        <w:left w:val="none" w:sz="0" w:space="0" w:color="auto"/>
        <w:bottom w:val="none" w:sz="0" w:space="0" w:color="auto"/>
        <w:right w:val="none" w:sz="0" w:space="0" w:color="auto"/>
      </w:divBdr>
    </w:div>
    <w:div w:id="243995487">
      <w:bodyDiv w:val="1"/>
      <w:marLeft w:val="0"/>
      <w:marRight w:val="0"/>
      <w:marTop w:val="0"/>
      <w:marBottom w:val="0"/>
      <w:divBdr>
        <w:top w:val="none" w:sz="0" w:space="0" w:color="auto"/>
        <w:left w:val="none" w:sz="0" w:space="0" w:color="auto"/>
        <w:bottom w:val="none" w:sz="0" w:space="0" w:color="auto"/>
        <w:right w:val="none" w:sz="0" w:space="0" w:color="auto"/>
      </w:divBdr>
    </w:div>
    <w:div w:id="363867594">
      <w:bodyDiv w:val="1"/>
      <w:marLeft w:val="0"/>
      <w:marRight w:val="0"/>
      <w:marTop w:val="0"/>
      <w:marBottom w:val="0"/>
      <w:divBdr>
        <w:top w:val="none" w:sz="0" w:space="0" w:color="auto"/>
        <w:left w:val="none" w:sz="0" w:space="0" w:color="auto"/>
        <w:bottom w:val="none" w:sz="0" w:space="0" w:color="auto"/>
        <w:right w:val="none" w:sz="0" w:space="0" w:color="auto"/>
      </w:divBdr>
    </w:div>
    <w:div w:id="443814806">
      <w:bodyDiv w:val="1"/>
      <w:marLeft w:val="0"/>
      <w:marRight w:val="0"/>
      <w:marTop w:val="0"/>
      <w:marBottom w:val="0"/>
      <w:divBdr>
        <w:top w:val="none" w:sz="0" w:space="0" w:color="auto"/>
        <w:left w:val="none" w:sz="0" w:space="0" w:color="auto"/>
        <w:bottom w:val="none" w:sz="0" w:space="0" w:color="auto"/>
        <w:right w:val="none" w:sz="0" w:space="0" w:color="auto"/>
      </w:divBdr>
    </w:div>
    <w:div w:id="487211200">
      <w:bodyDiv w:val="1"/>
      <w:marLeft w:val="0"/>
      <w:marRight w:val="0"/>
      <w:marTop w:val="0"/>
      <w:marBottom w:val="0"/>
      <w:divBdr>
        <w:top w:val="none" w:sz="0" w:space="0" w:color="auto"/>
        <w:left w:val="none" w:sz="0" w:space="0" w:color="auto"/>
        <w:bottom w:val="none" w:sz="0" w:space="0" w:color="auto"/>
        <w:right w:val="none" w:sz="0" w:space="0" w:color="auto"/>
      </w:divBdr>
    </w:div>
    <w:div w:id="598486304">
      <w:bodyDiv w:val="1"/>
      <w:marLeft w:val="0"/>
      <w:marRight w:val="0"/>
      <w:marTop w:val="0"/>
      <w:marBottom w:val="0"/>
      <w:divBdr>
        <w:top w:val="none" w:sz="0" w:space="0" w:color="auto"/>
        <w:left w:val="none" w:sz="0" w:space="0" w:color="auto"/>
        <w:bottom w:val="none" w:sz="0" w:space="0" w:color="auto"/>
        <w:right w:val="none" w:sz="0" w:space="0" w:color="auto"/>
      </w:divBdr>
    </w:div>
    <w:div w:id="906305988">
      <w:bodyDiv w:val="1"/>
      <w:marLeft w:val="0"/>
      <w:marRight w:val="0"/>
      <w:marTop w:val="0"/>
      <w:marBottom w:val="0"/>
      <w:divBdr>
        <w:top w:val="none" w:sz="0" w:space="0" w:color="auto"/>
        <w:left w:val="none" w:sz="0" w:space="0" w:color="auto"/>
        <w:bottom w:val="none" w:sz="0" w:space="0" w:color="auto"/>
        <w:right w:val="none" w:sz="0" w:space="0" w:color="auto"/>
      </w:divBdr>
    </w:div>
    <w:div w:id="1005128749">
      <w:bodyDiv w:val="1"/>
      <w:marLeft w:val="0"/>
      <w:marRight w:val="0"/>
      <w:marTop w:val="0"/>
      <w:marBottom w:val="0"/>
      <w:divBdr>
        <w:top w:val="none" w:sz="0" w:space="0" w:color="auto"/>
        <w:left w:val="none" w:sz="0" w:space="0" w:color="auto"/>
        <w:bottom w:val="none" w:sz="0" w:space="0" w:color="auto"/>
        <w:right w:val="none" w:sz="0" w:space="0" w:color="auto"/>
      </w:divBdr>
    </w:div>
    <w:div w:id="1055155849">
      <w:bodyDiv w:val="1"/>
      <w:marLeft w:val="0"/>
      <w:marRight w:val="0"/>
      <w:marTop w:val="0"/>
      <w:marBottom w:val="0"/>
      <w:divBdr>
        <w:top w:val="none" w:sz="0" w:space="0" w:color="auto"/>
        <w:left w:val="none" w:sz="0" w:space="0" w:color="auto"/>
        <w:bottom w:val="none" w:sz="0" w:space="0" w:color="auto"/>
        <w:right w:val="none" w:sz="0" w:space="0" w:color="auto"/>
      </w:divBdr>
    </w:div>
    <w:div w:id="1183784441">
      <w:bodyDiv w:val="1"/>
      <w:marLeft w:val="0"/>
      <w:marRight w:val="0"/>
      <w:marTop w:val="0"/>
      <w:marBottom w:val="0"/>
      <w:divBdr>
        <w:top w:val="none" w:sz="0" w:space="0" w:color="auto"/>
        <w:left w:val="none" w:sz="0" w:space="0" w:color="auto"/>
        <w:bottom w:val="none" w:sz="0" w:space="0" w:color="auto"/>
        <w:right w:val="none" w:sz="0" w:space="0" w:color="auto"/>
      </w:divBdr>
    </w:div>
    <w:div w:id="1302928445">
      <w:bodyDiv w:val="1"/>
      <w:marLeft w:val="0"/>
      <w:marRight w:val="0"/>
      <w:marTop w:val="0"/>
      <w:marBottom w:val="0"/>
      <w:divBdr>
        <w:top w:val="none" w:sz="0" w:space="0" w:color="auto"/>
        <w:left w:val="none" w:sz="0" w:space="0" w:color="auto"/>
        <w:bottom w:val="none" w:sz="0" w:space="0" w:color="auto"/>
        <w:right w:val="none" w:sz="0" w:space="0" w:color="auto"/>
      </w:divBdr>
    </w:div>
    <w:div w:id="1348599914">
      <w:bodyDiv w:val="1"/>
      <w:marLeft w:val="0"/>
      <w:marRight w:val="0"/>
      <w:marTop w:val="0"/>
      <w:marBottom w:val="0"/>
      <w:divBdr>
        <w:top w:val="none" w:sz="0" w:space="0" w:color="auto"/>
        <w:left w:val="none" w:sz="0" w:space="0" w:color="auto"/>
        <w:bottom w:val="none" w:sz="0" w:space="0" w:color="auto"/>
        <w:right w:val="none" w:sz="0" w:space="0" w:color="auto"/>
      </w:divBdr>
    </w:div>
    <w:div w:id="1386181168">
      <w:bodyDiv w:val="1"/>
      <w:marLeft w:val="0"/>
      <w:marRight w:val="0"/>
      <w:marTop w:val="0"/>
      <w:marBottom w:val="0"/>
      <w:divBdr>
        <w:top w:val="none" w:sz="0" w:space="0" w:color="auto"/>
        <w:left w:val="none" w:sz="0" w:space="0" w:color="auto"/>
        <w:bottom w:val="none" w:sz="0" w:space="0" w:color="auto"/>
        <w:right w:val="none" w:sz="0" w:space="0" w:color="auto"/>
      </w:divBdr>
    </w:div>
    <w:div w:id="1659193919">
      <w:bodyDiv w:val="1"/>
      <w:marLeft w:val="0"/>
      <w:marRight w:val="0"/>
      <w:marTop w:val="0"/>
      <w:marBottom w:val="0"/>
      <w:divBdr>
        <w:top w:val="none" w:sz="0" w:space="0" w:color="auto"/>
        <w:left w:val="none" w:sz="0" w:space="0" w:color="auto"/>
        <w:bottom w:val="none" w:sz="0" w:space="0" w:color="auto"/>
        <w:right w:val="none" w:sz="0" w:space="0" w:color="auto"/>
      </w:divBdr>
    </w:div>
    <w:div w:id="1754548896">
      <w:bodyDiv w:val="1"/>
      <w:marLeft w:val="0"/>
      <w:marRight w:val="0"/>
      <w:marTop w:val="0"/>
      <w:marBottom w:val="0"/>
      <w:divBdr>
        <w:top w:val="none" w:sz="0" w:space="0" w:color="auto"/>
        <w:left w:val="none" w:sz="0" w:space="0" w:color="auto"/>
        <w:bottom w:val="none" w:sz="0" w:space="0" w:color="auto"/>
        <w:right w:val="none" w:sz="0" w:space="0" w:color="auto"/>
      </w:divBdr>
    </w:div>
    <w:div w:id="1837528716">
      <w:bodyDiv w:val="1"/>
      <w:marLeft w:val="0"/>
      <w:marRight w:val="0"/>
      <w:marTop w:val="0"/>
      <w:marBottom w:val="0"/>
      <w:divBdr>
        <w:top w:val="none" w:sz="0" w:space="0" w:color="auto"/>
        <w:left w:val="none" w:sz="0" w:space="0" w:color="auto"/>
        <w:bottom w:val="none" w:sz="0" w:space="0" w:color="auto"/>
        <w:right w:val="none" w:sz="0" w:space="0" w:color="auto"/>
      </w:divBdr>
    </w:div>
    <w:div w:id="1903178632">
      <w:bodyDiv w:val="1"/>
      <w:marLeft w:val="0"/>
      <w:marRight w:val="0"/>
      <w:marTop w:val="0"/>
      <w:marBottom w:val="0"/>
      <w:divBdr>
        <w:top w:val="none" w:sz="0" w:space="0" w:color="auto"/>
        <w:left w:val="none" w:sz="0" w:space="0" w:color="auto"/>
        <w:bottom w:val="none" w:sz="0" w:space="0" w:color="auto"/>
        <w:right w:val="none" w:sz="0" w:space="0" w:color="auto"/>
      </w:divBdr>
    </w:div>
    <w:div w:id="1947614994">
      <w:bodyDiv w:val="1"/>
      <w:marLeft w:val="0"/>
      <w:marRight w:val="0"/>
      <w:marTop w:val="0"/>
      <w:marBottom w:val="0"/>
      <w:divBdr>
        <w:top w:val="none" w:sz="0" w:space="0" w:color="auto"/>
        <w:left w:val="none" w:sz="0" w:space="0" w:color="auto"/>
        <w:bottom w:val="none" w:sz="0" w:space="0" w:color="auto"/>
        <w:right w:val="none" w:sz="0" w:space="0" w:color="auto"/>
      </w:divBdr>
    </w:div>
    <w:div w:id="196654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tx1"/>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78620-2F37-45A6-9674-13E4E28C2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1158</Words>
  <Characters>6606</Characters>
  <DocSecurity>0</DocSecurity>
  <Lines>55</Lines>
  <Paragraphs>15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7749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